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FB76" w14:textId="77777777" w:rsidR="00C5610F" w:rsidRPr="00363FBC" w:rsidRDefault="00C5610F" w:rsidP="00C5610F">
      <w:pPr>
        <w:spacing w:after="0"/>
        <w:jc w:val="right"/>
        <w:rPr>
          <w:szCs w:val="24"/>
          <w:lang w:eastAsia="ru-RU"/>
        </w:rPr>
      </w:pPr>
      <w:r w:rsidRPr="00363FBC">
        <w:rPr>
          <w:szCs w:val="24"/>
          <w:lang w:eastAsia="ru-RU"/>
        </w:rPr>
        <w:t>Шифр ОПОП: 2011.</w:t>
      </w:r>
      <w:r>
        <w:rPr>
          <w:szCs w:val="24"/>
          <w:lang w:eastAsia="ru-RU"/>
        </w:rPr>
        <w:t>26</w:t>
      </w:r>
      <w:r w:rsidRPr="00363FBC">
        <w:rPr>
          <w:szCs w:val="24"/>
          <w:lang w:eastAsia="ru-RU"/>
        </w:rPr>
        <w:t>.0</w:t>
      </w:r>
      <w:r>
        <w:rPr>
          <w:szCs w:val="24"/>
          <w:lang w:eastAsia="ru-RU"/>
        </w:rPr>
        <w:t>5</w:t>
      </w:r>
      <w:r w:rsidRPr="00363FBC">
        <w:rPr>
          <w:szCs w:val="24"/>
          <w:lang w:eastAsia="ru-RU"/>
        </w:rPr>
        <w:t>.0</w:t>
      </w:r>
      <w:r>
        <w:rPr>
          <w:szCs w:val="24"/>
          <w:lang w:eastAsia="ru-RU"/>
        </w:rPr>
        <w:t>7</w:t>
      </w:r>
      <w:r w:rsidR="004E46FA">
        <w:rPr>
          <w:szCs w:val="24"/>
          <w:lang w:eastAsia="ru-RU"/>
        </w:rPr>
        <w:t>.01</w:t>
      </w:r>
    </w:p>
    <w:p w14:paraId="57AF9F34" w14:textId="77777777" w:rsidR="00C5610F" w:rsidRPr="00363FBC" w:rsidRDefault="00C5610F" w:rsidP="00C5610F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right"/>
        <w:textAlignment w:val="baseline"/>
        <w:rPr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10196"/>
      </w:tblGrid>
      <w:tr w:rsidR="00C5610F" w:rsidRPr="00363FBC" w14:paraId="268628BE" w14:textId="77777777" w:rsidTr="00A01801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77B76B8" w14:textId="77777777" w:rsidR="00C5610F" w:rsidRPr="00363FBC" w:rsidRDefault="00C5610F" w:rsidP="00A01801">
            <w:pPr>
              <w:tabs>
                <w:tab w:val="center" w:pos="4153"/>
                <w:tab w:val="right" w:pos="8306"/>
              </w:tabs>
              <w:suppressAutoHyphens/>
              <w:spacing w:after="0"/>
              <w:jc w:val="center"/>
              <w:rPr>
                <w:b/>
                <w:szCs w:val="20"/>
                <w:lang w:eastAsia="ru-RU"/>
              </w:rPr>
            </w:pPr>
            <w:r w:rsidRPr="00363FBC">
              <w:rPr>
                <w:b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C5610F" w:rsidRPr="00363FBC" w14:paraId="3B6002CE" w14:textId="77777777" w:rsidTr="00A01801">
        <w:trPr>
          <w:jc w:val="center"/>
        </w:trPr>
        <w:tc>
          <w:tcPr>
            <w:tcW w:w="5000" w:type="pct"/>
          </w:tcPr>
          <w:p w14:paraId="03D5C7D6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b/>
                <w:szCs w:val="20"/>
                <w:lang w:eastAsia="ru-RU"/>
              </w:rPr>
            </w:pPr>
            <w:r w:rsidRPr="00363FBC">
              <w:rPr>
                <w:b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b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b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b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6D587D2A" w14:textId="77777777" w:rsidR="00C5610F" w:rsidRPr="00363FBC" w:rsidRDefault="00C5610F" w:rsidP="00C5610F">
      <w:pPr>
        <w:spacing w:after="0"/>
        <w:rPr>
          <w:szCs w:val="24"/>
          <w:lang w:eastAsia="ru-RU"/>
        </w:rPr>
      </w:pPr>
    </w:p>
    <w:p w14:paraId="76C69669" w14:textId="77777777" w:rsidR="00C5610F" w:rsidRPr="00363FBC" w:rsidRDefault="00C5610F" w:rsidP="00C5610F">
      <w:pPr>
        <w:spacing w:after="0"/>
        <w:rPr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C5610F" w:rsidRPr="00363FBC" w14:paraId="5C53043F" w14:textId="77777777" w:rsidTr="00A01801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388D" w14:textId="77777777" w:rsidR="00C5610F" w:rsidRPr="00363FBC" w:rsidRDefault="00C5610F" w:rsidP="00A01801">
            <w:pPr>
              <w:spacing w:after="40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73D30" w14:textId="537B83E7" w:rsidR="00C5610F" w:rsidRPr="00363FBC" w:rsidRDefault="00C5610F" w:rsidP="00A01801">
            <w:pPr>
              <w:spacing w:after="40"/>
              <w:jc w:val="center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20</w:t>
            </w:r>
            <w:r w:rsidR="002B758C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C5610F" w:rsidRPr="00363FBC" w14:paraId="4ECCB34D" w14:textId="77777777" w:rsidTr="00A01801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CC5C" w14:textId="77777777" w:rsidR="00C5610F" w:rsidRPr="00363FBC" w:rsidRDefault="00C5610F" w:rsidP="00A01801">
            <w:pPr>
              <w:spacing w:after="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6AEB2C" w14:textId="77777777" w:rsidR="00C5610F" w:rsidRPr="00363FBC" w:rsidRDefault="00C5610F" w:rsidP="00A01801">
            <w:pPr>
              <w:spacing w:after="4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1E077348" w14:textId="77777777" w:rsidR="00C5610F" w:rsidRPr="00363FBC" w:rsidRDefault="00C5610F" w:rsidP="00C5610F">
      <w:pPr>
        <w:spacing w:after="0"/>
        <w:rPr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C5610F" w:rsidRPr="00363FBC" w14:paraId="75E43893" w14:textId="77777777" w:rsidTr="00A018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E509F" w14:textId="77777777" w:rsidR="00C5610F" w:rsidRPr="00363FBC" w:rsidRDefault="00C5610F" w:rsidP="00A01801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7B7D5" w14:textId="77777777" w:rsidR="00C5610F" w:rsidRPr="00363FBC" w:rsidRDefault="004E46FA" w:rsidP="00A01801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Б1</w:t>
            </w:r>
            <w:r w:rsidR="00C5610F" w:rsidRPr="00C62706">
              <w:rPr>
                <w:sz w:val="28"/>
                <w:szCs w:val="20"/>
                <w:lang w:eastAsia="ru-RU"/>
              </w:rPr>
              <w:t>.</w:t>
            </w:r>
            <w:r>
              <w:rPr>
                <w:sz w:val="28"/>
                <w:szCs w:val="20"/>
                <w:lang w:eastAsia="ru-RU"/>
              </w:rPr>
              <w:t>О</w:t>
            </w:r>
            <w:r w:rsidR="00C5610F" w:rsidRPr="00C62706">
              <w:rPr>
                <w:sz w:val="28"/>
                <w:szCs w:val="20"/>
                <w:lang w:eastAsia="ru-RU"/>
              </w:rPr>
              <w:t>.</w:t>
            </w:r>
            <w:r>
              <w:rPr>
                <w:sz w:val="28"/>
                <w:szCs w:val="20"/>
                <w:lang w:eastAsia="ru-RU"/>
              </w:rPr>
              <w:t>20</w:t>
            </w:r>
          </w:p>
        </w:tc>
      </w:tr>
      <w:tr w:rsidR="00C5610F" w:rsidRPr="00363FBC" w14:paraId="338E4803" w14:textId="77777777" w:rsidTr="00A018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4335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E1FFE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746D74ED" w14:textId="77777777" w:rsidR="00C5610F" w:rsidRPr="00363FBC" w:rsidRDefault="00C5610F" w:rsidP="00C5610F">
      <w:pPr>
        <w:spacing w:after="0"/>
        <w:rPr>
          <w:szCs w:val="24"/>
          <w:lang w:eastAsia="ru-RU"/>
        </w:rPr>
      </w:pPr>
    </w:p>
    <w:p w14:paraId="262BA022" w14:textId="77777777" w:rsidR="00C5610F" w:rsidRPr="00363FBC" w:rsidRDefault="00C5610F" w:rsidP="00C5610F">
      <w:pPr>
        <w:spacing w:after="0"/>
        <w:rPr>
          <w:szCs w:val="24"/>
          <w:lang w:eastAsia="ru-RU"/>
        </w:rPr>
      </w:pPr>
    </w:p>
    <w:p w14:paraId="72AB11E3" w14:textId="77777777" w:rsidR="00C5610F" w:rsidRPr="00363FBC" w:rsidRDefault="00C5610F" w:rsidP="00C5610F">
      <w:pPr>
        <w:spacing w:after="0"/>
        <w:rPr>
          <w:szCs w:val="24"/>
          <w:lang w:eastAsia="ru-RU"/>
        </w:rPr>
      </w:pPr>
    </w:p>
    <w:p w14:paraId="27DA33FE" w14:textId="77777777" w:rsidR="00C5610F" w:rsidRPr="00363FBC" w:rsidRDefault="00C5610F" w:rsidP="00C5610F">
      <w:pPr>
        <w:suppressAutoHyphens/>
        <w:spacing w:after="0"/>
        <w:jc w:val="center"/>
        <w:rPr>
          <w:b/>
          <w:sz w:val="32"/>
          <w:szCs w:val="20"/>
          <w:lang w:eastAsia="ru-RU"/>
        </w:rPr>
      </w:pPr>
      <w:r w:rsidRPr="00363FBC">
        <w:rPr>
          <w:b/>
          <w:sz w:val="32"/>
          <w:szCs w:val="20"/>
          <w:lang w:eastAsia="ru-RU"/>
        </w:rPr>
        <w:t>Рабочая программа дисциплины (модуля)</w:t>
      </w:r>
    </w:p>
    <w:p w14:paraId="79095AEE" w14:textId="77777777" w:rsidR="00C5610F" w:rsidRPr="00363FBC" w:rsidRDefault="00C5610F" w:rsidP="00C5610F">
      <w:pPr>
        <w:suppressAutoHyphens/>
        <w:spacing w:after="0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C5610F" w:rsidRPr="00363FBC" w14:paraId="4AF95628" w14:textId="77777777" w:rsidTr="00A01801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76F25D7C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b/>
                <w:sz w:val="40"/>
                <w:szCs w:val="40"/>
                <w:lang w:eastAsia="ru-RU"/>
              </w:rPr>
            </w:pPr>
            <w:r w:rsidRPr="00F500F3">
              <w:rPr>
                <w:b/>
                <w:sz w:val="40"/>
                <w:szCs w:val="40"/>
                <w:lang w:eastAsia="ru-RU"/>
              </w:rPr>
              <w:t>Теория автоматического управления</w:t>
            </w:r>
          </w:p>
        </w:tc>
      </w:tr>
      <w:tr w:rsidR="00C5610F" w:rsidRPr="00363FBC" w14:paraId="5A4300CD" w14:textId="77777777" w:rsidTr="00A01801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5A6B1CF6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363FBC">
              <w:rPr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5782A6D7" w14:textId="77777777" w:rsidR="00C5610F" w:rsidRPr="00363FBC" w:rsidRDefault="00C5610F" w:rsidP="00C5610F">
      <w:pPr>
        <w:suppressAutoHyphens/>
        <w:spacing w:after="0"/>
        <w:jc w:val="center"/>
        <w:rPr>
          <w:sz w:val="28"/>
          <w:szCs w:val="20"/>
          <w:lang w:eastAsia="ru-RU"/>
        </w:rPr>
      </w:pPr>
    </w:p>
    <w:p w14:paraId="4A47754C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326BD3BB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DA66EB8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24F2751E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0483C583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4E3CDC40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0FDA5CCB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47268D8B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2D10F75F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7EEEC43C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28EB3200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1E9FBBF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86BAEBE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061B9F7F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CC270E6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7A72165F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05D12D3B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44C0E782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377E2D1C" w14:textId="77777777" w:rsidR="00C5610F" w:rsidRPr="00363FBC" w:rsidRDefault="00C5610F" w:rsidP="00C5610F">
      <w:pPr>
        <w:spacing w:after="0"/>
        <w:jc w:val="center"/>
        <w:rPr>
          <w:sz w:val="28"/>
          <w:szCs w:val="20"/>
          <w:lang w:eastAsia="ru-RU"/>
        </w:rPr>
      </w:pPr>
      <w:r w:rsidRPr="00363FBC">
        <w:rPr>
          <w:sz w:val="28"/>
          <w:szCs w:val="20"/>
          <w:lang w:eastAsia="ru-RU"/>
        </w:rPr>
        <w:t>Новосибирск</w:t>
      </w:r>
    </w:p>
    <w:p w14:paraId="7E955E90" w14:textId="77777777" w:rsidR="00C5610F" w:rsidRPr="00363FBC" w:rsidRDefault="00C5610F" w:rsidP="00C5610F">
      <w:pPr>
        <w:suppressAutoHyphens/>
        <w:spacing w:after="0"/>
        <w:rPr>
          <w:sz w:val="28"/>
          <w:szCs w:val="20"/>
          <w:lang w:eastAsia="ru-RU"/>
        </w:rPr>
      </w:pPr>
    </w:p>
    <w:p w14:paraId="4359C0E2" w14:textId="77777777" w:rsidR="00C5610F" w:rsidRPr="00363FBC" w:rsidRDefault="00C5610F" w:rsidP="00C5610F">
      <w:pPr>
        <w:pageBreakBefore/>
        <w:suppressAutoHyphens/>
        <w:spacing w:after="12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C5610F" w:rsidRPr="00363FBC" w14:paraId="4FD89B38" w14:textId="77777777" w:rsidTr="00A01801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654980A1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 xml:space="preserve">профессор    </w:t>
            </w:r>
          </w:p>
        </w:tc>
      </w:tr>
      <w:tr w:rsidR="00C5610F" w:rsidRPr="00363FBC" w14:paraId="5C8832D4" w14:textId="77777777" w:rsidTr="00A01801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43C7A16A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(должность)</w:t>
            </w:r>
          </w:p>
        </w:tc>
      </w:tr>
      <w:tr w:rsidR="00C5610F" w:rsidRPr="00363FBC" w14:paraId="1B994C45" w14:textId="77777777" w:rsidTr="00A01801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7012C841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sz w:val="28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C5610F" w:rsidRPr="00363FBC" w14:paraId="699A7DFF" w14:textId="77777777" w:rsidTr="00A01801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630FA0D9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C5610F" w:rsidRPr="00363FBC" w14:paraId="4D8144E7" w14:textId="77777777" w:rsidTr="00A01801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66E07F51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В.Ю. Гросс</w:t>
            </w:r>
          </w:p>
        </w:tc>
      </w:tr>
      <w:tr w:rsidR="00C5610F" w:rsidRPr="00363FBC" w14:paraId="10455ACD" w14:textId="77777777" w:rsidTr="00A01801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733D4322" w14:textId="77777777" w:rsidR="00C5610F" w:rsidRPr="00363FBC" w:rsidRDefault="00C5610F" w:rsidP="00A01801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FB9303B" w14:textId="77777777" w:rsidR="00C5610F" w:rsidRPr="00363FBC" w:rsidRDefault="00C5610F" w:rsidP="00C5610F">
      <w:pPr>
        <w:suppressAutoHyphens/>
        <w:spacing w:after="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t>Одобрена:</w:t>
      </w:r>
    </w:p>
    <w:p w14:paraId="0E7C2566" w14:textId="77777777" w:rsidR="00C5610F" w:rsidRPr="00363FBC" w:rsidRDefault="00C5610F" w:rsidP="00C5610F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256"/>
        <w:gridCol w:w="7165"/>
      </w:tblGrid>
      <w:tr w:rsidR="00C5610F" w:rsidRPr="00363FBC" w14:paraId="02AFCD20" w14:textId="77777777" w:rsidTr="00A01801">
        <w:tc>
          <w:tcPr>
            <w:tcW w:w="3011" w:type="dxa"/>
            <w:shd w:val="clear" w:color="auto" w:fill="auto"/>
          </w:tcPr>
          <w:p w14:paraId="4BB364FD" w14:textId="77777777" w:rsidR="00C5610F" w:rsidRPr="00363FBC" w:rsidRDefault="00C5610F" w:rsidP="00A01801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3C361AD2" w14:textId="59E70962" w:rsidR="00C5610F" w:rsidRPr="00363FBC" w:rsidRDefault="002B758C" w:rsidP="00A01801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C5610F" w:rsidRPr="00363FBC" w14:paraId="73CE8794" w14:textId="77777777" w:rsidTr="00A01801">
        <w:tc>
          <w:tcPr>
            <w:tcW w:w="3011" w:type="dxa"/>
            <w:shd w:val="clear" w:color="auto" w:fill="auto"/>
          </w:tcPr>
          <w:p w14:paraId="2D5CE824" w14:textId="77777777" w:rsidR="00C5610F" w:rsidRPr="00363FBC" w:rsidRDefault="00C5610F" w:rsidP="00A01801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14:paraId="60428AAA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363FBC">
              <w:rPr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55342137" w14:textId="77777777" w:rsidR="00C5610F" w:rsidRPr="00363FBC" w:rsidRDefault="00C5610F" w:rsidP="00C5610F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5610F" w:rsidRPr="00363FBC" w14:paraId="0D3659B6" w14:textId="77777777" w:rsidTr="00A01801">
        <w:tc>
          <w:tcPr>
            <w:tcW w:w="1865" w:type="dxa"/>
          </w:tcPr>
          <w:p w14:paraId="4BEB1CE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0FFF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8299BF3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F50899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2FBBA7F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8AD5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2C8DC17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2A454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8A6FEA8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4728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292BB7C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C5610F" w:rsidRPr="00363FBC" w14:paraId="7F872178" w14:textId="77777777" w:rsidTr="00A01801">
        <w:tc>
          <w:tcPr>
            <w:tcW w:w="1865" w:type="dxa"/>
          </w:tcPr>
          <w:p w14:paraId="791C5DBA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4494C4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20C082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52A0CD8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DF9917A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EE29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6F56A838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05A7C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91C47D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D32E4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8960D4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7E1BF4E5" w14:textId="77777777" w:rsidR="00C5610F" w:rsidRPr="00363FBC" w:rsidRDefault="00C5610F" w:rsidP="00C5610F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6"/>
        <w:gridCol w:w="3130"/>
        <w:gridCol w:w="166"/>
        <w:gridCol w:w="3769"/>
      </w:tblGrid>
      <w:tr w:rsidR="00C5610F" w:rsidRPr="00363FBC" w14:paraId="57802669" w14:textId="77777777" w:rsidTr="00A01801">
        <w:trPr>
          <w:trHeight w:val="85"/>
        </w:trPr>
        <w:tc>
          <w:tcPr>
            <w:tcW w:w="2882" w:type="dxa"/>
            <w:vAlign w:val="bottom"/>
          </w:tcPr>
          <w:p w14:paraId="118F0296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3662DEAD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0A0576CE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0EAB7C2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6AA4D" w14:textId="208B519A" w:rsidR="00C5610F" w:rsidRPr="00363FBC" w:rsidRDefault="002B758C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К.С. Мочалин</w:t>
            </w:r>
            <w:bookmarkStart w:id="0" w:name="_GoBack"/>
            <w:bookmarkEnd w:id="0"/>
          </w:p>
        </w:tc>
      </w:tr>
      <w:tr w:rsidR="00C5610F" w:rsidRPr="00363FBC" w14:paraId="13C5BAF2" w14:textId="77777777" w:rsidTr="00A01801">
        <w:tc>
          <w:tcPr>
            <w:tcW w:w="2882" w:type="dxa"/>
          </w:tcPr>
          <w:p w14:paraId="6A4E6D33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5DC01C4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2E0AFA4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76309876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5CDD2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23A19E99" w14:textId="77777777" w:rsidR="00C5610F" w:rsidRPr="00363FBC" w:rsidRDefault="00C5610F" w:rsidP="00C5610F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14:paraId="0A4E0E68" w14:textId="77777777" w:rsidR="00C5610F" w:rsidRPr="00363FBC" w:rsidRDefault="00C5610F" w:rsidP="00C5610F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7247"/>
      </w:tblGrid>
      <w:tr w:rsidR="00C5610F" w:rsidRPr="00363FBC" w14:paraId="47CACAD7" w14:textId="77777777" w:rsidTr="00A01801">
        <w:tc>
          <w:tcPr>
            <w:tcW w:w="2869" w:type="dxa"/>
            <w:shd w:val="clear" w:color="auto" w:fill="auto"/>
          </w:tcPr>
          <w:p w14:paraId="6F8B4F72" w14:textId="77777777" w:rsidR="00C5610F" w:rsidRPr="00363FBC" w:rsidRDefault="00C5610F" w:rsidP="00A01801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4E73B3F0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C5610F" w:rsidRPr="00363FBC" w14:paraId="5336C80D" w14:textId="77777777" w:rsidTr="00A01801">
        <w:tc>
          <w:tcPr>
            <w:tcW w:w="2869" w:type="dxa"/>
            <w:shd w:val="clear" w:color="auto" w:fill="auto"/>
          </w:tcPr>
          <w:p w14:paraId="49D46CFA" w14:textId="77777777" w:rsidR="00C5610F" w:rsidRPr="00363FBC" w:rsidRDefault="00C5610F" w:rsidP="00A01801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7565889C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C5610F" w:rsidRPr="00363FBC" w14:paraId="2F86B5E5" w14:textId="77777777" w:rsidTr="00A01801">
        <w:tc>
          <w:tcPr>
            <w:tcW w:w="2869" w:type="dxa"/>
            <w:shd w:val="clear" w:color="auto" w:fill="auto"/>
          </w:tcPr>
          <w:p w14:paraId="77A56C77" w14:textId="77777777" w:rsidR="00C5610F" w:rsidRPr="00363FBC" w:rsidRDefault="00C5610F" w:rsidP="00A01801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</w:tcPr>
          <w:p w14:paraId="203F17F4" w14:textId="77777777" w:rsidR="00C5610F" w:rsidRPr="00363FBC" w:rsidRDefault="00C5610F" w:rsidP="00A01801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363FBC">
              <w:rPr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5DFCEC41" w14:textId="77777777" w:rsidR="00C5610F" w:rsidRPr="00363FBC" w:rsidRDefault="00C5610F" w:rsidP="00C5610F">
      <w:pPr>
        <w:suppressAutoHyphens/>
        <w:spacing w:after="0"/>
        <w:jc w:val="both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5610F" w:rsidRPr="00363FBC" w14:paraId="04C6C21E" w14:textId="77777777" w:rsidTr="00A01801">
        <w:tc>
          <w:tcPr>
            <w:tcW w:w="1865" w:type="dxa"/>
          </w:tcPr>
          <w:p w14:paraId="4B00603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7704D3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3901085E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7AABF55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6C7B212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2D59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49B7E8C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9F09D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0E40741B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2E4B5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3EFCD6BC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C5610F" w:rsidRPr="00363FBC" w14:paraId="4C80A58F" w14:textId="77777777" w:rsidTr="00A01801">
        <w:tc>
          <w:tcPr>
            <w:tcW w:w="1865" w:type="dxa"/>
          </w:tcPr>
          <w:p w14:paraId="5811A7E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62384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B16F2D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A6DCD5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16A2EE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75B7E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569DD45A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869F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23630CE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AFCEB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EC5920D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7E5C388F" w14:textId="77777777" w:rsidR="00C5610F" w:rsidRPr="00363FBC" w:rsidRDefault="00C5610F" w:rsidP="00C5610F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6"/>
        <w:gridCol w:w="3130"/>
        <w:gridCol w:w="166"/>
        <w:gridCol w:w="3769"/>
      </w:tblGrid>
      <w:tr w:rsidR="00C5610F" w:rsidRPr="00363FBC" w14:paraId="7F4D4AE0" w14:textId="77777777" w:rsidTr="00A01801">
        <w:trPr>
          <w:trHeight w:val="85"/>
        </w:trPr>
        <w:tc>
          <w:tcPr>
            <w:tcW w:w="2882" w:type="dxa"/>
            <w:vAlign w:val="bottom"/>
          </w:tcPr>
          <w:p w14:paraId="32F2CF72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280D07E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16F416D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2D1BD566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6678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C5610F" w:rsidRPr="00363FBC" w14:paraId="35C95713" w14:textId="77777777" w:rsidTr="00A01801">
        <w:tc>
          <w:tcPr>
            <w:tcW w:w="2882" w:type="dxa"/>
          </w:tcPr>
          <w:p w14:paraId="533E681D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1C2CFA6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048E068D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579E023F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1F79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81E3FE2" w14:textId="77777777" w:rsidR="00C5610F" w:rsidRPr="00363FBC" w:rsidRDefault="00C5610F" w:rsidP="00C5610F">
      <w:pPr>
        <w:suppressAutoHyphens/>
        <w:spacing w:after="0"/>
        <w:rPr>
          <w:sz w:val="28"/>
          <w:szCs w:val="20"/>
          <w:lang w:eastAsia="ru-RU"/>
        </w:rPr>
      </w:pPr>
    </w:p>
    <w:p w14:paraId="0B857BA0" w14:textId="77777777" w:rsidR="00C5610F" w:rsidRPr="00363FBC" w:rsidRDefault="00C5610F" w:rsidP="00C5610F">
      <w:pPr>
        <w:suppressAutoHyphens/>
        <w:spacing w:after="0"/>
        <w:rPr>
          <w:sz w:val="28"/>
          <w:szCs w:val="20"/>
          <w:lang w:eastAsia="ru-RU"/>
        </w:rPr>
      </w:pPr>
    </w:p>
    <w:p w14:paraId="1AE45749" w14:textId="77777777" w:rsidR="00C5610F" w:rsidRPr="00363FBC" w:rsidRDefault="00C5610F" w:rsidP="00C5610F">
      <w:pPr>
        <w:suppressAutoHyphens/>
        <w:spacing w:after="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t>Согласована:</w:t>
      </w:r>
    </w:p>
    <w:p w14:paraId="44F53ACD" w14:textId="77777777" w:rsidR="00C5610F" w:rsidRPr="00363FBC" w:rsidRDefault="00C5610F" w:rsidP="00C5610F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8309"/>
      </w:tblGrid>
      <w:tr w:rsidR="00C5610F" w:rsidRPr="00363FBC" w14:paraId="6FAA2339" w14:textId="77777777" w:rsidTr="00A01801">
        <w:tc>
          <w:tcPr>
            <w:tcW w:w="1877" w:type="dxa"/>
            <w:shd w:val="clear" w:color="auto" w:fill="auto"/>
          </w:tcPr>
          <w:p w14:paraId="0EDD958E" w14:textId="77777777" w:rsidR="00C5610F" w:rsidRPr="00363FBC" w:rsidRDefault="00C5610F" w:rsidP="00A01801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65BF1C36" w14:textId="77777777" w:rsidR="00C5610F" w:rsidRPr="00363FBC" w:rsidRDefault="00C5610F" w:rsidP="00471715">
            <w:pPr>
              <w:suppressAutoHyphens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63FBC">
              <w:t xml:space="preserve">рабочей группы по разработке ОПОП по </w:t>
            </w:r>
            <w:r w:rsidR="00471715">
              <w:t>специальности</w:t>
            </w:r>
            <w:r w:rsidRPr="00363FBC">
              <w:t xml:space="preserve"> </w:t>
            </w:r>
            <w:r>
              <w:t>26</w:t>
            </w:r>
            <w:r w:rsidRPr="00363FBC">
              <w:t>.0</w:t>
            </w:r>
            <w:r>
              <w:t>5</w:t>
            </w:r>
            <w:r w:rsidRPr="00363FBC">
              <w:t>.0</w:t>
            </w:r>
            <w:r>
              <w:t>7</w:t>
            </w:r>
          </w:p>
        </w:tc>
      </w:tr>
      <w:tr w:rsidR="00C5610F" w:rsidRPr="00363FBC" w14:paraId="2CE93672" w14:textId="77777777" w:rsidTr="00A01801">
        <w:tc>
          <w:tcPr>
            <w:tcW w:w="1877" w:type="dxa"/>
            <w:shd w:val="clear" w:color="auto" w:fill="auto"/>
          </w:tcPr>
          <w:p w14:paraId="6D163937" w14:textId="77777777" w:rsidR="00C5610F" w:rsidRPr="00363FBC" w:rsidRDefault="00C5610F" w:rsidP="00A01801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089DE866" w14:textId="77777777" w:rsidR="00C5610F" w:rsidRPr="00363FBC" w:rsidRDefault="00C5610F" w:rsidP="00A01801">
            <w:pPr>
              <w:tabs>
                <w:tab w:val="left" w:leader="underscore" w:pos="9636"/>
              </w:tabs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C5610F" w:rsidRPr="00363FBC" w14:paraId="1E560036" w14:textId="77777777" w:rsidTr="00A01801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A7F65" w14:textId="77777777" w:rsidR="00C5610F" w:rsidRPr="00363FBC" w:rsidRDefault="00C5610F" w:rsidP="00A01801">
            <w:pPr>
              <w:tabs>
                <w:tab w:val="left" w:leader="underscore" w:pos="9636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63FBC">
              <w:t>«</w:t>
            </w:r>
            <w:r>
              <w:t>Эксплуатация судового электрооборудования и средств автоматики</w:t>
            </w:r>
            <w:r w:rsidRPr="00363FBC">
              <w:t>»</w:t>
            </w:r>
          </w:p>
        </w:tc>
      </w:tr>
    </w:tbl>
    <w:p w14:paraId="6452EC22" w14:textId="77777777" w:rsidR="00C5610F" w:rsidRPr="00363FBC" w:rsidRDefault="00C5610F" w:rsidP="00C5610F">
      <w:pPr>
        <w:suppressAutoHyphens/>
        <w:spacing w:after="0"/>
        <w:rPr>
          <w:sz w:val="10"/>
          <w:szCs w:val="10"/>
          <w:lang w:eastAsia="ru-RU"/>
        </w:rPr>
      </w:pPr>
    </w:p>
    <w:p w14:paraId="5C39D05B" w14:textId="77777777" w:rsidR="00C5610F" w:rsidRPr="00363FBC" w:rsidRDefault="00C5610F" w:rsidP="00C5610F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152"/>
        <w:gridCol w:w="1972"/>
        <w:gridCol w:w="2885"/>
        <w:gridCol w:w="3313"/>
      </w:tblGrid>
      <w:tr w:rsidR="00C5610F" w:rsidRPr="00363FBC" w14:paraId="536B0155" w14:textId="77777777" w:rsidTr="00A01801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0FB248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2DB41C7E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5C704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65A0DBF6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361C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C5610F" w:rsidRPr="00363FBC" w14:paraId="329306EC" w14:textId="77777777" w:rsidTr="00A01801">
        <w:tc>
          <w:tcPr>
            <w:tcW w:w="1865" w:type="dxa"/>
            <w:tcBorders>
              <w:top w:val="single" w:sz="4" w:space="0" w:color="auto"/>
            </w:tcBorders>
          </w:tcPr>
          <w:p w14:paraId="4B1F0540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00194D42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58AC1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(ученое звание</w:t>
            </w:r>
          </w:p>
        </w:tc>
        <w:tc>
          <w:tcPr>
            <w:tcW w:w="2694" w:type="dxa"/>
          </w:tcPr>
          <w:p w14:paraId="00990DA6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D39E7" w14:textId="77777777" w:rsidR="00C5610F" w:rsidRPr="00363FBC" w:rsidRDefault="00C5610F" w:rsidP="00A018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D7D4CF5" w14:textId="77777777" w:rsidR="00C5610F" w:rsidRPr="00363FBC" w:rsidRDefault="00C5610F" w:rsidP="00C5610F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14:paraId="5AFE448E" w14:textId="77777777" w:rsidR="00C5610F" w:rsidRPr="00363FBC" w:rsidRDefault="00C5610F" w:rsidP="00C5610F">
      <w:pPr>
        <w:suppressAutoHyphens/>
        <w:spacing w:after="0"/>
        <w:rPr>
          <w:sz w:val="28"/>
          <w:szCs w:val="20"/>
          <w:lang w:eastAsia="ru-RU"/>
        </w:rPr>
      </w:pPr>
    </w:p>
    <w:p w14:paraId="6798F32B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71B5B4ED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2EACF0C" w14:textId="77777777" w:rsidR="00C5610F" w:rsidRPr="00363FBC" w:rsidRDefault="00C5610F" w:rsidP="00C5610F">
      <w:pPr>
        <w:spacing w:after="0"/>
        <w:rPr>
          <w:sz w:val="28"/>
          <w:szCs w:val="20"/>
          <w:lang w:eastAsia="ru-RU"/>
        </w:rPr>
      </w:pPr>
    </w:p>
    <w:p w14:paraId="6515EF60" w14:textId="77777777" w:rsidR="00C5610F" w:rsidRPr="00363FBC" w:rsidRDefault="00C5610F" w:rsidP="00C5610F">
      <w:pPr>
        <w:spacing w:after="0"/>
        <w:jc w:val="both"/>
        <w:rPr>
          <w:b/>
          <w:szCs w:val="24"/>
        </w:rPr>
      </w:pPr>
    </w:p>
    <w:p w14:paraId="158D24EC" w14:textId="77777777" w:rsidR="00C5610F" w:rsidRPr="00363FBC" w:rsidRDefault="00C5610F" w:rsidP="00C5610F">
      <w:pPr>
        <w:spacing w:after="0"/>
        <w:jc w:val="both"/>
        <w:rPr>
          <w:szCs w:val="24"/>
        </w:rPr>
      </w:pPr>
    </w:p>
    <w:p w14:paraId="62CE2C8D" w14:textId="77777777" w:rsidR="00B77BD3" w:rsidRDefault="00B77BD3" w:rsidP="00CB7EA2">
      <w:pPr>
        <w:jc w:val="center"/>
        <w:rPr>
          <w:szCs w:val="24"/>
        </w:rPr>
      </w:pPr>
    </w:p>
    <w:p w14:paraId="1A900D9E" w14:textId="77777777" w:rsidR="00FA334E" w:rsidRDefault="00FA334E" w:rsidP="00FA334E">
      <w:pPr>
        <w:ind w:firstLine="680"/>
        <w:jc w:val="both"/>
        <w:sectPr w:rsidR="00FA334E" w:rsidSect="009F06DA">
          <w:footerReference w:type="default" r:id="rId8"/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14:paraId="23672B8F" w14:textId="77777777" w:rsidR="0044477F" w:rsidRPr="00AD5825" w:rsidRDefault="0021103D" w:rsidP="009F06DA">
      <w:pPr>
        <w:pStyle w:val="2"/>
        <w:spacing w:before="0" w:after="0"/>
        <w:ind w:left="709"/>
        <w:rPr>
          <w:sz w:val="28"/>
        </w:rPr>
      </w:pPr>
      <w:r w:rsidRPr="00AD5825">
        <w:rPr>
          <w:sz w:val="28"/>
        </w:rPr>
        <w:lastRenderedPageBreak/>
        <w:t xml:space="preserve">1 </w:t>
      </w:r>
      <w:r w:rsidR="0044477F" w:rsidRPr="00AD5825">
        <w:rPr>
          <w:sz w:val="28"/>
        </w:rPr>
        <w:t>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47FED987" w14:textId="77777777" w:rsidR="0021103D" w:rsidRPr="00AD5825" w:rsidRDefault="0021103D" w:rsidP="009F06DA">
      <w:pPr>
        <w:spacing w:after="0"/>
        <w:rPr>
          <w:sz w:val="28"/>
          <w:szCs w:val="28"/>
        </w:rPr>
      </w:pPr>
    </w:p>
    <w:p w14:paraId="16EBDBF3" w14:textId="77777777" w:rsidR="00A1171E" w:rsidRPr="00AD5825" w:rsidRDefault="00123C9B" w:rsidP="009F06DA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AD5825">
        <w:rPr>
          <w:b/>
          <w:i/>
          <w:sz w:val="28"/>
          <w:szCs w:val="28"/>
        </w:rPr>
        <w:t xml:space="preserve">1.1 Цели </w:t>
      </w:r>
      <w:r w:rsidR="00A1171E" w:rsidRPr="00AD5825">
        <w:rPr>
          <w:b/>
          <w:i/>
          <w:sz w:val="28"/>
          <w:szCs w:val="28"/>
        </w:rPr>
        <w:t xml:space="preserve"> дисциплины</w:t>
      </w:r>
    </w:p>
    <w:p w14:paraId="7161ACD3" w14:textId="77777777" w:rsidR="009273CE" w:rsidRPr="00AD5825" w:rsidRDefault="009273CE" w:rsidP="009F06DA">
      <w:pPr>
        <w:spacing w:after="0"/>
        <w:ind w:firstLine="709"/>
        <w:jc w:val="both"/>
        <w:rPr>
          <w:sz w:val="28"/>
          <w:szCs w:val="28"/>
        </w:rPr>
      </w:pPr>
      <w:r w:rsidRPr="00AD5825">
        <w:rPr>
          <w:sz w:val="28"/>
          <w:szCs w:val="28"/>
        </w:rPr>
        <w:t xml:space="preserve">Целью дисциплины является обеспечение базового уровня знаний по основам теории </w:t>
      </w:r>
      <w:r w:rsidR="006E0585" w:rsidRPr="00AD5825">
        <w:rPr>
          <w:sz w:val="28"/>
          <w:szCs w:val="28"/>
        </w:rPr>
        <w:t>автоматического управления</w:t>
      </w:r>
      <w:r w:rsidR="00570FF1" w:rsidRPr="00AD5825">
        <w:rPr>
          <w:sz w:val="28"/>
          <w:szCs w:val="28"/>
        </w:rPr>
        <w:t xml:space="preserve"> специальности</w:t>
      </w:r>
      <w:r w:rsidR="006B08FF" w:rsidRPr="00AD5825">
        <w:rPr>
          <w:sz w:val="28"/>
          <w:szCs w:val="28"/>
        </w:rPr>
        <w:t xml:space="preserve"> </w:t>
      </w:r>
      <w:r w:rsidR="00570FF1" w:rsidRPr="00AD5825">
        <w:rPr>
          <w:sz w:val="28"/>
          <w:szCs w:val="28"/>
        </w:rPr>
        <w:t>26</w:t>
      </w:r>
      <w:r w:rsidR="0013238C" w:rsidRPr="00AD5825">
        <w:rPr>
          <w:sz w:val="28"/>
          <w:szCs w:val="28"/>
        </w:rPr>
        <w:t>.0</w:t>
      </w:r>
      <w:r w:rsidR="00570FF1" w:rsidRPr="00AD5825">
        <w:rPr>
          <w:sz w:val="28"/>
          <w:szCs w:val="28"/>
        </w:rPr>
        <w:t>5</w:t>
      </w:r>
      <w:r w:rsidR="0013238C" w:rsidRPr="00AD5825">
        <w:rPr>
          <w:sz w:val="28"/>
          <w:szCs w:val="28"/>
        </w:rPr>
        <w:t>.0</w:t>
      </w:r>
      <w:r w:rsidR="00570FF1" w:rsidRPr="00AD5825">
        <w:rPr>
          <w:sz w:val="28"/>
          <w:szCs w:val="28"/>
        </w:rPr>
        <w:t>7</w:t>
      </w:r>
      <w:r w:rsidR="0013238C" w:rsidRPr="00AD5825">
        <w:rPr>
          <w:sz w:val="28"/>
          <w:szCs w:val="28"/>
        </w:rPr>
        <w:t xml:space="preserve"> «</w:t>
      </w:r>
      <w:r w:rsidR="00570FF1" w:rsidRPr="00AD5825">
        <w:rPr>
          <w:sz w:val="28"/>
          <w:szCs w:val="28"/>
        </w:rPr>
        <w:t>Эксплуатация судового электрооборудования и средств автоматики</w:t>
      </w:r>
      <w:r w:rsidR="0013238C" w:rsidRPr="00AD5825">
        <w:rPr>
          <w:sz w:val="28"/>
          <w:szCs w:val="28"/>
        </w:rPr>
        <w:t>»</w:t>
      </w:r>
      <w:r w:rsidRPr="00AD5825">
        <w:rPr>
          <w:sz w:val="28"/>
          <w:szCs w:val="28"/>
        </w:rPr>
        <w:t>.</w:t>
      </w:r>
    </w:p>
    <w:p w14:paraId="4B3019A8" w14:textId="77777777" w:rsidR="009273CE" w:rsidRPr="00AD5825" w:rsidRDefault="009273CE" w:rsidP="009F06DA">
      <w:pPr>
        <w:spacing w:after="0"/>
        <w:ind w:firstLine="709"/>
        <w:rPr>
          <w:sz w:val="28"/>
          <w:szCs w:val="28"/>
        </w:rPr>
      </w:pPr>
      <w:r w:rsidRPr="00AD5825">
        <w:rPr>
          <w:sz w:val="28"/>
          <w:szCs w:val="28"/>
        </w:rPr>
        <w:t xml:space="preserve">В рамках дисциплины осваивается умение разработки </w:t>
      </w:r>
      <w:r w:rsidR="0021103D" w:rsidRPr="00AD5825">
        <w:rPr>
          <w:sz w:val="28"/>
          <w:szCs w:val="28"/>
        </w:rPr>
        <w:t>систем автоматического управления</w:t>
      </w:r>
      <w:r w:rsidRPr="00AD5825">
        <w:rPr>
          <w:sz w:val="28"/>
          <w:szCs w:val="28"/>
        </w:rPr>
        <w:t xml:space="preserve">, прививаются навыки определения </w:t>
      </w:r>
      <w:r w:rsidR="0021103D" w:rsidRPr="00AD5825">
        <w:rPr>
          <w:sz w:val="28"/>
          <w:szCs w:val="28"/>
        </w:rPr>
        <w:t xml:space="preserve">параметров элементов, обеспечивающих заданные статические и динамические свойства замкнутых систем автоматического управления. </w:t>
      </w:r>
    </w:p>
    <w:p w14:paraId="0F551761" w14:textId="77777777" w:rsidR="009F06DA" w:rsidRPr="00AD5825" w:rsidRDefault="009F06DA" w:rsidP="009F06DA">
      <w:pPr>
        <w:spacing w:after="0"/>
        <w:ind w:firstLine="709"/>
        <w:rPr>
          <w:sz w:val="28"/>
          <w:szCs w:val="28"/>
        </w:rPr>
      </w:pPr>
    </w:p>
    <w:p w14:paraId="4E6E9371" w14:textId="77777777" w:rsidR="00A1171E" w:rsidRPr="00AD5825" w:rsidRDefault="00A1171E" w:rsidP="00771A63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AD5825">
        <w:rPr>
          <w:b/>
          <w:i/>
          <w:sz w:val="28"/>
          <w:szCs w:val="28"/>
        </w:rPr>
        <w:t>1.2 Перечень формируемых компетенций</w:t>
      </w:r>
    </w:p>
    <w:p w14:paraId="031B4087" w14:textId="77777777" w:rsidR="0044477F" w:rsidRPr="00AD5825" w:rsidRDefault="0044477F" w:rsidP="00670B84">
      <w:pPr>
        <w:spacing w:after="0"/>
        <w:ind w:firstLine="708"/>
        <w:jc w:val="both"/>
        <w:rPr>
          <w:sz w:val="28"/>
          <w:szCs w:val="28"/>
        </w:rPr>
      </w:pPr>
      <w:r w:rsidRPr="00AD5825">
        <w:rPr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478732CA" w14:textId="77777777" w:rsidR="00670B84" w:rsidRPr="00AD5825" w:rsidRDefault="00670B84" w:rsidP="00670B84">
      <w:pPr>
        <w:spacing w:after="0"/>
        <w:ind w:firstLine="708"/>
        <w:jc w:val="both"/>
        <w:rPr>
          <w:sz w:val="28"/>
          <w:szCs w:val="28"/>
        </w:rPr>
      </w:pPr>
    </w:p>
    <w:p w14:paraId="28B44E9F" w14:textId="77777777" w:rsidR="0044477F" w:rsidRPr="00AD5825" w:rsidRDefault="00123C9B" w:rsidP="00670B84">
      <w:pPr>
        <w:spacing w:after="0"/>
        <w:ind w:firstLine="709"/>
        <w:rPr>
          <w:i/>
          <w:sz w:val="28"/>
          <w:szCs w:val="28"/>
        </w:rPr>
      </w:pPr>
      <w:r w:rsidRPr="00AD5825">
        <w:rPr>
          <w:i/>
          <w:sz w:val="28"/>
          <w:szCs w:val="28"/>
        </w:rPr>
        <w:t xml:space="preserve">1.2.1 </w:t>
      </w:r>
      <w:r w:rsidR="00C1270A" w:rsidRPr="00AD5825">
        <w:rPr>
          <w:i/>
          <w:sz w:val="28"/>
          <w:szCs w:val="28"/>
        </w:rPr>
        <w:t>Универсальные</w:t>
      </w:r>
      <w:r w:rsidR="00D53A35" w:rsidRPr="00AD5825">
        <w:rPr>
          <w:i/>
          <w:sz w:val="28"/>
          <w:szCs w:val="28"/>
        </w:rPr>
        <w:t xml:space="preserve"> компетенции (</w:t>
      </w:r>
      <w:r w:rsidR="00C1270A" w:rsidRPr="00AD5825">
        <w:rPr>
          <w:i/>
          <w:sz w:val="28"/>
          <w:szCs w:val="28"/>
        </w:rPr>
        <w:t>У</w:t>
      </w:r>
      <w:r w:rsidR="00D53A35" w:rsidRPr="00AD5825">
        <w:rPr>
          <w:i/>
          <w:sz w:val="28"/>
          <w:szCs w:val="28"/>
        </w:rPr>
        <w:t>К):</w:t>
      </w:r>
    </w:p>
    <w:p w14:paraId="2838EF12" w14:textId="77777777" w:rsidR="00D53A35" w:rsidRPr="00AD5825" w:rsidRDefault="00682713" w:rsidP="00670B84">
      <w:pPr>
        <w:spacing w:after="0"/>
        <w:ind w:firstLine="708"/>
        <w:rPr>
          <w:sz w:val="28"/>
          <w:szCs w:val="28"/>
        </w:rPr>
      </w:pPr>
      <w:r w:rsidRPr="00AD5825">
        <w:rPr>
          <w:sz w:val="28"/>
          <w:szCs w:val="28"/>
        </w:rPr>
        <w:t xml:space="preserve">Дисциплина не формирует </w:t>
      </w:r>
      <w:r w:rsidR="001E229C" w:rsidRPr="00AD5825">
        <w:rPr>
          <w:sz w:val="28"/>
          <w:szCs w:val="28"/>
        </w:rPr>
        <w:t>универсальные</w:t>
      </w:r>
      <w:r w:rsidRPr="00AD5825">
        <w:rPr>
          <w:sz w:val="28"/>
          <w:szCs w:val="28"/>
        </w:rPr>
        <w:t xml:space="preserve"> компетенции</w:t>
      </w:r>
      <w:r w:rsidR="00670B84" w:rsidRPr="00AD5825">
        <w:rPr>
          <w:sz w:val="28"/>
          <w:szCs w:val="28"/>
        </w:rPr>
        <w:t>.</w:t>
      </w:r>
    </w:p>
    <w:p w14:paraId="2B38600E" w14:textId="77777777" w:rsidR="00670B84" w:rsidRPr="00AD5825" w:rsidRDefault="00670B84" w:rsidP="00670B84">
      <w:pPr>
        <w:spacing w:after="0"/>
        <w:ind w:firstLine="708"/>
        <w:rPr>
          <w:sz w:val="28"/>
          <w:szCs w:val="28"/>
        </w:rPr>
      </w:pPr>
    </w:p>
    <w:p w14:paraId="2CC9BCBF" w14:textId="77777777" w:rsidR="00D53A35" w:rsidRPr="00AD5825" w:rsidRDefault="00123C9B" w:rsidP="00670B84">
      <w:pPr>
        <w:spacing w:after="0"/>
        <w:ind w:firstLine="709"/>
        <w:rPr>
          <w:i/>
          <w:sz w:val="28"/>
          <w:szCs w:val="28"/>
        </w:rPr>
      </w:pPr>
      <w:r w:rsidRPr="00AD5825">
        <w:rPr>
          <w:i/>
          <w:sz w:val="28"/>
          <w:szCs w:val="28"/>
        </w:rPr>
        <w:t xml:space="preserve">1.2.2 </w:t>
      </w:r>
      <w:r w:rsidR="00D53A35" w:rsidRPr="00AD5825">
        <w:rPr>
          <w:i/>
          <w:sz w:val="28"/>
          <w:szCs w:val="28"/>
        </w:rPr>
        <w:t>Общепрофессиональные компетенции (ОПК):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792"/>
        <w:gridCol w:w="1969"/>
        <w:gridCol w:w="8"/>
        <w:gridCol w:w="3930"/>
      </w:tblGrid>
      <w:tr w:rsidR="00025241" w:rsidRPr="00870870" w14:paraId="5EF2EA1B" w14:textId="77777777" w:rsidTr="004435C7">
        <w:trPr>
          <w:trHeight w:val="528"/>
          <w:tblHeader/>
        </w:trPr>
        <w:tc>
          <w:tcPr>
            <w:tcW w:w="3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AC60D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  <w:lang w:eastAsia="ru-RU"/>
              </w:rPr>
            </w:pPr>
            <w:r w:rsidRPr="00C412EC">
              <w:rPr>
                <w:b/>
                <w:szCs w:val="24"/>
                <w:lang w:eastAsia="ru-RU"/>
              </w:rPr>
              <w:t>Компетенция</w:t>
            </w:r>
          </w:p>
        </w:tc>
        <w:tc>
          <w:tcPr>
            <w:tcW w:w="1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6CB251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</w:rPr>
            </w:pPr>
            <w:r w:rsidRPr="00C412EC">
              <w:rPr>
                <w:b/>
                <w:szCs w:val="24"/>
              </w:rPr>
              <w:t>Этапы</w:t>
            </w:r>
          </w:p>
          <w:p w14:paraId="0801C637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</w:rPr>
            </w:pPr>
            <w:r w:rsidRPr="00C412EC">
              <w:rPr>
                <w:b/>
                <w:szCs w:val="24"/>
              </w:rPr>
              <w:t>формирования компетенции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DD7F7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  <w:lang w:eastAsia="ru-RU"/>
              </w:rPr>
            </w:pPr>
            <w:r w:rsidRPr="00C412EC">
              <w:rPr>
                <w:b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025241" w:rsidRPr="00870870" w14:paraId="22FDBB19" w14:textId="77777777" w:rsidTr="004435C7">
        <w:trPr>
          <w:trHeight w:val="297"/>
          <w:tblHeader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C03AC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</w:rPr>
            </w:pPr>
            <w:r w:rsidRPr="00C412EC">
              <w:rPr>
                <w:b/>
                <w:szCs w:val="24"/>
              </w:rPr>
              <w:t>Шифр</w:t>
            </w:r>
          </w:p>
        </w:tc>
        <w:tc>
          <w:tcPr>
            <w:tcW w:w="2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5AC9B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</w:rPr>
            </w:pPr>
            <w:r w:rsidRPr="00C412EC">
              <w:rPr>
                <w:b/>
                <w:szCs w:val="24"/>
              </w:rPr>
              <w:t>Содержание</w:t>
            </w:r>
          </w:p>
        </w:tc>
        <w:tc>
          <w:tcPr>
            <w:tcW w:w="1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AF51" w14:textId="77777777" w:rsidR="00025241" w:rsidRPr="00C412EC" w:rsidRDefault="00025241" w:rsidP="00CC415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19DC0" w14:textId="77777777" w:rsidR="00025241" w:rsidRPr="00C412EC" w:rsidRDefault="00025241" w:rsidP="00CC415E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1E229C" w:rsidRPr="00274547" w14:paraId="69D0A1D8" w14:textId="77777777" w:rsidTr="001E229C"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FF7ABB" w14:textId="77777777" w:rsidR="001E229C" w:rsidRPr="00120E90" w:rsidRDefault="001E229C" w:rsidP="00CC415E">
            <w:pPr>
              <w:spacing w:before="120" w:after="120"/>
              <w:jc w:val="center"/>
              <w:rPr>
                <w:i/>
                <w:szCs w:val="24"/>
              </w:rPr>
            </w:pPr>
            <w:r w:rsidRPr="00120E90">
              <w:rPr>
                <w:i/>
                <w:szCs w:val="24"/>
              </w:rPr>
              <w:t>ОПК-2</w:t>
            </w:r>
          </w:p>
        </w:tc>
        <w:tc>
          <w:tcPr>
            <w:tcW w:w="27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14512B" w14:textId="77777777" w:rsidR="001E229C" w:rsidRPr="00120E90" w:rsidRDefault="001E229C" w:rsidP="00CC415E">
            <w:pPr>
              <w:pStyle w:val="af9"/>
              <w:spacing w:before="120" w:beforeAutospacing="0" w:after="120" w:afterAutospacing="0"/>
              <w:rPr>
                <w:i/>
                <w:color w:val="000000"/>
              </w:rPr>
            </w:pPr>
            <w:r w:rsidRPr="00120E90">
              <w:rPr>
                <w:i/>
              </w:rPr>
              <w:t>Способен применять естественнонаучные и общеинженерные знания, аналитические методы в профессиональной деятельности</w:t>
            </w:r>
          </w:p>
        </w:tc>
        <w:tc>
          <w:tcPr>
            <w:tcW w:w="1977" w:type="dxa"/>
            <w:gridSpan w:val="2"/>
            <w:tcBorders>
              <w:top w:val="single" w:sz="18" w:space="0" w:color="auto"/>
            </w:tcBorders>
            <w:vAlign w:val="center"/>
          </w:tcPr>
          <w:p w14:paraId="447AB490" w14:textId="77777777" w:rsidR="001E229C" w:rsidRPr="00120E90" w:rsidRDefault="001E229C" w:rsidP="00CC415E">
            <w:pPr>
              <w:spacing w:before="120" w:after="120"/>
              <w:jc w:val="center"/>
              <w:rPr>
                <w:szCs w:val="24"/>
              </w:rPr>
            </w:pPr>
            <w:r w:rsidRPr="00120E90">
              <w:rPr>
                <w:szCs w:val="24"/>
                <w:lang w:val="en-US"/>
              </w:rPr>
              <w:t>I</w:t>
            </w:r>
          </w:p>
        </w:tc>
        <w:tc>
          <w:tcPr>
            <w:tcW w:w="3930" w:type="dxa"/>
            <w:tcBorders>
              <w:top w:val="single" w:sz="18" w:space="0" w:color="auto"/>
            </w:tcBorders>
          </w:tcPr>
          <w:p w14:paraId="326DDF44" w14:textId="77777777" w:rsidR="00AD5825" w:rsidRDefault="001E229C" w:rsidP="00435140">
            <w:pPr>
              <w:spacing w:after="0"/>
              <w:ind w:firstLine="133"/>
              <w:rPr>
                <w:rFonts w:eastAsia="Times New Roman"/>
                <w:szCs w:val="24"/>
                <w:lang w:eastAsia="ru-RU"/>
              </w:rPr>
            </w:pPr>
            <w:r w:rsidRPr="00120E90">
              <w:rPr>
                <w:rFonts w:eastAsia="Times New Roman"/>
                <w:b/>
                <w:szCs w:val="24"/>
                <w:lang w:eastAsia="ru-RU"/>
              </w:rPr>
              <w:t>Знать:</w:t>
            </w:r>
            <w:r w:rsidRPr="00120E90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3C1AFD35" w14:textId="77777777" w:rsidR="001E229C" w:rsidRDefault="00AD5825" w:rsidP="00435140">
            <w:pPr>
              <w:spacing w:after="0"/>
              <w:ind w:firstLine="133"/>
              <w:rPr>
                <w:bCs/>
                <w:szCs w:val="24"/>
              </w:rPr>
            </w:pPr>
            <w:r w:rsidRPr="00AD5825">
              <w:rPr>
                <w:bCs/>
                <w:szCs w:val="24"/>
              </w:rPr>
              <w:t>Принципы построения, функционирования и тенденции развития судовых систем автоматического управления;</w:t>
            </w:r>
          </w:p>
          <w:p w14:paraId="7270BB5C" w14:textId="77777777" w:rsidR="00435140" w:rsidRPr="00120E90" w:rsidRDefault="00435140" w:rsidP="00435140">
            <w:pPr>
              <w:spacing w:after="0"/>
              <w:ind w:firstLine="133"/>
            </w:pPr>
            <w:r w:rsidRPr="00AD5825">
              <w:rPr>
                <w:szCs w:val="24"/>
              </w:rPr>
              <w:t>Методы анализа и синтеза линейных и нелинейных систем автоматического управления;</w:t>
            </w:r>
          </w:p>
        </w:tc>
      </w:tr>
      <w:tr w:rsidR="001E229C" w:rsidRPr="00274547" w14:paraId="105F8DB7" w14:textId="77777777" w:rsidTr="001E229C"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3DDCB31" w14:textId="77777777" w:rsidR="001E229C" w:rsidRPr="00120E90" w:rsidRDefault="001E229C" w:rsidP="00CC415E">
            <w:pPr>
              <w:spacing w:before="120" w:after="120"/>
              <w:jc w:val="center"/>
              <w:rPr>
                <w:i/>
                <w:szCs w:val="24"/>
              </w:rPr>
            </w:pPr>
            <w:r w:rsidRPr="00120E90">
              <w:rPr>
                <w:i/>
                <w:szCs w:val="24"/>
              </w:rPr>
              <w:t>ОПК-</w:t>
            </w:r>
            <w:r>
              <w:rPr>
                <w:i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14:paraId="6EC8C39B" w14:textId="77777777" w:rsidR="001E229C" w:rsidRPr="00120E90" w:rsidRDefault="00AD5825" w:rsidP="00CC415E">
            <w:pPr>
              <w:pStyle w:val="af9"/>
              <w:spacing w:before="120" w:beforeAutospacing="0" w:after="120" w:afterAutospacing="0"/>
              <w:rPr>
                <w:i/>
              </w:rPr>
            </w:pPr>
            <w:r w:rsidRPr="00AD5825">
              <w:rPr>
                <w:i/>
              </w:rPr>
              <w:t>Способен адаптироваться к изменяющимся условиям судовой деятельности, устанавливая приоритеты для достижения цели с учетом ограничения времени</w:t>
            </w:r>
          </w:p>
        </w:tc>
        <w:tc>
          <w:tcPr>
            <w:tcW w:w="1977" w:type="dxa"/>
            <w:gridSpan w:val="2"/>
            <w:vAlign w:val="center"/>
          </w:tcPr>
          <w:p w14:paraId="270502FA" w14:textId="77777777" w:rsidR="001E229C" w:rsidRPr="00120E90" w:rsidRDefault="005E0EFC" w:rsidP="00CC415E">
            <w:pPr>
              <w:spacing w:before="120" w:after="120"/>
              <w:jc w:val="center"/>
              <w:rPr>
                <w:szCs w:val="24"/>
              </w:rPr>
            </w:pPr>
            <w:r w:rsidRPr="00AD5825">
              <w:rPr>
                <w:szCs w:val="24"/>
                <w:lang w:val="en-US"/>
              </w:rPr>
              <w:t>II</w:t>
            </w:r>
          </w:p>
        </w:tc>
        <w:tc>
          <w:tcPr>
            <w:tcW w:w="3930" w:type="dxa"/>
          </w:tcPr>
          <w:p w14:paraId="064FF96E" w14:textId="77777777" w:rsidR="005E0EFC" w:rsidRDefault="00AD5825" w:rsidP="005E0EFC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120E90">
              <w:rPr>
                <w:rFonts w:eastAsia="Times New Roman"/>
                <w:b/>
                <w:szCs w:val="24"/>
                <w:lang w:eastAsia="ru-RU"/>
              </w:rPr>
              <w:t xml:space="preserve">Уметь: </w:t>
            </w:r>
          </w:p>
          <w:p w14:paraId="4520A4D0" w14:textId="77777777" w:rsidR="001E229C" w:rsidRPr="00120E90" w:rsidRDefault="005E0EFC" w:rsidP="005E0EFC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bCs/>
              </w:rPr>
              <w:t>выбирать</w:t>
            </w:r>
            <w:r w:rsidRPr="00AD5825">
              <w:rPr>
                <w:bCs/>
              </w:rPr>
              <w:t xml:space="preserve"> типы регуляторов, обеспечивающих заданные свойства судовых автоматизированных систем;</w:t>
            </w:r>
          </w:p>
        </w:tc>
      </w:tr>
    </w:tbl>
    <w:p w14:paraId="3CCC6A44" w14:textId="77777777" w:rsidR="008D3E3A" w:rsidRPr="00AD5825" w:rsidRDefault="008D3E3A" w:rsidP="00670B84">
      <w:pPr>
        <w:spacing w:after="0"/>
        <w:ind w:firstLine="709"/>
        <w:rPr>
          <w:i/>
          <w:sz w:val="28"/>
          <w:szCs w:val="28"/>
        </w:rPr>
      </w:pPr>
    </w:p>
    <w:p w14:paraId="091582CE" w14:textId="77777777" w:rsidR="00670B84" w:rsidRPr="00AD5825" w:rsidRDefault="00670B84" w:rsidP="00670B84">
      <w:pPr>
        <w:spacing w:after="0"/>
        <w:ind w:firstLine="709"/>
        <w:rPr>
          <w:i/>
          <w:sz w:val="28"/>
          <w:szCs w:val="28"/>
        </w:rPr>
      </w:pPr>
      <w:r w:rsidRPr="00AD5825">
        <w:rPr>
          <w:i/>
          <w:sz w:val="28"/>
          <w:szCs w:val="28"/>
        </w:rPr>
        <w:t>1.2.3 Профессиональные компетенции (ПК):</w:t>
      </w:r>
    </w:p>
    <w:p w14:paraId="1947D2FC" w14:textId="77777777" w:rsidR="00670B84" w:rsidRPr="00AD5825" w:rsidRDefault="00670B84" w:rsidP="00670B84">
      <w:pPr>
        <w:spacing w:after="0"/>
        <w:ind w:firstLine="709"/>
        <w:rPr>
          <w:i/>
          <w:sz w:val="28"/>
          <w:szCs w:val="28"/>
        </w:rPr>
      </w:pPr>
    </w:p>
    <w:tbl>
      <w:tblPr>
        <w:tblW w:w="1034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5245"/>
      </w:tblGrid>
      <w:tr w:rsidR="00025241" w:rsidRPr="00025241" w14:paraId="3558F186" w14:textId="77777777" w:rsidTr="00025241">
        <w:trPr>
          <w:trHeight w:val="528"/>
          <w:tblHeader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5BF39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  <w:lang w:eastAsia="ru-RU"/>
              </w:rPr>
            </w:pPr>
            <w:r w:rsidRPr="00025241">
              <w:rPr>
                <w:b/>
                <w:spacing w:val="-4"/>
                <w:szCs w:val="24"/>
                <w:lang w:eastAsia="ru-RU"/>
              </w:rPr>
              <w:lastRenderedPageBreak/>
              <w:t>Компетенция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5D7F6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</w:rPr>
            </w:pPr>
            <w:r w:rsidRPr="00025241">
              <w:rPr>
                <w:b/>
                <w:spacing w:val="-4"/>
                <w:szCs w:val="24"/>
              </w:rPr>
              <w:t>Этапы</w:t>
            </w:r>
          </w:p>
          <w:p w14:paraId="37AA9B5C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</w:rPr>
            </w:pPr>
            <w:r w:rsidRPr="00025241">
              <w:rPr>
                <w:b/>
                <w:spacing w:val="-4"/>
                <w:szCs w:val="24"/>
              </w:rPr>
              <w:t>формирования компетенции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6EB98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  <w:lang w:eastAsia="ru-RU"/>
              </w:rPr>
            </w:pPr>
            <w:r w:rsidRPr="00025241">
              <w:rPr>
                <w:b/>
                <w:spacing w:val="-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025241" w:rsidRPr="00025241" w14:paraId="187F530B" w14:textId="77777777" w:rsidTr="00025241">
        <w:trPr>
          <w:trHeight w:val="297"/>
          <w:tblHeader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66A36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</w:rPr>
            </w:pPr>
            <w:r w:rsidRPr="00025241">
              <w:rPr>
                <w:b/>
                <w:spacing w:val="-4"/>
                <w:szCs w:val="24"/>
              </w:rPr>
              <w:t>Шифр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56CDD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</w:rPr>
            </w:pPr>
            <w:r w:rsidRPr="00025241">
              <w:rPr>
                <w:b/>
                <w:spacing w:val="-4"/>
                <w:szCs w:val="24"/>
              </w:rPr>
              <w:t>Содержание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E2C8F" w14:textId="77777777" w:rsidR="00025241" w:rsidRPr="00025241" w:rsidRDefault="00025241" w:rsidP="004435C7">
            <w:pPr>
              <w:spacing w:after="0"/>
              <w:jc w:val="center"/>
              <w:rPr>
                <w:spacing w:val="-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02E5B" w14:textId="77777777" w:rsidR="00025241" w:rsidRPr="00025241" w:rsidRDefault="00025241" w:rsidP="004435C7">
            <w:pPr>
              <w:spacing w:after="0"/>
              <w:jc w:val="center"/>
              <w:rPr>
                <w:b/>
                <w:spacing w:val="-4"/>
                <w:szCs w:val="24"/>
              </w:rPr>
            </w:pPr>
          </w:p>
        </w:tc>
      </w:tr>
      <w:tr w:rsidR="007B1DF2" w:rsidRPr="00AD5825" w14:paraId="64DDE2F7" w14:textId="77777777" w:rsidTr="00025241">
        <w:tblPrEx>
          <w:jc w:val="center"/>
          <w:tblInd w:w="0" w:type="dxa"/>
        </w:tblPrEx>
        <w:trPr>
          <w:jc w:val="center"/>
        </w:trPr>
        <w:tc>
          <w:tcPr>
            <w:tcW w:w="851" w:type="dxa"/>
            <w:vAlign w:val="center"/>
          </w:tcPr>
          <w:p w14:paraId="67A19BBE" w14:textId="77777777" w:rsidR="007B1DF2" w:rsidRPr="00AD5825" w:rsidRDefault="007B1DF2" w:rsidP="00025241">
            <w:pPr>
              <w:spacing w:after="0"/>
              <w:ind w:left="-57" w:right="-57"/>
              <w:jc w:val="center"/>
              <w:rPr>
                <w:szCs w:val="24"/>
              </w:rPr>
            </w:pPr>
            <w:r w:rsidRPr="00AD5825">
              <w:rPr>
                <w:i/>
                <w:szCs w:val="24"/>
              </w:rPr>
              <w:t>ПК-</w:t>
            </w:r>
            <w:r w:rsidR="00AD5825" w:rsidRPr="00AD5825">
              <w:rPr>
                <w:i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14:paraId="3DE0C48E" w14:textId="77777777" w:rsidR="007B1DF2" w:rsidRPr="00AD5825" w:rsidRDefault="00AD5825" w:rsidP="00025241">
            <w:pPr>
              <w:spacing w:after="0"/>
              <w:ind w:left="-57" w:right="-57"/>
              <w:rPr>
                <w:szCs w:val="24"/>
              </w:rPr>
            </w:pPr>
            <w:r w:rsidRPr="00AD5825">
              <w:rPr>
                <w:i/>
                <w:szCs w:val="24"/>
              </w:rPr>
              <w:t>Способен осуществлять наблюдение за работой автоматических систем управления двигательной установкой и вспомогательными механизмами</w:t>
            </w:r>
          </w:p>
        </w:tc>
        <w:tc>
          <w:tcPr>
            <w:tcW w:w="1701" w:type="dxa"/>
            <w:vAlign w:val="center"/>
          </w:tcPr>
          <w:p w14:paraId="72E15114" w14:textId="77777777" w:rsidR="007B1DF2" w:rsidRPr="00AD5825" w:rsidRDefault="007B1DF2" w:rsidP="00025241">
            <w:pPr>
              <w:ind w:left="-57" w:right="-57"/>
              <w:jc w:val="center"/>
              <w:rPr>
                <w:szCs w:val="24"/>
                <w:lang w:val="en-US"/>
              </w:rPr>
            </w:pPr>
            <w:r w:rsidRPr="00AD5825">
              <w:rPr>
                <w:szCs w:val="24"/>
                <w:lang w:val="en-US"/>
              </w:rPr>
              <w:t>I</w:t>
            </w:r>
          </w:p>
        </w:tc>
        <w:tc>
          <w:tcPr>
            <w:tcW w:w="5245" w:type="dxa"/>
            <w:vAlign w:val="center"/>
          </w:tcPr>
          <w:p w14:paraId="48F04FC5" w14:textId="77777777" w:rsidR="005004A0" w:rsidRPr="00AD5825" w:rsidRDefault="005004A0" w:rsidP="00025241">
            <w:pPr>
              <w:spacing w:after="0"/>
              <w:ind w:left="-57" w:right="-57" w:firstLine="181"/>
              <w:rPr>
                <w:b/>
              </w:rPr>
            </w:pPr>
            <w:r w:rsidRPr="00AD5825">
              <w:rPr>
                <w:b/>
              </w:rPr>
              <w:t>Знать:</w:t>
            </w:r>
          </w:p>
          <w:p w14:paraId="46311ACC" w14:textId="77777777" w:rsidR="007B1DF2" w:rsidRPr="00AD5825" w:rsidRDefault="005004A0" w:rsidP="00025241">
            <w:pPr>
              <w:spacing w:after="0"/>
              <w:ind w:left="-57" w:right="-57" w:firstLine="181"/>
              <w:rPr>
                <w:bCs/>
                <w:szCs w:val="24"/>
              </w:rPr>
            </w:pPr>
            <w:r>
              <w:t>влияние параметров и структуры системы автоматического управления на её статические и динамические свойства;</w:t>
            </w:r>
          </w:p>
        </w:tc>
      </w:tr>
      <w:tr w:rsidR="007B1DF2" w:rsidRPr="00AD5825" w14:paraId="6884CB60" w14:textId="77777777" w:rsidTr="00025241">
        <w:tblPrEx>
          <w:jc w:val="center"/>
          <w:tblInd w:w="0" w:type="dxa"/>
        </w:tblPrEx>
        <w:trPr>
          <w:jc w:val="center"/>
        </w:trPr>
        <w:tc>
          <w:tcPr>
            <w:tcW w:w="851" w:type="dxa"/>
            <w:vAlign w:val="center"/>
          </w:tcPr>
          <w:p w14:paraId="2F591C49" w14:textId="77777777" w:rsidR="007B1DF2" w:rsidRPr="00AD5825" w:rsidRDefault="007B1DF2" w:rsidP="00025241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45"/>
                <w:i/>
                <w:iCs/>
                <w:sz w:val="24"/>
                <w:szCs w:val="24"/>
              </w:rPr>
            </w:pPr>
            <w:r w:rsidRPr="00AD5825">
              <w:rPr>
                <w:rStyle w:val="FontStyle45"/>
                <w:i/>
                <w:iCs/>
                <w:sz w:val="24"/>
                <w:szCs w:val="24"/>
              </w:rPr>
              <w:t>ПК-</w:t>
            </w:r>
            <w:r w:rsidR="00AD5825" w:rsidRPr="00AD5825">
              <w:rPr>
                <w:rStyle w:val="FontStyle45"/>
                <w:i/>
                <w:iCs/>
                <w:sz w:val="24"/>
                <w:szCs w:val="24"/>
              </w:rPr>
              <w:t>2</w:t>
            </w:r>
            <w:r w:rsidRPr="00AD5825">
              <w:rPr>
                <w:rStyle w:val="FontStyle45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89EEE58" w14:textId="77777777" w:rsidR="007B1DF2" w:rsidRPr="00AD5825" w:rsidRDefault="00AD5825" w:rsidP="00025241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i/>
                <w:sz w:val="24"/>
                <w:szCs w:val="24"/>
              </w:rPr>
            </w:pPr>
            <w:r w:rsidRPr="00AD5825">
              <w:rPr>
                <w:rStyle w:val="FontStyle45"/>
                <w:i/>
                <w:sz w:val="24"/>
                <w:szCs w:val="24"/>
              </w:rPr>
              <w:t>Способен сформировать цели проекта (программы), разработать обобщенные варианты их достижения, выполнить анализ этих вариантов, прогнозировать последствия, находить компромиссные решения</w:t>
            </w:r>
          </w:p>
        </w:tc>
        <w:tc>
          <w:tcPr>
            <w:tcW w:w="1701" w:type="dxa"/>
            <w:vAlign w:val="center"/>
          </w:tcPr>
          <w:p w14:paraId="542A66EE" w14:textId="77777777" w:rsidR="007B1DF2" w:rsidRPr="00AD5825" w:rsidRDefault="007B1DF2" w:rsidP="00025241">
            <w:pPr>
              <w:spacing w:after="0"/>
              <w:ind w:left="-57" w:right="-57"/>
              <w:jc w:val="center"/>
              <w:rPr>
                <w:szCs w:val="24"/>
                <w:lang w:val="en-US"/>
              </w:rPr>
            </w:pPr>
            <w:r w:rsidRPr="00AD5825">
              <w:rPr>
                <w:szCs w:val="24"/>
                <w:lang w:val="en-US"/>
              </w:rPr>
              <w:t>I - III</w:t>
            </w:r>
          </w:p>
        </w:tc>
        <w:tc>
          <w:tcPr>
            <w:tcW w:w="5245" w:type="dxa"/>
            <w:vAlign w:val="center"/>
          </w:tcPr>
          <w:p w14:paraId="79BBA4CE" w14:textId="77777777" w:rsidR="00CC415E" w:rsidRDefault="00CC415E" w:rsidP="00025241">
            <w:pPr>
              <w:spacing w:after="0"/>
              <w:ind w:left="-57" w:right="-57" w:firstLine="180"/>
              <w:rPr>
                <w:b/>
                <w:szCs w:val="24"/>
              </w:rPr>
            </w:pPr>
            <w:r>
              <w:rPr>
                <w:b/>
                <w:szCs w:val="24"/>
              </w:rPr>
              <w:t>Знать</w:t>
            </w:r>
            <w:r w:rsidR="004D7CCF">
              <w:rPr>
                <w:b/>
                <w:szCs w:val="24"/>
              </w:rPr>
              <w:t>:</w:t>
            </w:r>
          </w:p>
          <w:p w14:paraId="2EAE65B4" w14:textId="77777777" w:rsidR="004D7CCF" w:rsidRDefault="004D7CCF" w:rsidP="00025241">
            <w:pPr>
              <w:spacing w:after="0"/>
              <w:ind w:left="-57" w:right="-57" w:firstLine="180"/>
              <w:rPr>
                <w:szCs w:val="24"/>
              </w:rPr>
            </w:pPr>
            <w:r>
              <w:rPr>
                <w:szCs w:val="24"/>
              </w:rPr>
              <w:t>Правила составления и преобразования структурных схем</w:t>
            </w:r>
            <w:r w:rsidRPr="00AD5825">
              <w:rPr>
                <w:szCs w:val="24"/>
              </w:rPr>
              <w:t xml:space="preserve"> для анализа свойств систем автоматического управления</w:t>
            </w:r>
            <w:r>
              <w:rPr>
                <w:szCs w:val="24"/>
              </w:rPr>
              <w:t xml:space="preserve"> (САУ)</w:t>
            </w:r>
            <w:r w:rsidRPr="00AD5825">
              <w:rPr>
                <w:szCs w:val="24"/>
              </w:rPr>
              <w:t>;</w:t>
            </w:r>
          </w:p>
          <w:p w14:paraId="73806F66" w14:textId="77777777" w:rsidR="007B1DF2" w:rsidRPr="00AD5825" w:rsidRDefault="007B1DF2" w:rsidP="00025241">
            <w:pPr>
              <w:spacing w:after="0"/>
              <w:ind w:left="-57" w:right="-57" w:firstLine="180"/>
              <w:rPr>
                <w:b/>
                <w:szCs w:val="24"/>
              </w:rPr>
            </w:pPr>
            <w:r w:rsidRPr="00AD5825">
              <w:rPr>
                <w:b/>
                <w:szCs w:val="24"/>
              </w:rPr>
              <w:t>Уметь:</w:t>
            </w:r>
          </w:p>
          <w:p w14:paraId="213E810F" w14:textId="77777777" w:rsidR="00AD5825" w:rsidRPr="00AD5825" w:rsidRDefault="00AD5825" w:rsidP="00025241">
            <w:pPr>
              <w:spacing w:after="0"/>
              <w:ind w:left="-57" w:right="-57" w:firstLine="180"/>
              <w:rPr>
                <w:bCs/>
                <w:szCs w:val="24"/>
              </w:rPr>
            </w:pPr>
            <w:r>
              <w:rPr>
                <w:bCs/>
                <w:szCs w:val="24"/>
              </w:rPr>
              <w:t>О</w:t>
            </w:r>
            <w:r w:rsidRPr="00AD5825">
              <w:rPr>
                <w:bCs/>
                <w:szCs w:val="24"/>
              </w:rPr>
              <w:t xml:space="preserve">пределять на стадии проектирования статические и динамические свойств </w:t>
            </w:r>
            <w:r w:rsidR="004D7CCF">
              <w:rPr>
                <w:bCs/>
                <w:szCs w:val="24"/>
              </w:rPr>
              <w:t>САУ</w:t>
            </w:r>
            <w:r w:rsidRPr="00AD5825">
              <w:rPr>
                <w:bCs/>
                <w:szCs w:val="24"/>
              </w:rPr>
              <w:t xml:space="preserve"> и выбирать способы их коррекции;</w:t>
            </w:r>
          </w:p>
          <w:p w14:paraId="75E9F097" w14:textId="77777777" w:rsidR="007B1DF2" w:rsidRPr="00AD5825" w:rsidRDefault="007B1DF2" w:rsidP="00025241">
            <w:pPr>
              <w:spacing w:after="0"/>
              <w:ind w:left="-57" w:right="-57" w:firstLine="180"/>
              <w:rPr>
                <w:b/>
                <w:szCs w:val="24"/>
              </w:rPr>
            </w:pPr>
            <w:r w:rsidRPr="00AD5825">
              <w:rPr>
                <w:b/>
                <w:szCs w:val="24"/>
              </w:rPr>
              <w:t>Владеть:</w:t>
            </w:r>
          </w:p>
          <w:p w14:paraId="2ABFD063" w14:textId="77777777" w:rsidR="007B1DF2" w:rsidRDefault="007B1DF2" w:rsidP="00025241">
            <w:pPr>
              <w:spacing w:after="0"/>
              <w:ind w:left="-57" w:right="-57" w:firstLine="180"/>
              <w:rPr>
                <w:szCs w:val="24"/>
              </w:rPr>
            </w:pPr>
            <w:r w:rsidRPr="00AD5825">
              <w:rPr>
                <w:szCs w:val="24"/>
              </w:rPr>
              <w:t>Математическим аппаратом анализа и синтеза замкнутых систем автоматического регулирования;</w:t>
            </w:r>
          </w:p>
          <w:p w14:paraId="1BAA1F70" w14:textId="77777777" w:rsidR="004D7CCF" w:rsidRPr="00AD5825" w:rsidRDefault="004D7CCF" w:rsidP="00025241">
            <w:pPr>
              <w:spacing w:after="0"/>
              <w:ind w:left="-57" w:right="-57" w:firstLine="180"/>
              <w:rPr>
                <w:b/>
                <w:szCs w:val="24"/>
              </w:rPr>
            </w:pPr>
            <w:r>
              <w:rPr>
                <w:szCs w:val="24"/>
              </w:rPr>
              <w:t>Навыками расчёта параметров элементов, обеспечивающих требуемые режимы функционирования САУ</w:t>
            </w:r>
          </w:p>
        </w:tc>
      </w:tr>
    </w:tbl>
    <w:p w14:paraId="497B0AD9" w14:textId="77777777" w:rsidR="005A5999" w:rsidRDefault="005A5999" w:rsidP="005A5999">
      <w:pPr>
        <w:pStyle w:val="2"/>
        <w:spacing w:before="0" w:after="0"/>
        <w:ind w:firstLine="709"/>
      </w:pPr>
    </w:p>
    <w:p w14:paraId="105C1308" w14:textId="77777777" w:rsidR="00B77BD3" w:rsidRPr="00B77BD3" w:rsidRDefault="00B77BD3" w:rsidP="00322CF6">
      <w:pPr>
        <w:spacing w:after="0"/>
        <w:ind w:firstLine="708"/>
        <w:rPr>
          <w:i/>
          <w:szCs w:val="24"/>
        </w:rPr>
      </w:pPr>
      <w:r w:rsidRPr="00B77BD3">
        <w:rPr>
          <w:i/>
          <w:szCs w:val="24"/>
        </w:rPr>
        <w:t>1.2.4. Профессиональные компетенции специализации  (ПКС):</w:t>
      </w:r>
    </w:p>
    <w:p w14:paraId="3752D879" w14:textId="77777777" w:rsidR="00B77BD3" w:rsidRDefault="00B77BD3" w:rsidP="00322CF6">
      <w:pPr>
        <w:spacing w:after="0"/>
        <w:ind w:firstLine="708"/>
        <w:rPr>
          <w:szCs w:val="24"/>
        </w:rPr>
      </w:pPr>
      <w:r>
        <w:rPr>
          <w:szCs w:val="24"/>
        </w:rPr>
        <w:t>Дисциплина не формирует профессиональные компетенции</w:t>
      </w:r>
      <w:r w:rsidR="00765A8F">
        <w:rPr>
          <w:szCs w:val="24"/>
        </w:rPr>
        <w:t xml:space="preserve"> </w:t>
      </w:r>
      <w:r w:rsidRPr="00B77BD3">
        <w:rPr>
          <w:szCs w:val="24"/>
        </w:rPr>
        <w:t>специализации</w:t>
      </w:r>
      <w:r>
        <w:rPr>
          <w:szCs w:val="24"/>
        </w:rPr>
        <w:t>.</w:t>
      </w:r>
    </w:p>
    <w:p w14:paraId="00476723" w14:textId="77777777" w:rsidR="00771A63" w:rsidRDefault="00771A63" w:rsidP="00E934B1">
      <w:pPr>
        <w:spacing w:after="60"/>
        <w:ind w:firstLine="425"/>
        <w:jc w:val="both"/>
        <w:rPr>
          <w:i/>
          <w:szCs w:val="24"/>
        </w:rPr>
      </w:pPr>
    </w:p>
    <w:p w14:paraId="4E4C60A3" w14:textId="77777777" w:rsidR="00617779" w:rsidRPr="00A80868" w:rsidRDefault="00617779" w:rsidP="00322CF6">
      <w:pPr>
        <w:pStyle w:val="2"/>
        <w:spacing w:before="0" w:after="0"/>
        <w:ind w:firstLine="709"/>
      </w:pPr>
      <w:r>
        <w:t xml:space="preserve">2. </w:t>
      </w:r>
      <w:r w:rsidRPr="00617779">
        <w:t>Место дисциплины (модуля) в структуре образовательной программы</w:t>
      </w:r>
    </w:p>
    <w:p w14:paraId="63242C86" w14:textId="77777777" w:rsidR="00726EFF" w:rsidRDefault="00726EFF" w:rsidP="00322CF6">
      <w:pPr>
        <w:spacing w:after="0"/>
        <w:ind w:firstLine="709"/>
      </w:pPr>
    </w:p>
    <w:p w14:paraId="7DCCFAB3" w14:textId="77777777" w:rsidR="008F4B24" w:rsidRDefault="008F4B24" w:rsidP="005A5999">
      <w:pPr>
        <w:spacing w:after="0"/>
        <w:ind w:firstLine="709"/>
      </w:pPr>
      <w:r w:rsidRPr="008F4B24">
        <w:t>Дисциплин</w:t>
      </w:r>
      <w:r>
        <w:t xml:space="preserve">а (модуль) реализуется в рамках </w:t>
      </w:r>
      <w:r w:rsidR="00025241">
        <w:t>базовой</w:t>
      </w:r>
      <w:r>
        <w:t xml:space="preserve"> части программы </w:t>
      </w:r>
      <w:r w:rsidR="00E934B1">
        <w:t>специалитета</w:t>
      </w:r>
      <w:r>
        <w:t>.</w:t>
      </w:r>
    </w:p>
    <w:p w14:paraId="3BBAA60E" w14:textId="77777777" w:rsidR="008F4B24" w:rsidRDefault="008F4B24" w:rsidP="008F4B24">
      <w:pPr>
        <w:ind w:firstLine="540"/>
        <w:sectPr w:rsidR="008F4B24" w:rsidSect="009F06DA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14:paraId="028138D6" w14:textId="77777777" w:rsidR="001115E4" w:rsidRPr="001115E4" w:rsidRDefault="00107B27" w:rsidP="001115E4">
      <w:pPr>
        <w:pStyle w:val="2"/>
      </w:pPr>
      <w:r>
        <w:lastRenderedPageBreak/>
        <w:t xml:space="preserve">3. </w:t>
      </w:r>
      <w:r w:rsidR="001115E4" w:rsidRPr="001115E4">
        <w:t>Объём дисциплины (модуля) в зачётных единицах с указанием количества академических часов, выделенных на контак</w:t>
      </w:r>
      <w:r w:rsidR="001115E4">
        <w:t>тную работу обучающихся с препо</w:t>
      </w:r>
      <w:r w:rsidR="001115E4" w:rsidRPr="001115E4">
        <w:t>давателем (по видам учебных занятий) и н</w:t>
      </w:r>
      <w:r w:rsidR="001115E4">
        <w:t>а самостоятельную работу обучаю</w:t>
      </w:r>
      <w:r w:rsidR="001115E4" w:rsidRPr="001115E4">
        <w:t>щихся</w:t>
      </w:r>
    </w:p>
    <w:p w14:paraId="326E23BD" w14:textId="77777777" w:rsidR="003C5B3F" w:rsidRPr="000504B3" w:rsidRDefault="003C5B3F" w:rsidP="003C5B3F">
      <w:pPr>
        <w:spacing w:after="0"/>
        <w:rPr>
          <w:sz w:val="28"/>
          <w:szCs w:val="28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3C5B3F" w:rsidRPr="00BA4A61" w14:paraId="1C15DEF5" w14:textId="77777777" w:rsidTr="003C5B3F">
        <w:tc>
          <w:tcPr>
            <w:tcW w:w="708" w:type="dxa"/>
          </w:tcPr>
          <w:p w14:paraId="465DD3C4" w14:textId="77777777" w:rsidR="003C5B3F" w:rsidRPr="00DC6E31" w:rsidRDefault="003C5B3F" w:rsidP="003C5B3F">
            <w:pPr>
              <w:spacing w:after="0"/>
              <w:jc w:val="center"/>
              <w:rPr>
                <w:sz w:val="28"/>
                <w:szCs w:val="20"/>
                <w:lang w:eastAsia="ru-RU"/>
              </w:rPr>
            </w:pPr>
            <w:r w:rsidRPr="00DC6E31">
              <w:rPr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91E956" w14:textId="77777777" w:rsidR="003C5B3F" w:rsidRPr="00DC6E31" w:rsidRDefault="003C5B3F" w:rsidP="003C5B3F">
            <w:pPr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30B147A2" w14:textId="77777777" w:rsidR="003C5B3F" w:rsidRPr="00DC6E31" w:rsidRDefault="003C5B3F" w:rsidP="003C5B3F">
            <w:pPr>
              <w:spacing w:after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sz w:val="28"/>
                <w:szCs w:val="20"/>
                <w:lang w:eastAsia="ru-RU"/>
              </w:rPr>
              <w:t>:</w:t>
            </w:r>
          </w:p>
        </w:tc>
      </w:tr>
      <w:tr w:rsidR="003C5B3F" w:rsidRPr="00BA4A61" w14:paraId="5FDEEC79" w14:textId="77777777" w:rsidTr="003C5B3F">
        <w:tc>
          <w:tcPr>
            <w:tcW w:w="708" w:type="dxa"/>
          </w:tcPr>
          <w:p w14:paraId="0E170CF6" w14:textId="77777777" w:rsidR="003C5B3F" w:rsidRPr="00DC6E31" w:rsidRDefault="003C5B3F" w:rsidP="003C5B3F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58F670" w14:textId="77777777" w:rsidR="003C5B3F" w:rsidRPr="00DC6E31" w:rsidRDefault="003C5B3F" w:rsidP="003C5B3F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C6E31">
              <w:rPr>
                <w:sz w:val="16"/>
                <w:szCs w:val="16"/>
                <w:lang w:eastAsia="ru-RU"/>
              </w:rPr>
              <w:t>(очной, очно-заочной или заочной)</w:t>
            </w:r>
          </w:p>
        </w:tc>
        <w:tc>
          <w:tcPr>
            <w:tcW w:w="2552" w:type="dxa"/>
          </w:tcPr>
          <w:p w14:paraId="60F2DB96" w14:textId="77777777" w:rsidR="003C5B3F" w:rsidRPr="00DC6E31" w:rsidRDefault="003C5B3F" w:rsidP="003C5B3F">
            <w:pPr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0622B5C7" w14:textId="77777777" w:rsidR="003C5B3F" w:rsidRPr="00552268" w:rsidRDefault="003C5B3F" w:rsidP="003C5B3F">
      <w:pPr>
        <w:spacing w:after="0"/>
        <w:ind w:firstLine="426"/>
        <w:jc w:val="both"/>
        <w:rPr>
          <w:sz w:val="16"/>
          <w:szCs w:val="16"/>
          <w:lang w:eastAsia="ru-RU"/>
        </w:rPr>
      </w:pP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25"/>
        <w:gridCol w:w="567"/>
        <w:gridCol w:w="709"/>
        <w:gridCol w:w="567"/>
        <w:gridCol w:w="374"/>
        <w:gridCol w:w="476"/>
        <w:gridCol w:w="516"/>
        <w:gridCol w:w="709"/>
        <w:gridCol w:w="573"/>
        <w:gridCol w:w="361"/>
        <w:gridCol w:w="393"/>
        <w:gridCol w:w="3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425"/>
        <w:gridCol w:w="497"/>
      </w:tblGrid>
      <w:tr w:rsidR="00216651" w:rsidRPr="00E5006A" w14:paraId="7CE5B22B" w14:textId="77777777" w:rsidTr="00B54903">
        <w:trPr>
          <w:jc w:val="center"/>
        </w:trPr>
        <w:tc>
          <w:tcPr>
            <w:tcW w:w="3062" w:type="dxa"/>
            <w:gridSpan w:val="6"/>
            <w:vMerge w:val="restart"/>
            <w:vAlign w:val="center"/>
          </w:tcPr>
          <w:p w14:paraId="7CA44245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Формы контроля</w:t>
            </w:r>
          </w:p>
        </w:tc>
        <w:tc>
          <w:tcPr>
            <w:tcW w:w="2635" w:type="dxa"/>
            <w:gridSpan w:val="5"/>
            <w:vAlign w:val="center"/>
          </w:tcPr>
          <w:p w14:paraId="448F4CFF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Всего часов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4889BD42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ЗЕТ</w:t>
            </w:r>
          </w:p>
        </w:tc>
        <w:tc>
          <w:tcPr>
            <w:tcW w:w="7726" w:type="dxa"/>
            <w:gridSpan w:val="14"/>
            <w:vAlign w:val="center"/>
          </w:tcPr>
          <w:p w14:paraId="672E7905" w14:textId="77777777" w:rsidR="00216651" w:rsidRPr="00E5006A" w:rsidRDefault="00216651" w:rsidP="003C5B3F">
            <w:pPr>
              <w:spacing w:after="0"/>
              <w:jc w:val="center"/>
              <w:rPr>
                <w:szCs w:val="24"/>
              </w:rPr>
            </w:pPr>
            <w:r w:rsidRPr="00E5006A">
              <w:rPr>
                <w:szCs w:val="24"/>
              </w:rPr>
              <w:t xml:space="preserve">Курс </w:t>
            </w:r>
            <w:r>
              <w:rPr>
                <w:szCs w:val="24"/>
              </w:rPr>
              <w:t>3</w:t>
            </w:r>
          </w:p>
        </w:tc>
      </w:tr>
      <w:tr w:rsidR="00216651" w:rsidRPr="00E5006A" w14:paraId="3730B841" w14:textId="77777777" w:rsidTr="00B54903">
        <w:trPr>
          <w:jc w:val="center"/>
        </w:trPr>
        <w:tc>
          <w:tcPr>
            <w:tcW w:w="3062" w:type="dxa"/>
            <w:gridSpan w:val="6"/>
            <w:vMerge/>
          </w:tcPr>
          <w:p w14:paraId="12F11768" w14:textId="77777777" w:rsidR="00216651" w:rsidRPr="00E5006A" w:rsidRDefault="00216651" w:rsidP="003C5B3F">
            <w:pPr>
              <w:spacing w:after="0"/>
              <w:rPr>
                <w:sz w:val="22"/>
              </w:rPr>
            </w:pPr>
          </w:p>
        </w:tc>
        <w:tc>
          <w:tcPr>
            <w:tcW w:w="476" w:type="dxa"/>
            <w:vMerge w:val="restart"/>
            <w:textDirection w:val="btLr"/>
          </w:tcPr>
          <w:p w14:paraId="461BA6F4" w14:textId="77777777" w:rsidR="00216651" w:rsidRPr="00E5006A" w:rsidRDefault="00216651" w:rsidP="003C5B3F">
            <w:pPr>
              <w:spacing w:after="0"/>
              <w:ind w:left="113" w:right="113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По ЗЕТ</w:t>
            </w:r>
          </w:p>
        </w:tc>
        <w:tc>
          <w:tcPr>
            <w:tcW w:w="516" w:type="dxa"/>
            <w:vMerge w:val="restart"/>
            <w:textDirection w:val="btLr"/>
          </w:tcPr>
          <w:p w14:paraId="2DE0C4FE" w14:textId="77777777" w:rsidR="00216651" w:rsidRPr="00E5006A" w:rsidRDefault="00216651" w:rsidP="003C5B3F">
            <w:pPr>
              <w:spacing w:after="0"/>
              <w:ind w:left="113" w:right="113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По плану</w:t>
            </w:r>
          </w:p>
        </w:tc>
        <w:tc>
          <w:tcPr>
            <w:tcW w:w="1643" w:type="dxa"/>
            <w:gridSpan w:val="3"/>
            <w:vAlign w:val="center"/>
          </w:tcPr>
          <w:p w14:paraId="22F222C3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в том числе</w:t>
            </w:r>
          </w:p>
        </w:tc>
        <w:tc>
          <w:tcPr>
            <w:tcW w:w="760" w:type="dxa"/>
            <w:gridSpan w:val="2"/>
            <w:vMerge/>
            <w:vAlign w:val="center"/>
          </w:tcPr>
          <w:p w14:paraId="3E2C4830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43DA3FDD" w14:textId="77777777" w:rsidR="00216651" w:rsidRPr="00E5006A" w:rsidRDefault="00216651" w:rsidP="003C5B3F">
            <w:pPr>
              <w:spacing w:after="0"/>
              <w:jc w:val="center"/>
              <w:rPr>
                <w:sz w:val="22"/>
                <w:lang w:val="en-US"/>
              </w:rPr>
            </w:pPr>
            <w:r w:rsidRPr="00E5006A">
              <w:rPr>
                <w:sz w:val="22"/>
              </w:rPr>
              <w:t xml:space="preserve">Семестр </w:t>
            </w:r>
            <w:r>
              <w:rPr>
                <w:sz w:val="22"/>
              </w:rPr>
              <w:t>5</w:t>
            </w:r>
            <w:r w:rsidRPr="00E5006A">
              <w:rPr>
                <w:sz w:val="22"/>
              </w:rPr>
              <w:t xml:space="preserve"> [1</w:t>
            </w:r>
            <w:r w:rsidR="007C2698">
              <w:rPr>
                <w:sz w:val="22"/>
              </w:rPr>
              <w:t xml:space="preserve">6 </w:t>
            </w:r>
            <w:r w:rsidRPr="00E5006A">
              <w:rPr>
                <w:sz w:val="22"/>
              </w:rPr>
              <w:t>нед]</w:t>
            </w:r>
          </w:p>
        </w:tc>
        <w:tc>
          <w:tcPr>
            <w:tcW w:w="3899" w:type="dxa"/>
            <w:gridSpan w:val="7"/>
            <w:vAlign w:val="center"/>
          </w:tcPr>
          <w:p w14:paraId="26D0E6BD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 xml:space="preserve">Семестр </w:t>
            </w:r>
            <w:r>
              <w:rPr>
                <w:sz w:val="22"/>
              </w:rPr>
              <w:t>6</w:t>
            </w:r>
            <w:r w:rsidRPr="00E5006A">
              <w:rPr>
                <w:sz w:val="22"/>
              </w:rPr>
              <w:t xml:space="preserve"> [1</w:t>
            </w:r>
            <w:r w:rsidR="005C0995">
              <w:rPr>
                <w:sz w:val="22"/>
              </w:rPr>
              <w:t xml:space="preserve">1 </w:t>
            </w:r>
            <w:r w:rsidRPr="00E5006A">
              <w:rPr>
                <w:sz w:val="22"/>
              </w:rPr>
              <w:t>нед]</w:t>
            </w:r>
          </w:p>
        </w:tc>
      </w:tr>
      <w:tr w:rsidR="00216651" w:rsidRPr="00E5006A" w14:paraId="77B6422A" w14:textId="77777777" w:rsidTr="002B3F05">
        <w:trPr>
          <w:cantSplit/>
          <w:trHeight w:val="1369"/>
          <w:jc w:val="center"/>
        </w:trPr>
        <w:tc>
          <w:tcPr>
            <w:tcW w:w="420" w:type="dxa"/>
            <w:textDirection w:val="btLr"/>
            <w:vAlign w:val="center"/>
          </w:tcPr>
          <w:p w14:paraId="6319560D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Экзамен</w:t>
            </w:r>
          </w:p>
        </w:tc>
        <w:tc>
          <w:tcPr>
            <w:tcW w:w="425" w:type="dxa"/>
            <w:textDirection w:val="btLr"/>
            <w:vAlign w:val="center"/>
          </w:tcPr>
          <w:p w14:paraId="5E0712A7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Зачет</w:t>
            </w:r>
          </w:p>
        </w:tc>
        <w:tc>
          <w:tcPr>
            <w:tcW w:w="567" w:type="dxa"/>
            <w:textDirection w:val="btLr"/>
            <w:vAlign w:val="center"/>
          </w:tcPr>
          <w:p w14:paraId="50637A04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Зачеты с оценкой</w:t>
            </w:r>
          </w:p>
        </w:tc>
        <w:tc>
          <w:tcPr>
            <w:tcW w:w="709" w:type="dxa"/>
            <w:textDirection w:val="btLr"/>
            <w:vAlign w:val="center"/>
          </w:tcPr>
          <w:p w14:paraId="134CD422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14:paraId="0572C651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Курсовые работы</w:t>
            </w:r>
          </w:p>
        </w:tc>
        <w:tc>
          <w:tcPr>
            <w:tcW w:w="374" w:type="dxa"/>
            <w:textDirection w:val="btLr"/>
            <w:vAlign w:val="center"/>
          </w:tcPr>
          <w:p w14:paraId="1F2EBA1D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РГР</w:t>
            </w:r>
          </w:p>
        </w:tc>
        <w:tc>
          <w:tcPr>
            <w:tcW w:w="476" w:type="dxa"/>
            <w:vMerge/>
            <w:textDirection w:val="btLr"/>
            <w:vAlign w:val="center"/>
          </w:tcPr>
          <w:p w14:paraId="5EA6B636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6" w:type="dxa"/>
            <w:vMerge/>
            <w:textDirection w:val="btLr"/>
            <w:vAlign w:val="center"/>
          </w:tcPr>
          <w:p w14:paraId="3CA920FD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636EEA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 xml:space="preserve">Контакт. раб. </w:t>
            </w:r>
          </w:p>
        </w:tc>
        <w:tc>
          <w:tcPr>
            <w:tcW w:w="573" w:type="dxa"/>
            <w:textDirection w:val="btLr"/>
            <w:vAlign w:val="center"/>
          </w:tcPr>
          <w:p w14:paraId="64A2DB26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СРС</w:t>
            </w:r>
          </w:p>
        </w:tc>
        <w:tc>
          <w:tcPr>
            <w:tcW w:w="361" w:type="dxa"/>
            <w:textDirection w:val="btLr"/>
            <w:vAlign w:val="center"/>
          </w:tcPr>
          <w:p w14:paraId="56BE4055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Контроль</w:t>
            </w:r>
          </w:p>
        </w:tc>
        <w:tc>
          <w:tcPr>
            <w:tcW w:w="393" w:type="dxa"/>
            <w:textDirection w:val="btLr"/>
            <w:vAlign w:val="center"/>
          </w:tcPr>
          <w:p w14:paraId="5BB6DC90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Экспертное</w:t>
            </w:r>
          </w:p>
        </w:tc>
        <w:tc>
          <w:tcPr>
            <w:tcW w:w="367" w:type="dxa"/>
            <w:textDirection w:val="btLr"/>
            <w:vAlign w:val="center"/>
          </w:tcPr>
          <w:p w14:paraId="1138586E" w14:textId="77777777" w:rsidR="00216651" w:rsidRPr="00E5006A" w:rsidRDefault="00216651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567" w:type="dxa"/>
            <w:vAlign w:val="center"/>
          </w:tcPr>
          <w:p w14:paraId="39A53ED1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Лек</w:t>
            </w:r>
          </w:p>
        </w:tc>
        <w:tc>
          <w:tcPr>
            <w:tcW w:w="567" w:type="dxa"/>
            <w:vAlign w:val="center"/>
          </w:tcPr>
          <w:p w14:paraId="13679D03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Лаб</w:t>
            </w:r>
          </w:p>
        </w:tc>
        <w:tc>
          <w:tcPr>
            <w:tcW w:w="567" w:type="dxa"/>
            <w:vAlign w:val="center"/>
          </w:tcPr>
          <w:p w14:paraId="08FF41B4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Пр</w:t>
            </w:r>
          </w:p>
        </w:tc>
        <w:tc>
          <w:tcPr>
            <w:tcW w:w="567" w:type="dxa"/>
            <w:vAlign w:val="center"/>
          </w:tcPr>
          <w:p w14:paraId="4388400D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КСР</w:t>
            </w:r>
          </w:p>
        </w:tc>
        <w:tc>
          <w:tcPr>
            <w:tcW w:w="567" w:type="dxa"/>
            <w:vAlign w:val="center"/>
          </w:tcPr>
          <w:p w14:paraId="5D0E0C43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СРС</w:t>
            </w:r>
          </w:p>
        </w:tc>
        <w:tc>
          <w:tcPr>
            <w:tcW w:w="425" w:type="dxa"/>
            <w:textDirection w:val="btLr"/>
            <w:vAlign w:val="center"/>
          </w:tcPr>
          <w:p w14:paraId="7EF94280" w14:textId="77777777" w:rsidR="00216651" w:rsidRPr="00E5006A" w:rsidRDefault="00216651" w:rsidP="003C5B3F">
            <w:pPr>
              <w:spacing w:after="0"/>
              <w:ind w:left="113" w:right="113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Контроль</w:t>
            </w:r>
          </w:p>
        </w:tc>
        <w:tc>
          <w:tcPr>
            <w:tcW w:w="567" w:type="dxa"/>
            <w:vAlign w:val="center"/>
          </w:tcPr>
          <w:p w14:paraId="3B791260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ЗЕТ</w:t>
            </w:r>
          </w:p>
        </w:tc>
        <w:tc>
          <w:tcPr>
            <w:tcW w:w="709" w:type="dxa"/>
            <w:vAlign w:val="center"/>
          </w:tcPr>
          <w:p w14:paraId="2EC2B9AE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Лек</w:t>
            </w:r>
          </w:p>
        </w:tc>
        <w:tc>
          <w:tcPr>
            <w:tcW w:w="567" w:type="dxa"/>
            <w:vAlign w:val="center"/>
          </w:tcPr>
          <w:p w14:paraId="7F5A02A7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Лаб</w:t>
            </w:r>
          </w:p>
        </w:tc>
        <w:tc>
          <w:tcPr>
            <w:tcW w:w="567" w:type="dxa"/>
            <w:vAlign w:val="center"/>
          </w:tcPr>
          <w:p w14:paraId="3B24B495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Пр</w:t>
            </w:r>
          </w:p>
        </w:tc>
        <w:tc>
          <w:tcPr>
            <w:tcW w:w="567" w:type="dxa"/>
            <w:vAlign w:val="center"/>
          </w:tcPr>
          <w:p w14:paraId="0A3091F9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КСР</w:t>
            </w:r>
          </w:p>
        </w:tc>
        <w:tc>
          <w:tcPr>
            <w:tcW w:w="567" w:type="dxa"/>
            <w:vAlign w:val="center"/>
          </w:tcPr>
          <w:p w14:paraId="045CA8C5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СРС</w:t>
            </w:r>
          </w:p>
        </w:tc>
        <w:tc>
          <w:tcPr>
            <w:tcW w:w="425" w:type="dxa"/>
            <w:textDirection w:val="btLr"/>
            <w:vAlign w:val="center"/>
          </w:tcPr>
          <w:p w14:paraId="71C34097" w14:textId="77777777" w:rsidR="00216651" w:rsidRPr="00E5006A" w:rsidRDefault="00216651" w:rsidP="003C5B3F">
            <w:pPr>
              <w:spacing w:after="0"/>
              <w:ind w:left="113" w:right="113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Контроль</w:t>
            </w:r>
          </w:p>
        </w:tc>
        <w:tc>
          <w:tcPr>
            <w:tcW w:w="497" w:type="dxa"/>
            <w:vAlign w:val="center"/>
          </w:tcPr>
          <w:p w14:paraId="6A91D571" w14:textId="77777777" w:rsidR="00216651" w:rsidRPr="00E5006A" w:rsidRDefault="00216651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ЗЕТ</w:t>
            </w:r>
          </w:p>
        </w:tc>
      </w:tr>
      <w:tr w:rsidR="00216651" w:rsidRPr="00060169" w14:paraId="6F9CF60D" w14:textId="77777777" w:rsidTr="003C5B3F">
        <w:trPr>
          <w:cantSplit/>
          <w:trHeight w:val="549"/>
          <w:jc w:val="center"/>
        </w:trPr>
        <w:tc>
          <w:tcPr>
            <w:tcW w:w="420" w:type="dxa"/>
            <w:vAlign w:val="center"/>
          </w:tcPr>
          <w:p w14:paraId="2615379A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 w:rsidRPr="00060169">
              <w:rPr>
                <w:color w:val="000000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1702C99E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 w:rsidRPr="00060169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14:paraId="60FD6E7D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584A52C" w14:textId="77777777" w:rsidR="00216651" w:rsidRPr="00060169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CC17B2C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 w:rsidRPr="00060169">
              <w:rPr>
                <w:color w:val="000000"/>
                <w:szCs w:val="24"/>
              </w:rPr>
              <w:t> </w:t>
            </w:r>
          </w:p>
        </w:tc>
        <w:tc>
          <w:tcPr>
            <w:tcW w:w="374" w:type="dxa"/>
            <w:vAlign w:val="center"/>
          </w:tcPr>
          <w:p w14:paraId="259F404C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 w:rsidRPr="00060169">
              <w:rPr>
                <w:color w:val="000000"/>
                <w:szCs w:val="24"/>
              </w:rPr>
              <w:t> </w:t>
            </w:r>
          </w:p>
        </w:tc>
        <w:tc>
          <w:tcPr>
            <w:tcW w:w="476" w:type="dxa"/>
            <w:vAlign w:val="center"/>
          </w:tcPr>
          <w:p w14:paraId="69725A14" w14:textId="77777777" w:rsidR="00216651" w:rsidRPr="00060169" w:rsidRDefault="00B31780" w:rsidP="00E35D76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E35D76">
              <w:rPr>
                <w:color w:val="000000"/>
                <w:szCs w:val="24"/>
              </w:rPr>
              <w:t>52</w:t>
            </w:r>
          </w:p>
        </w:tc>
        <w:tc>
          <w:tcPr>
            <w:tcW w:w="516" w:type="dxa"/>
            <w:vAlign w:val="center"/>
          </w:tcPr>
          <w:p w14:paraId="62F6B37D" w14:textId="77777777" w:rsidR="00216651" w:rsidRPr="00060169" w:rsidRDefault="00B31780" w:rsidP="00E35D76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E35D76">
              <w:rPr>
                <w:color w:val="000000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2D50B6C6" w14:textId="77777777" w:rsidR="00216651" w:rsidRPr="00060169" w:rsidRDefault="00B31780" w:rsidP="00E35D76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E35D76">
              <w:rPr>
                <w:color w:val="000000"/>
                <w:szCs w:val="24"/>
              </w:rPr>
              <w:t>2</w:t>
            </w:r>
            <w:r w:rsidR="007C2698">
              <w:rPr>
                <w:color w:val="000000"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14:paraId="0C80A725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</w:t>
            </w:r>
          </w:p>
        </w:tc>
        <w:tc>
          <w:tcPr>
            <w:tcW w:w="361" w:type="dxa"/>
            <w:vAlign w:val="center"/>
          </w:tcPr>
          <w:p w14:paraId="3E98E86B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393" w:type="dxa"/>
            <w:vAlign w:val="center"/>
          </w:tcPr>
          <w:p w14:paraId="0B1930A2" w14:textId="77777777" w:rsidR="00216651" w:rsidRPr="00060169" w:rsidRDefault="009320AC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367" w:type="dxa"/>
            <w:vAlign w:val="center"/>
          </w:tcPr>
          <w:p w14:paraId="606B6F92" w14:textId="77777777" w:rsidR="00216651" w:rsidRPr="00060169" w:rsidRDefault="009320AC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4A42123" w14:textId="77777777" w:rsidR="00216651" w:rsidRPr="00060169" w:rsidRDefault="007C2698" w:rsidP="006F31C1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14:paraId="7798012C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14:paraId="1D71DD70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48CD42" w14:textId="77777777" w:rsidR="00216651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67F71FF6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14:paraId="0E92090C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71BB53" w14:textId="77777777" w:rsidR="00216651" w:rsidRPr="00060169" w:rsidRDefault="00FD62CA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D2C07D8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D358EC8" w14:textId="77777777" w:rsidR="00216651" w:rsidRPr="00060169" w:rsidRDefault="006F31C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FD62CA">
              <w:rPr>
                <w:color w:val="000000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AB37A07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D43A0" w14:textId="77777777" w:rsidR="00216651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EF805E0" w14:textId="77777777" w:rsidR="00216651" w:rsidRPr="00060169" w:rsidRDefault="007C2698" w:rsidP="003C5B3F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14:paraId="2C06376C" w14:textId="77777777" w:rsidR="00216651" w:rsidRPr="00060169" w:rsidRDefault="00216651" w:rsidP="003C5B3F">
            <w:pPr>
              <w:spacing w:after="0"/>
              <w:jc w:val="center"/>
              <w:rPr>
                <w:color w:val="000000"/>
                <w:szCs w:val="24"/>
              </w:rPr>
            </w:pPr>
            <w:r w:rsidRPr="00060169">
              <w:rPr>
                <w:color w:val="000000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14:paraId="0588E3EF" w14:textId="77777777" w:rsidR="00216651" w:rsidRPr="00060169" w:rsidRDefault="009320AC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</w:tr>
      <w:tr w:rsidR="003C5B3F" w:rsidRPr="00060169" w14:paraId="1169BDEE" w14:textId="77777777" w:rsidTr="003C5B3F">
        <w:trPr>
          <w:cantSplit/>
          <w:trHeight w:val="401"/>
          <w:jc w:val="center"/>
        </w:trPr>
        <w:tc>
          <w:tcPr>
            <w:tcW w:w="6457" w:type="dxa"/>
            <w:gridSpan w:val="13"/>
            <w:vAlign w:val="center"/>
          </w:tcPr>
          <w:p w14:paraId="739853B2" w14:textId="77777777" w:rsidR="003C5B3F" w:rsidRDefault="003C5B3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DD76A3">
              <w:rPr>
                <w:color w:val="000000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567" w:type="dxa"/>
            <w:vAlign w:val="center"/>
          </w:tcPr>
          <w:p w14:paraId="35CFC0FC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2B5DFB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C16F9A" w14:textId="77777777" w:rsidR="003C5B3F" w:rsidRPr="00060169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E345E0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FCA7E5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C1F068" w14:textId="77777777" w:rsidR="003C5B3F" w:rsidRPr="00060169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30950E" w14:textId="77777777" w:rsidR="003C5B3F" w:rsidRDefault="003C5B3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D31AAB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B2F122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D9651E" w14:textId="77777777" w:rsidR="003C5B3F" w:rsidRPr="00060169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08F97A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57A565" w14:textId="77777777" w:rsidR="003C5B3F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70F8FE" w14:textId="77777777" w:rsidR="003C5B3F" w:rsidRPr="00060169" w:rsidRDefault="003C5B3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000D184C" w14:textId="77777777" w:rsidR="003C5B3F" w:rsidRDefault="003C5B3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20A80E49" w14:textId="77777777" w:rsidR="008F4B24" w:rsidRDefault="008F4B24" w:rsidP="008F4B24">
      <w:pPr>
        <w:rPr>
          <w:szCs w:val="24"/>
        </w:rPr>
      </w:pPr>
    </w:p>
    <w:p w14:paraId="6A38B7D7" w14:textId="77777777" w:rsidR="003C5B3F" w:rsidRPr="000504B3" w:rsidRDefault="003C5B3F" w:rsidP="003C5B3F">
      <w:pPr>
        <w:spacing w:after="0"/>
        <w:rPr>
          <w:sz w:val="28"/>
          <w:szCs w:val="28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3C5B3F" w:rsidRPr="00BA4A61" w14:paraId="33767D1F" w14:textId="77777777" w:rsidTr="003C5B3F">
        <w:tc>
          <w:tcPr>
            <w:tcW w:w="708" w:type="dxa"/>
          </w:tcPr>
          <w:p w14:paraId="1CF19903" w14:textId="77777777" w:rsidR="003C5B3F" w:rsidRPr="00DC6E31" w:rsidRDefault="003C5B3F" w:rsidP="003C5B3F">
            <w:pPr>
              <w:spacing w:after="0"/>
              <w:jc w:val="center"/>
              <w:rPr>
                <w:sz w:val="28"/>
                <w:szCs w:val="20"/>
                <w:lang w:eastAsia="ru-RU"/>
              </w:rPr>
            </w:pPr>
            <w:r w:rsidRPr="00DC6E31">
              <w:rPr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87BCC3" w14:textId="77777777" w:rsidR="003C5B3F" w:rsidRPr="00DC6E31" w:rsidRDefault="003C5B3F" w:rsidP="003C5B3F">
            <w:pPr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21617948" w14:textId="77777777" w:rsidR="003C5B3F" w:rsidRPr="00DC6E31" w:rsidRDefault="003C5B3F" w:rsidP="003C5B3F">
            <w:pPr>
              <w:spacing w:after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sz w:val="28"/>
                <w:szCs w:val="20"/>
                <w:lang w:eastAsia="ru-RU"/>
              </w:rPr>
              <w:t>:</w:t>
            </w:r>
          </w:p>
        </w:tc>
      </w:tr>
      <w:tr w:rsidR="003C5B3F" w:rsidRPr="00BA4A61" w14:paraId="415CDA9E" w14:textId="77777777" w:rsidTr="003C5B3F">
        <w:tc>
          <w:tcPr>
            <w:tcW w:w="708" w:type="dxa"/>
          </w:tcPr>
          <w:p w14:paraId="63AAF06A" w14:textId="77777777" w:rsidR="003C5B3F" w:rsidRPr="00DC6E31" w:rsidRDefault="003C5B3F" w:rsidP="003C5B3F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D610C3" w14:textId="77777777" w:rsidR="003C5B3F" w:rsidRPr="00DC6E31" w:rsidRDefault="003C5B3F" w:rsidP="003C5B3F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C6E31">
              <w:rPr>
                <w:sz w:val="16"/>
                <w:szCs w:val="16"/>
                <w:lang w:eastAsia="ru-RU"/>
              </w:rPr>
              <w:t>(очной, очно-заочной или заочной)</w:t>
            </w:r>
          </w:p>
        </w:tc>
        <w:tc>
          <w:tcPr>
            <w:tcW w:w="2552" w:type="dxa"/>
          </w:tcPr>
          <w:p w14:paraId="424DE527" w14:textId="77777777" w:rsidR="003C5B3F" w:rsidRPr="00DC6E31" w:rsidRDefault="003C5B3F" w:rsidP="003C5B3F">
            <w:pPr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223BA3E3" w14:textId="77777777" w:rsidR="003C5B3F" w:rsidRPr="00552268" w:rsidRDefault="003C5B3F" w:rsidP="003C5B3F">
      <w:pPr>
        <w:spacing w:after="0"/>
        <w:ind w:firstLine="426"/>
        <w:jc w:val="both"/>
        <w:rPr>
          <w:sz w:val="16"/>
          <w:szCs w:val="16"/>
          <w:lang w:eastAsia="ru-RU"/>
        </w:rPr>
      </w:pP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25"/>
        <w:gridCol w:w="567"/>
        <w:gridCol w:w="709"/>
        <w:gridCol w:w="567"/>
        <w:gridCol w:w="374"/>
        <w:gridCol w:w="476"/>
        <w:gridCol w:w="516"/>
        <w:gridCol w:w="709"/>
        <w:gridCol w:w="573"/>
        <w:gridCol w:w="361"/>
        <w:gridCol w:w="393"/>
        <w:gridCol w:w="3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425"/>
        <w:gridCol w:w="497"/>
      </w:tblGrid>
      <w:tr w:rsidR="00486428" w:rsidRPr="00E5006A" w14:paraId="354FA203" w14:textId="77777777" w:rsidTr="00486428">
        <w:trPr>
          <w:jc w:val="center"/>
        </w:trPr>
        <w:tc>
          <w:tcPr>
            <w:tcW w:w="3062" w:type="dxa"/>
            <w:gridSpan w:val="6"/>
            <w:vMerge w:val="restart"/>
            <w:vAlign w:val="center"/>
          </w:tcPr>
          <w:p w14:paraId="650AEFB0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Формы контроля</w:t>
            </w:r>
          </w:p>
        </w:tc>
        <w:tc>
          <w:tcPr>
            <w:tcW w:w="2635" w:type="dxa"/>
            <w:gridSpan w:val="5"/>
            <w:vAlign w:val="center"/>
          </w:tcPr>
          <w:p w14:paraId="6F9A23ED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Всего часов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07613802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ЗЕТ</w:t>
            </w:r>
          </w:p>
        </w:tc>
        <w:tc>
          <w:tcPr>
            <w:tcW w:w="7726" w:type="dxa"/>
            <w:gridSpan w:val="14"/>
            <w:vAlign w:val="center"/>
          </w:tcPr>
          <w:p w14:paraId="37AE5069" w14:textId="77777777" w:rsidR="00486428" w:rsidRPr="00E5006A" w:rsidRDefault="00486428" w:rsidP="003C5B3F">
            <w:pPr>
              <w:spacing w:after="0"/>
              <w:jc w:val="center"/>
              <w:rPr>
                <w:szCs w:val="24"/>
              </w:rPr>
            </w:pPr>
            <w:r w:rsidRPr="00E5006A">
              <w:rPr>
                <w:szCs w:val="24"/>
              </w:rPr>
              <w:t>Курс</w:t>
            </w:r>
          </w:p>
        </w:tc>
      </w:tr>
      <w:tr w:rsidR="00486428" w:rsidRPr="00E5006A" w14:paraId="5D300BFE" w14:textId="77777777" w:rsidTr="00486428">
        <w:trPr>
          <w:jc w:val="center"/>
        </w:trPr>
        <w:tc>
          <w:tcPr>
            <w:tcW w:w="3062" w:type="dxa"/>
            <w:gridSpan w:val="6"/>
            <w:vMerge/>
          </w:tcPr>
          <w:p w14:paraId="4B072D13" w14:textId="77777777" w:rsidR="00486428" w:rsidRPr="00E5006A" w:rsidRDefault="00486428" w:rsidP="003C5B3F">
            <w:pPr>
              <w:spacing w:after="0"/>
              <w:rPr>
                <w:sz w:val="22"/>
              </w:rPr>
            </w:pPr>
          </w:p>
        </w:tc>
        <w:tc>
          <w:tcPr>
            <w:tcW w:w="476" w:type="dxa"/>
            <w:vMerge w:val="restart"/>
            <w:textDirection w:val="btLr"/>
          </w:tcPr>
          <w:p w14:paraId="6D58FF87" w14:textId="77777777" w:rsidR="00486428" w:rsidRPr="00E5006A" w:rsidRDefault="00486428" w:rsidP="003C5B3F">
            <w:pPr>
              <w:spacing w:after="0"/>
              <w:ind w:left="113" w:right="113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По ЗЕТ</w:t>
            </w:r>
          </w:p>
        </w:tc>
        <w:tc>
          <w:tcPr>
            <w:tcW w:w="516" w:type="dxa"/>
            <w:vMerge w:val="restart"/>
            <w:textDirection w:val="btLr"/>
          </w:tcPr>
          <w:p w14:paraId="0A4FBEC7" w14:textId="77777777" w:rsidR="00486428" w:rsidRPr="00E5006A" w:rsidRDefault="00486428" w:rsidP="003C5B3F">
            <w:pPr>
              <w:spacing w:after="0"/>
              <w:ind w:left="113" w:right="113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По плану</w:t>
            </w:r>
          </w:p>
        </w:tc>
        <w:tc>
          <w:tcPr>
            <w:tcW w:w="1643" w:type="dxa"/>
            <w:gridSpan w:val="3"/>
            <w:vAlign w:val="center"/>
          </w:tcPr>
          <w:p w14:paraId="30569EF4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в том числе</w:t>
            </w:r>
          </w:p>
        </w:tc>
        <w:tc>
          <w:tcPr>
            <w:tcW w:w="760" w:type="dxa"/>
            <w:gridSpan w:val="2"/>
            <w:vMerge/>
            <w:vAlign w:val="center"/>
          </w:tcPr>
          <w:p w14:paraId="061CB522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165D9F90" w14:textId="77777777" w:rsidR="00486428" w:rsidRPr="00E5006A" w:rsidRDefault="003C5B3F" w:rsidP="00CA509F">
            <w:pPr>
              <w:spacing w:after="0"/>
              <w:jc w:val="center"/>
              <w:rPr>
                <w:sz w:val="22"/>
                <w:lang w:val="en-US"/>
              </w:rPr>
            </w:pPr>
            <w:r w:rsidRPr="00E5006A">
              <w:rPr>
                <w:szCs w:val="24"/>
              </w:rPr>
              <w:t xml:space="preserve">Курс </w:t>
            </w:r>
            <w:r w:rsidR="00CA509F">
              <w:rPr>
                <w:szCs w:val="24"/>
              </w:rPr>
              <w:t>4</w:t>
            </w:r>
          </w:p>
        </w:tc>
        <w:tc>
          <w:tcPr>
            <w:tcW w:w="3899" w:type="dxa"/>
            <w:gridSpan w:val="7"/>
            <w:vAlign w:val="center"/>
          </w:tcPr>
          <w:p w14:paraId="20BF125C" w14:textId="77777777" w:rsidR="00486428" w:rsidRPr="00E5006A" w:rsidRDefault="003C5B3F" w:rsidP="00CA509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Cs w:val="24"/>
              </w:rPr>
              <w:t xml:space="preserve">Курс </w:t>
            </w:r>
            <w:r w:rsidR="00CA509F">
              <w:rPr>
                <w:szCs w:val="24"/>
              </w:rPr>
              <w:t>5</w:t>
            </w:r>
          </w:p>
        </w:tc>
      </w:tr>
      <w:tr w:rsidR="00486428" w:rsidRPr="00E5006A" w14:paraId="2C690402" w14:textId="77777777" w:rsidTr="00486428">
        <w:trPr>
          <w:cantSplit/>
          <w:trHeight w:val="1369"/>
          <w:jc w:val="center"/>
        </w:trPr>
        <w:tc>
          <w:tcPr>
            <w:tcW w:w="420" w:type="dxa"/>
            <w:textDirection w:val="btLr"/>
            <w:vAlign w:val="center"/>
          </w:tcPr>
          <w:p w14:paraId="1748EE6F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Экзамен</w:t>
            </w:r>
          </w:p>
        </w:tc>
        <w:tc>
          <w:tcPr>
            <w:tcW w:w="425" w:type="dxa"/>
            <w:textDirection w:val="btLr"/>
            <w:vAlign w:val="center"/>
          </w:tcPr>
          <w:p w14:paraId="63EFE606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sz w:val="22"/>
              </w:rPr>
              <w:t>Зачет</w:t>
            </w:r>
          </w:p>
        </w:tc>
        <w:tc>
          <w:tcPr>
            <w:tcW w:w="567" w:type="dxa"/>
            <w:textDirection w:val="btLr"/>
            <w:vAlign w:val="center"/>
          </w:tcPr>
          <w:p w14:paraId="05585BE2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Зачеты с оценкой</w:t>
            </w:r>
          </w:p>
        </w:tc>
        <w:tc>
          <w:tcPr>
            <w:tcW w:w="709" w:type="dxa"/>
            <w:textDirection w:val="btLr"/>
            <w:vAlign w:val="center"/>
          </w:tcPr>
          <w:p w14:paraId="29C9AF91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14:paraId="39610593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Курсовые работы</w:t>
            </w:r>
          </w:p>
        </w:tc>
        <w:tc>
          <w:tcPr>
            <w:tcW w:w="374" w:type="dxa"/>
            <w:textDirection w:val="btLr"/>
            <w:vAlign w:val="center"/>
          </w:tcPr>
          <w:p w14:paraId="5A1F9F35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РГР</w:t>
            </w:r>
          </w:p>
        </w:tc>
        <w:tc>
          <w:tcPr>
            <w:tcW w:w="476" w:type="dxa"/>
            <w:vMerge/>
            <w:textDirection w:val="btLr"/>
            <w:vAlign w:val="center"/>
          </w:tcPr>
          <w:p w14:paraId="0A2BA70C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6" w:type="dxa"/>
            <w:vMerge/>
            <w:textDirection w:val="btLr"/>
            <w:vAlign w:val="center"/>
          </w:tcPr>
          <w:p w14:paraId="47B43553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6E934E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 xml:space="preserve">Контакт. раб. </w:t>
            </w:r>
          </w:p>
        </w:tc>
        <w:tc>
          <w:tcPr>
            <w:tcW w:w="573" w:type="dxa"/>
            <w:textDirection w:val="btLr"/>
            <w:vAlign w:val="center"/>
          </w:tcPr>
          <w:p w14:paraId="18161598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СРС</w:t>
            </w:r>
          </w:p>
        </w:tc>
        <w:tc>
          <w:tcPr>
            <w:tcW w:w="361" w:type="dxa"/>
            <w:textDirection w:val="btLr"/>
            <w:vAlign w:val="center"/>
          </w:tcPr>
          <w:p w14:paraId="22471E2B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Контроль</w:t>
            </w:r>
          </w:p>
        </w:tc>
        <w:tc>
          <w:tcPr>
            <w:tcW w:w="393" w:type="dxa"/>
            <w:textDirection w:val="btLr"/>
            <w:vAlign w:val="center"/>
          </w:tcPr>
          <w:p w14:paraId="1D5D2912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Экспертное</w:t>
            </w:r>
          </w:p>
        </w:tc>
        <w:tc>
          <w:tcPr>
            <w:tcW w:w="367" w:type="dxa"/>
            <w:textDirection w:val="btLr"/>
            <w:vAlign w:val="center"/>
          </w:tcPr>
          <w:p w14:paraId="19FD5C07" w14:textId="77777777" w:rsidR="00486428" w:rsidRPr="00E5006A" w:rsidRDefault="00486428" w:rsidP="003C5B3F">
            <w:pPr>
              <w:spacing w:after="0"/>
              <w:jc w:val="center"/>
              <w:rPr>
                <w:sz w:val="22"/>
              </w:rPr>
            </w:pPr>
            <w:r w:rsidRPr="00E5006A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567" w:type="dxa"/>
            <w:vAlign w:val="center"/>
          </w:tcPr>
          <w:p w14:paraId="27C02CC5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Лек</w:t>
            </w:r>
          </w:p>
        </w:tc>
        <w:tc>
          <w:tcPr>
            <w:tcW w:w="567" w:type="dxa"/>
            <w:vAlign w:val="center"/>
          </w:tcPr>
          <w:p w14:paraId="12824C33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Лаб</w:t>
            </w:r>
          </w:p>
        </w:tc>
        <w:tc>
          <w:tcPr>
            <w:tcW w:w="567" w:type="dxa"/>
            <w:vAlign w:val="center"/>
          </w:tcPr>
          <w:p w14:paraId="2BB1F0B5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Пр</w:t>
            </w:r>
          </w:p>
        </w:tc>
        <w:tc>
          <w:tcPr>
            <w:tcW w:w="567" w:type="dxa"/>
            <w:vAlign w:val="center"/>
          </w:tcPr>
          <w:p w14:paraId="646C21B9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КСР</w:t>
            </w:r>
          </w:p>
        </w:tc>
        <w:tc>
          <w:tcPr>
            <w:tcW w:w="567" w:type="dxa"/>
            <w:vAlign w:val="center"/>
          </w:tcPr>
          <w:p w14:paraId="2356AB79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СРС</w:t>
            </w:r>
          </w:p>
        </w:tc>
        <w:tc>
          <w:tcPr>
            <w:tcW w:w="425" w:type="dxa"/>
            <w:textDirection w:val="btLr"/>
            <w:vAlign w:val="center"/>
          </w:tcPr>
          <w:p w14:paraId="4EFCFEB3" w14:textId="77777777" w:rsidR="00486428" w:rsidRPr="00E5006A" w:rsidRDefault="00486428" w:rsidP="003C5B3F">
            <w:pPr>
              <w:spacing w:after="0"/>
              <w:ind w:left="113" w:right="113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Контроль</w:t>
            </w:r>
          </w:p>
        </w:tc>
        <w:tc>
          <w:tcPr>
            <w:tcW w:w="567" w:type="dxa"/>
            <w:vAlign w:val="center"/>
          </w:tcPr>
          <w:p w14:paraId="5AC3E647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ЗЕТ</w:t>
            </w:r>
          </w:p>
        </w:tc>
        <w:tc>
          <w:tcPr>
            <w:tcW w:w="709" w:type="dxa"/>
            <w:vAlign w:val="center"/>
          </w:tcPr>
          <w:p w14:paraId="2866160C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Лек</w:t>
            </w:r>
          </w:p>
        </w:tc>
        <w:tc>
          <w:tcPr>
            <w:tcW w:w="567" w:type="dxa"/>
            <w:vAlign w:val="center"/>
          </w:tcPr>
          <w:p w14:paraId="6F68A58B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Лаб</w:t>
            </w:r>
          </w:p>
        </w:tc>
        <w:tc>
          <w:tcPr>
            <w:tcW w:w="567" w:type="dxa"/>
            <w:vAlign w:val="center"/>
          </w:tcPr>
          <w:p w14:paraId="1CA3C7E0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Пр</w:t>
            </w:r>
          </w:p>
        </w:tc>
        <w:tc>
          <w:tcPr>
            <w:tcW w:w="567" w:type="dxa"/>
            <w:vAlign w:val="center"/>
          </w:tcPr>
          <w:p w14:paraId="523791F3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КСР</w:t>
            </w:r>
          </w:p>
        </w:tc>
        <w:tc>
          <w:tcPr>
            <w:tcW w:w="567" w:type="dxa"/>
            <w:vAlign w:val="center"/>
          </w:tcPr>
          <w:p w14:paraId="38E6EC3F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СРС</w:t>
            </w:r>
          </w:p>
        </w:tc>
        <w:tc>
          <w:tcPr>
            <w:tcW w:w="425" w:type="dxa"/>
            <w:textDirection w:val="btLr"/>
            <w:vAlign w:val="center"/>
          </w:tcPr>
          <w:p w14:paraId="0E0205FB" w14:textId="77777777" w:rsidR="00486428" w:rsidRPr="00E5006A" w:rsidRDefault="00486428" w:rsidP="003C5B3F">
            <w:pPr>
              <w:spacing w:after="0"/>
              <w:ind w:left="113" w:right="113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Контроль</w:t>
            </w:r>
          </w:p>
        </w:tc>
        <w:tc>
          <w:tcPr>
            <w:tcW w:w="497" w:type="dxa"/>
            <w:vAlign w:val="center"/>
          </w:tcPr>
          <w:p w14:paraId="7EAC2088" w14:textId="77777777" w:rsidR="00486428" w:rsidRPr="00E5006A" w:rsidRDefault="00486428" w:rsidP="003C5B3F">
            <w:pPr>
              <w:spacing w:after="0"/>
              <w:jc w:val="center"/>
              <w:rPr>
                <w:color w:val="000000"/>
                <w:sz w:val="22"/>
              </w:rPr>
            </w:pPr>
            <w:r w:rsidRPr="00E5006A">
              <w:rPr>
                <w:color w:val="000000"/>
                <w:sz w:val="22"/>
              </w:rPr>
              <w:t>ЗЕТ</w:t>
            </w:r>
          </w:p>
        </w:tc>
      </w:tr>
      <w:tr w:rsidR="00CA509F" w:rsidRPr="00060169" w14:paraId="1FEA641E" w14:textId="77777777" w:rsidTr="003C5B3F">
        <w:trPr>
          <w:cantSplit/>
          <w:trHeight w:val="500"/>
          <w:jc w:val="center"/>
        </w:trPr>
        <w:tc>
          <w:tcPr>
            <w:tcW w:w="420" w:type="dxa"/>
            <w:vAlign w:val="center"/>
          </w:tcPr>
          <w:p w14:paraId="53CB8B48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AB18BB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E09407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B9F12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3236CD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246D3855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0D16D0E6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F58CDFD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332DC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322F47E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F0A660F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CFA1096" w14:textId="77777777" w:rsidR="00CA509F" w:rsidRPr="00060169" w:rsidRDefault="00CA509F" w:rsidP="00A01801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7" w:type="dxa"/>
            <w:vAlign w:val="center"/>
          </w:tcPr>
          <w:p w14:paraId="605B1ABD" w14:textId="77777777" w:rsidR="00CA509F" w:rsidRPr="00060169" w:rsidRDefault="00CA509F" w:rsidP="00A01801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DB31B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6CE29B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3E3F4F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0F7BDC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0F8FAD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0790C7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49ED39" w14:textId="77777777" w:rsidR="00CA509F" w:rsidRPr="00060169" w:rsidRDefault="00CA509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1E6FC3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B24D54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4D5FEA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656A07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A1561A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70E8D4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13A0EE80" w14:textId="77777777" w:rsidR="00CA509F" w:rsidRPr="00060169" w:rsidRDefault="00CA509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A509F" w:rsidRPr="00060169" w14:paraId="2731308A" w14:textId="77777777" w:rsidTr="003C5B3F">
        <w:trPr>
          <w:cantSplit/>
          <w:trHeight w:val="500"/>
          <w:jc w:val="center"/>
        </w:trPr>
        <w:tc>
          <w:tcPr>
            <w:tcW w:w="6457" w:type="dxa"/>
            <w:gridSpan w:val="13"/>
            <w:vAlign w:val="center"/>
          </w:tcPr>
          <w:p w14:paraId="7E0F8E8A" w14:textId="77777777" w:rsidR="00CA509F" w:rsidRDefault="00CA509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DD76A3">
              <w:rPr>
                <w:color w:val="000000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567" w:type="dxa"/>
            <w:vAlign w:val="center"/>
          </w:tcPr>
          <w:p w14:paraId="35DC3474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50468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6E173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D3C030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80A8E3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DBCFD3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C0B6CE" w14:textId="77777777" w:rsidR="00CA509F" w:rsidRDefault="00CA509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1DEEC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41AE4A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853AD" w14:textId="77777777" w:rsidR="00CA509F" w:rsidRPr="00060169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3F16E6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E438E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527BCC" w14:textId="77777777" w:rsidR="00CA509F" w:rsidRDefault="00CA509F" w:rsidP="003C5B3F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C641972" w14:textId="77777777" w:rsidR="00CA509F" w:rsidRDefault="00CA509F" w:rsidP="003C5B3F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251FD701" w14:textId="77777777" w:rsidR="008F4B24" w:rsidRDefault="008F4B24" w:rsidP="008F4B24">
      <w:pPr>
        <w:rPr>
          <w:szCs w:val="24"/>
        </w:rPr>
        <w:sectPr w:rsidR="008F4B24" w:rsidSect="008F4B2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1881608" w14:textId="77777777" w:rsidR="001115E4" w:rsidRDefault="006C1BA9" w:rsidP="00663C29">
      <w:pPr>
        <w:pStyle w:val="2"/>
        <w:pageBreakBefore/>
        <w:spacing w:before="0" w:after="0"/>
        <w:ind w:firstLine="567"/>
      </w:pPr>
      <w:r>
        <w:lastRenderedPageBreak/>
        <w:t xml:space="preserve">4. </w:t>
      </w:r>
      <w:r w:rsidR="001115E4" w:rsidRPr="001115E4">
        <w:t>Содержание дисциплины (модуля), ст</w:t>
      </w:r>
      <w:r w:rsidR="001115E4">
        <w:t>руктурированное по темам (разде</w:t>
      </w:r>
      <w:r w:rsidR="001115E4" w:rsidRPr="001115E4">
        <w:t>лам) с указанием отведённого на них количества академических часов и видов учебных занятий</w:t>
      </w:r>
    </w:p>
    <w:p w14:paraId="6CC2147C" w14:textId="77777777" w:rsidR="00C26882" w:rsidRPr="00C26882" w:rsidRDefault="00C26882" w:rsidP="00663C29">
      <w:pPr>
        <w:spacing w:after="0"/>
      </w:pPr>
    </w:p>
    <w:p w14:paraId="6C98C23E" w14:textId="77777777" w:rsidR="001115E4" w:rsidRPr="00DB6E32" w:rsidRDefault="00CB170C" w:rsidP="00663C29">
      <w:pPr>
        <w:spacing w:after="0"/>
        <w:ind w:firstLine="567"/>
        <w:rPr>
          <w:b/>
          <w:i/>
          <w:szCs w:val="24"/>
        </w:rPr>
      </w:pPr>
      <w:r w:rsidRPr="00DB6E32">
        <w:rPr>
          <w:b/>
          <w:i/>
          <w:szCs w:val="24"/>
        </w:rPr>
        <w:t>4.1</w:t>
      </w:r>
      <w:r w:rsidR="00163EC3">
        <w:rPr>
          <w:b/>
          <w:i/>
          <w:szCs w:val="24"/>
        </w:rPr>
        <w:t xml:space="preserve"> </w:t>
      </w:r>
      <w:r w:rsidR="001115E4" w:rsidRPr="00DB6E32">
        <w:rPr>
          <w:b/>
          <w:i/>
          <w:szCs w:val="24"/>
        </w:rPr>
        <w:t>Разделы и темы дисциплины (модуля) и трудоёмкость по видам учебных занятий (в академических часах):</w:t>
      </w:r>
    </w:p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6769"/>
        <w:gridCol w:w="456"/>
        <w:gridCol w:w="425"/>
        <w:gridCol w:w="425"/>
        <w:gridCol w:w="395"/>
        <w:gridCol w:w="456"/>
        <w:gridCol w:w="394"/>
        <w:gridCol w:w="456"/>
        <w:gridCol w:w="396"/>
      </w:tblGrid>
      <w:tr w:rsidR="00143F12" w:rsidRPr="00143F12" w14:paraId="42458751" w14:textId="77777777" w:rsidTr="00AB3AB3">
        <w:trPr>
          <w:trHeight w:val="3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C5A0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Наименование темы (раздела)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3C5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Лекции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2B78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ПЗ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8F8F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ЛР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2941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СР</w:t>
            </w:r>
          </w:p>
        </w:tc>
      </w:tr>
      <w:tr w:rsidR="00143F12" w:rsidRPr="00143F12" w14:paraId="54CAF9F6" w14:textId="77777777" w:rsidTr="00AB3AB3">
        <w:trPr>
          <w:trHeight w:val="33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D10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E219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745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04B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2900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B0FB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47B5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98E9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849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</w:p>
        </w:tc>
      </w:tr>
      <w:tr w:rsidR="00143F12" w:rsidRPr="00B200D9" w14:paraId="118C3E69" w14:textId="77777777" w:rsidTr="00143F12">
        <w:trPr>
          <w:trHeight w:val="280"/>
          <w:jc w:val="center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2C82" w14:textId="77777777" w:rsidR="00143F12" w:rsidRPr="00B200D9" w:rsidRDefault="00143F12" w:rsidP="005D5092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200D9">
              <w:rPr>
                <w:color w:val="000000"/>
                <w:szCs w:val="24"/>
                <w:lang w:eastAsia="ru-RU"/>
              </w:rPr>
              <w:t>5</w:t>
            </w:r>
            <w:r w:rsidR="005D5092">
              <w:rPr>
                <w:color w:val="000000"/>
                <w:szCs w:val="24"/>
                <w:lang w:eastAsia="ru-RU"/>
              </w:rPr>
              <w:t xml:space="preserve"> </w:t>
            </w:r>
            <w:r w:rsidRPr="00B200D9">
              <w:rPr>
                <w:color w:val="000000"/>
                <w:szCs w:val="24"/>
                <w:lang w:eastAsia="ru-RU"/>
              </w:rPr>
              <w:t xml:space="preserve">семестр </w:t>
            </w:r>
            <w:r w:rsidRPr="00B200D9">
              <w:rPr>
                <w:color w:val="000000"/>
                <w:szCs w:val="24"/>
                <w:lang w:eastAsia="ru-RU"/>
              </w:rPr>
              <w:softHyphen/>
            </w:r>
            <w:r w:rsidR="0013238C">
              <w:rPr>
                <w:color w:val="000000"/>
                <w:szCs w:val="24"/>
                <w:lang w:eastAsia="ru-RU"/>
              </w:rPr>
              <w:t>(</w:t>
            </w:r>
            <w:r w:rsidRPr="00B200D9">
              <w:rPr>
                <w:color w:val="000000"/>
                <w:szCs w:val="24"/>
                <w:lang w:eastAsia="ru-RU"/>
              </w:rPr>
              <w:t>очное отделение</w:t>
            </w:r>
            <w:r w:rsidR="0013238C">
              <w:rPr>
                <w:color w:val="000000"/>
                <w:szCs w:val="24"/>
                <w:lang w:eastAsia="ru-RU"/>
              </w:rPr>
              <w:t>)</w:t>
            </w:r>
          </w:p>
        </w:tc>
      </w:tr>
      <w:tr w:rsidR="00143F12" w:rsidRPr="00143F12" w14:paraId="430BC172" w14:textId="77777777" w:rsidTr="00143F12">
        <w:trPr>
          <w:trHeight w:val="330"/>
          <w:jc w:val="center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B0D" w14:textId="77777777" w:rsidR="00143F12" w:rsidRPr="00143F12" w:rsidRDefault="00143F12" w:rsidP="008939C0">
            <w:pPr>
              <w:spacing w:after="0"/>
              <w:ind w:left="-57" w:right="-57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Раздел 1: «Теория линейных систем автоматического управления»</w:t>
            </w:r>
          </w:p>
        </w:tc>
      </w:tr>
      <w:tr w:rsidR="00AB3AB3" w:rsidRPr="00143F12" w14:paraId="301F8912" w14:textId="77777777" w:rsidTr="00AB3AB3">
        <w:trPr>
          <w:trHeight w:val="217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672" w14:textId="5F670083" w:rsidR="00AB3AB3" w:rsidRPr="00143F12" w:rsidRDefault="00467C30" w:rsidP="00AB3AB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Введение</w:t>
            </w:r>
            <w:r w:rsidR="00AB3AB3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9B3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A0B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C72" w14:textId="77777777" w:rsidR="00AB3AB3" w:rsidRDefault="00AB3AB3" w:rsidP="00AB3AB3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E0F2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474" w14:textId="77777777" w:rsidR="00AB3AB3" w:rsidRPr="00C56F91" w:rsidRDefault="00C56F91" w:rsidP="00AB3AB3">
            <w:pPr>
              <w:spacing w:after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F9A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B47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65CE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B2F8D" w:rsidRPr="00143F12" w14:paraId="1A89150C" w14:textId="77777777" w:rsidTr="00AB3AB3">
        <w:trPr>
          <w:trHeight w:val="217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080" w14:textId="000A577F" w:rsidR="00FB2F8D" w:rsidRPr="00FB2F8D" w:rsidRDefault="00FB2F8D" w:rsidP="00AB3AB3">
            <w:pPr>
              <w:spacing w:after="0"/>
              <w:ind w:left="-57" w:right="-57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Тема 1.1 </w:t>
            </w:r>
            <w:r>
              <w:rPr>
                <w:color w:val="000000"/>
              </w:rPr>
              <w:t>Математическое описание систем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196C" w14:textId="27CB5351" w:rsidR="00FB2F8D" w:rsidRPr="00FB2F8D" w:rsidRDefault="00FB2F8D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25CB" w14:textId="77777777" w:rsidR="00FB2F8D" w:rsidRDefault="00FB2F8D" w:rsidP="00AB3AB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A340" w14:textId="77777777" w:rsidR="00FB2F8D" w:rsidRDefault="00FB2F8D" w:rsidP="00AB3AB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CB87" w14:textId="77777777" w:rsidR="00FB2F8D" w:rsidRDefault="00FB2F8D" w:rsidP="00AB3AB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EEDB" w14:textId="77777777" w:rsidR="00FB2F8D" w:rsidRDefault="00FB2F8D" w:rsidP="00AB3AB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838" w14:textId="77777777" w:rsidR="00FB2F8D" w:rsidRDefault="00FB2F8D" w:rsidP="00AB3AB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ABF6" w14:textId="2CF031CA" w:rsidR="00FB2F8D" w:rsidRDefault="001A57C4" w:rsidP="00AB3AB3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B803" w14:textId="77777777" w:rsidR="00FB2F8D" w:rsidRDefault="00FB2F8D" w:rsidP="00AB3AB3">
            <w:pPr>
              <w:spacing w:after="0"/>
              <w:jc w:val="center"/>
              <w:rPr>
                <w:color w:val="000000"/>
                <w:sz w:val="22"/>
              </w:rPr>
            </w:pPr>
          </w:p>
        </w:tc>
      </w:tr>
      <w:tr w:rsidR="00AB3AB3" w:rsidRPr="00143F12" w14:paraId="454F2051" w14:textId="77777777" w:rsidTr="00AB3AB3">
        <w:trPr>
          <w:trHeight w:val="217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D7B" w14:textId="5E213A57" w:rsidR="00AB3AB3" w:rsidRPr="00143F12" w:rsidRDefault="00AB3AB3" w:rsidP="00AB3AB3">
            <w:pPr>
              <w:spacing w:after="0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>Тема 1.2</w:t>
            </w:r>
            <w:r>
              <w:rPr>
                <w:color w:val="000000"/>
              </w:rPr>
              <w:t xml:space="preserve">. </w:t>
            </w:r>
            <w:r w:rsidR="00467C30">
              <w:rPr>
                <w:color w:val="000000"/>
              </w:rPr>
              <w:t>Элементарные т</w:t>
            </w:r>
            <w:r>
              <w:rPr>
                <w:color w:val="000000"/>
              </w:rPr>
              <w:t xml:space="preserve">иповые звенья </w:t>
            </w:r>
            <w:r w:rsidR="00467C30">
              <w:rPr>
                <w:color w:val="000000"/>
              </w:rPr>
              <w:t>систем 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EA4" w14:textId="6F765197" w:rsidR="00AB3AB3" w:rsidRPr="00FB2F8D" w:rsidRDefault="00C56F91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en-US"/>
              </w:rPr>
              <w:t>1</w:t>
            </w:r>
            <w:r w:rsidR="00FB2F8D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CB8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4FF4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6B4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F0AC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2AF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95C" w14:textId="77777777" w:rsidR="00AB3AB3" w:rsidRDefault="000B5298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1CF2" w14:textId="77777777" w:rsidR="00AB3AB3" w:rsidRDefault="00AB3AB3" w:rsidP="00AB3AB3">
            <w:pPr>
              <w:spacing w:after="0"/>
              <w:jc w:val="center"/>
              <w:rPr>
                <w:color w:val="000000"/>
                <w:sz w:val="22"/>
              </w:rPr>
            </w:pPr>
          </w:p>
        </w:tc>
      </w:tr>
      <w:tr w:rsidR="00AB3AB3" w:rsidRPr="00143F12" w14:paraId="2AC4A12C" w14:textId="77777777" w:rsidTr="00AB3AB3">
        <w:trPr>
          <w:trHeight w:val="36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A4E" w14:textId="61396689" w:rsidR="00AB3AB3" w:rsidRPr="00143F12" w:rsidRDefault="00AB3AB3" w:rsidP="00AB3AB3">
            <w:pPr>
              <w:spacing w:after="0"/>
              <w:ind w:left="-57" w:right="-57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>Тема 1.3</w:t>
            </w:r>
            <w:r>
              <w:rPr>
                <w:color w:val="000000"/>
              </w:rPr>
              <w:t xml:space="preserve">. Анализ линейных </w:t>
            </w:r>
            <w:r w:rsidR="00467C30">
              <w:rPr>
                <w:color w:val="000000"/>
              </w:rPr>
              <w:t>систем автоматического управления (САУ)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4DF" w14:textId="77777777" w:rsidR="00AB3AB3" w:rsidRPr="00C56F91" w:rsidRDefault="00C56F91" w:rsidP="00AB3AB3">
            <w:pPr>
              <w:spacing w:after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43D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135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16A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F6C2" w14:textId="77777777" w:rsidR="00AB3AB3" w:rsidRPr="00C56F91" w:rsidRDefault="00C56F91" w:rsidP="00AB3AB3">
            <w:pPr>
              <w:spacing w:after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EB6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25E" w14:textId="09823663" w:rsidR="00AB3AB3" w:rsidRDefault="000B5298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1A57C4">
              <w:rPr>
                <w:color w:val="00000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F71C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AB3AB3" w:rsidRPr="00143F12" w14:paraId="2ABE3D9B" w14:textId="77777777" w:rsidTr="00AB3AB3">
        <w:trPr>
          <w:trHeight w:val="36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F112" w14:textId="77777777" w:rsidR="00AB3AB3" w:rsidRPr="00143F12" w:rsidRDefault="00AB3AB3" w:rsidP="00AB3AB3">
            <w:pPr>
              <w:spacing w:after="0"/>
              <w:ind w:left="-57" w:right="-57"/>
              <w:jc w:val="both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>Тема 1.4</w:t>
            </w:r>
            <w:r>
              <w:rPr>
                <w:color w:val="000000"/>
              </w:rPr>
              <w:t xml:space="preserve"> Синтез линейных САУ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2272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044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23CE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B08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D98A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4F7D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2568" w14:textId="77777777" w:rsidR="00AB3AB3" w:rsidRDefault="000B5298" w:rsidP="00AB3AB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ED10" w14:textId="77777777" w:rsidR="00AB3AB3" w:rsidRDefault="00AB3AB3" w:rsidP="00AB3AB3">
            <w:pPr>
              <w:spacing w:after="0"/>
              <w:jc w:val="center"/>
              <w:rPr>
                <w:color w:val="000000"/>
              </w:rPr>
            </w:pPr>
          </w:p>
        </w:tc>
      </w:tr>
      <w:tr w:rsidR="00AB3AB3" w:rsidRPr="00B200D9" w14:paraId="53092077" w14:textId="77777777" w:rsidTr="0013238C">
        <w:trPr>
          <w:trHeight w:val="280"/>
          <w:jc w:val="center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1F06" w14:textId="77777777" w:rsidR="00AB3AB3" w:rsidRPr="00B200D9" w:rsidRDefault="00AB3AB3" w:rsidP="00AB3AB3">
            <w:pPr>
              <w:spacing w:after="0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6 </w:t>
            </w:r>
            <w:r w:rsidRPr="00B200D9">
              <w:rPr>
                <w:color w:val="000000"/>
                <w:szCs w:val="24"/>
                <w:lang w:eastAsia="ru-RU"/>
              </w:rPr>
              <w:t xml:space="preserve">семестр </w:t>
            </w:r>
            <w:r w:rsidRPr="00B200D9">
              <w:rPr>
                <w:color w:val="000000"/>
                <w:szCs w:val="24"/>
                <w:lang w:eastAsia="ru-RU"/>
              </w:rPr>
              <w:softHyphen/>
            </w:r>
            <w:r>
              <w:rPr>
                <w:color w:val="000000"/>
                <w:szCs w:val="24"/>
                <w:lang w:eastAsia="ru-RU"/>
              </w:rPr>
              <w:t>(</w:t>
            </w:r>
            <w:r w:rsidRPr="00B200D9">
              <w:rPr>
                <w:color w:val="000000"/>
                <w:szCs w:val="24"/>
                <w:lang w:eastAsia="ru-RU"/>
              </w:rPr>
              <w:t>очное отделение</w:t>
            </w:r>
            <w:r>
              <w:rPr>
                <w:color w:val="000000"/>
                <w:szCs w:val="24"/>
                <w:lang w:eastAsia="ru-RU"/>
              </w:rPr>
              <w:t>)</w:t>
            </w:r>
          </w:p>
        </w:tc>
      </w:tr>
      <w:tr w:rsidR="00AB3AB3" w:rsidRPr="00143F12" w14:paraId="52F62BD4" w14:textId="77777777" w:rsidTr="00143F12">
        <w:trPr>
          <w:trHeight w:val="266"/>
          <w:jc w:val="center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55AA" w14:textId="77777777" w:rsidR="00AB3AB3" w:rsidRPr="00143F12" w:rsidRDefault="00AB3AB3" w:rsidP="00AB3AB3">
            <w:pPr>
              <w:spacing w:after="0"/>
              <w:ind w:left="-57" w:right="-57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143F1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Раздел 2: «Теория нелинейных </w:t>
            </w:r>
            <w:r w:rsidRPr="00143F12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систем автоматического управления</w:t>
            </w:r>
            <w:r w:rsidRPr="00143F1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»</w:t>
            </w:r>
          </w:p>
        </w:tc>
      </w:tr>
      <w:tr w:rsidR="00AB3AB3" w:rsidRPr="00143F12" w14:paraId="46EC6ADF" w14:textId="77777777" w:rsidTr="00AB3AB3">
        <w:trPr>
          <w:trHeight w:val="28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5263" w14:textId="77777777" w:rsidR="00AB3AB3" w:rsidRPr="00143F12" w:rsidRDefault="00AB3AB3" w:rsidP="00AB3AB3">
            <w:pPr>
              <w:spacing w:after="0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Тема 2.1.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 Точные методы исследования нелинейных систем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8CC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2DD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6070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E98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A91D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CF5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A4E" w14:textId="77777777" w:rsidR="00AB3AB3" w:rsidRDefault="00875FA1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AB3AB3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67C3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AB3AB3" w:rsidRPr="00143F12" w14:paraId="27D29C53" w14:textId="77777777" w:rsidTr="00AB3AB3">
        <w:trPr>
          <w:trHeight w:val="413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CE57" w14:textId="77777777" w:rsidR="00AB3AB3" w:rsidRPr="00143F12" w:rsidRDefault="00AB3AB3" w:rsidP="00AB3AB3">
            <w:pPr>
              <w:spacing w:after="0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Тема 2.2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DF0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D40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81E1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5182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79F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580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5D2" w14:textId="77777777" w:rsidR="00AB3AB3" w:rsidRDefault="00875FA1" w:rsidP="00AB3AB3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AB3AB3">
              <w:rPr>
                <w:color w:val="00000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B65A" w14:textId="77777777" w:rsidR="00AB3AB3" w:rsidRDefault="00AB3AB3" w:rsidP="00AB3AB3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875FA1" w:rsidRPr="00143F12" w14:paraId="62F3C43F" w14:textId="77777777" w:rsidTr="00875FA1">
        <w:trPr>
          <w:trHeight w:val="24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D8EB" w14:textId="77777777" w:rsidR="00875FA1" w:rsidRPr="00875FA1" w:rsidRDefault="00875FA1" w:rsidP="00875FA1">
            <w:pPr>
              <w:spacing w:after="100" w:afterAutospacing="1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Выполнение и защита курсового проекта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51F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B9BA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EAE3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9E6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D175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321F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B577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66C8" w14:textId="77777777" w:rsidR="00875FA1" w:rsidRDefault="00875FA1" w:rsidP="00875FA1">
            <w:pPr>
              <w:spacing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AB3AB3" w:rsidRPr="00143F12" w14:paraId="61FA35CB" w14:textId="77777777" w:rsidTr="00AB3AB3">
        <w:trPr>
          <w:trHeight w:val="268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A91" w14:textId="77777777" w:rsidR="00AB3AB3" w:rsidRPr="00143F12" w:rsidRDefault="00AB3AB3" w:rsidP="00AB3AB3">
            <w:pPr>
              <w:spacing w:after="0"/>
              <w:ind w:left="-57" w:right="-57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43F12">
              <w:rPr>
                <w:rFonts w:eastAsia="Times New Roman"/>
                <w:b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2CF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9A3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8544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8700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EA3D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D478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BCCF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3A66" w14:textId="77777777" w:rsidR="00AB3AB3" w:rsidRDefault="00AB3AB3" w:rsidP="00AB3AB3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56EE854F" w14:textId="77777777" w:rsidR="00143F12" w:rsidRDefault="00143F12" w:rsidP="008939C0">
      <w:pPr>
        <w:spacing w:after="0"/>
        <w:ind w:firstLine="567"/>
        <w:rPr>
          <w:szCs w:val="24"/>
        </w:rPr>
      </w:pPr>
    </w:p>
    <w:p w14:paraId="177D1C5E" w14:textId="77777777" w:rsidR="00AD1C17" w:rsidRPr="00BE7DE8" w:rsidRDefault="00CC7585" w:rsidP="008939C0">
      <w:pPr>
        <w:spacing w:after="0"/>
        <w:ind w:firstLine="567"/>
        <w:rPr>
          <w:b/>
          <w:i/>
          <w:szCs w:val="24"/>
        </w:rPr>
      </w:pPr>
      <w:r w:rsidRPr="00BE7DE8">
        <w:rPr>
          <w:b/>
          <w:i/>
          <w:szCs w:val="24"/>
        </w:rPr>
        <w:t>4.2 Содержание разделов и тем дисциплины</w:t>
      </w:r>
    </w:p>
    <w:p w14:paraId="35B5EE82" w14:textId="77777777" w:rsidR="006E7CCD" w:rsidRPr="006E7CCD" w:rsidRDefault="006E7CCD" w:rsidP="008939C0">
      <w:pPr>
        <w:spacing w:after="0"/>
        <w:ind w:firstLine="567"/>
        <w:rPr>
          <w:szCs w:val="24"/>
        </w:rPr>
      </w:pPr>
    </w:p>
    <w:p w14:paraId="1F8BB916" w14:textId="77777777" w:rsidR="00C26882" w:rsidRDefault="00C26882" w:rsidP="008939C0">
      <w:pPr>
        <w:spacing w:after="0"/>
        <w:ind w:firstLine="567"/>
        <w:jc w:val="both"/>
        <w:rPr>
          <w:szCs w:val="24"/>
          <w:u w:val="single"/>
        </w:rPr>
      </w:pPr>
      <w:r w:rsidRPr="006E7CCD">
        <w:rPr>
          <w:szCs w:val="24"/>
          <w:u w:val="single"/>
        </w:rPr>
        <w:t>ПЯТЫЙ СЕМЕСТР</w:t>
      </w:r>
    </w:p>
    <w:p w14:paraId="4E483BE3" w14:textId="77777777" w:rsidR="006E7CCD" w:rsidRPr="006E7CCD" w:rsidRDefault="006E7CCD" w:rsidP="008939C0">
      <w:pPr>
        <w:spacing w:after="0"/>
        <w:ind w:firstLine="567"/>
        <w:jc w:val="both"/>
        <w:rPr>
          <w:szCs w:val="24"/>
          <w:u w:val="single"/>
        </w:rPr>
      </w:pPr>
    </w:p>
    <w:p w14:paraId="442E4476" w14:textId="77777777" w:rsidR="00C26882" w:rsidRPr="006E7CCD" w:rsidRDefault="00C26882" w:rsidP="008939C0">
      <w:pPr>
        <w:spacing w:after="0"/>
        <w:ind w:firstLine="567"/>
        <w:jc w:val="both"/>
        <w:rPr>
          <w:b/>
          <w:szCs w:val="24"/>
        </w:rPr>
      </w:pPr>
      <w:r w:rsidRPr="006E7CCD">
        <w:rPr>
          <w:b/>
          <w:szCs w:val="24"/>
        </w:rPr>
        <w:t>Раздел 1.</w:t>
      </w:r>
      <w:r w:rsidR="00163EC3">
        <w:rPr>
          <w:b/>
          <w:szCs w:val="24"/>
        </w:rPr>
        <w:t xml:space="preserve"> </w:t>
      </w:r>
      <w:r w:rsidRPr="006E7CCD">
        <w:rPr>
          <w:b/>
          <w:szCs w:val="24"/>
        </w:rPr>
        <w:t>Теория линейных систем автоматического управления</w:t>
      </w:r>
      <w:r w:rsidR="00A9790C">
        <w:rPr>
          <w:b/>
          <w:szCs w:val="24"/>
        </w:rPr>
        <w:t xml:space="preserve"> </w:t>
      </w:r>
      <w:r w:rsidR="0013238C" w:rsidRPr="0013238C">
        <w:rPr>
          <w:b/>
          <w:szCs w:val="24"/>
        </w:rPr>
        <w:t>[1-4,</w:t>
      </w:r>
      <w:r w:rsidR="00A9790C">
        <w:rPr>
          <w:b/>
          <w:szCs w:val="24"/>
        </w:rPr>
        <w:t>6</w:t>
      </w:r>
      <w:r w:rsidR="0013238C" w:rsidRPr="0013238C">
        <w:rPr>
          <w:b/>
          <w:szCs w:val="24"/>
        </w:rPr>
        <w:t>]</w:t>
      </w:r>
    </w:p>
    <w:p w14:paraId="3E054A45" w14:textId="77777777" w:rsidR="00C26882" w:rsidRDefault="00C26882" w:rsidP="008939C0">
      <w:pPr>
        <w:spacing w:after="0"/>
        <w:ind w:firstLine="567"/>
        <w:jc w:val="both"/>
        <w:rPr>
          <w:szCs w:val="24"/>
        </w:rPr>
      </w:pPr>
    </w:p>
    <w:p w14:paraId="1FE23F82" w14:textId="77777777" w:rsidR="00B808AF" w:rsidRDefault="00B808AF" w:rsidP="008939C0">
      <w:pPr>
        <w:spacing w:after="0"/>
        <w:ind w:firstLine="567"/>
        <w:jc w:val="both"/>
        <w:rPr>
          <w:rFonts w:eastAsia="Times New Roman"/>
          <w:i/>
          <w:iCs/>
          <w:color w:val="000000"/>
          <w:szCs w:val="24"/>
          <w:lang w:eastAsia="ru-RU"/>
        </w:rPr>
      </w:pPr>
      <w:bookmarkStart w:id="1" w:name="_Hlk43759864"/>
      <w:r>
        <w:rPr>
          <w:rFonts w:eastAsia="Times New Roman"/>
          <w:i/>
          <w:iCs/>
          <w:color w:val="000000"/>
          <w:szCs w:val="24"/>
          <w:lang w:eastAsia="ru-RU"/>
        </w:rPr>
        <w:t xml:space="preserve">Введение. </w:t>
      </w:r>
    </w:p>
    <w:p w14:paraId="3196B633" w14:textId="30AC131C" w:rsidR="005C6071" w:rsidRDefault="00467C30" w:rsidP="005C6071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ТАУ – научная основа создания автоматических систем.</w:t>
      </w:r>
      <w:r>
        <w:rPr>
          <w:szCs w:val="24"/>
        </w:rPr>
        <w:t xml:space="preserve"> </w:t>
      </w:r>
      <w:r w:rsidR="005C6071">
        <w:rPr>
          <w:rFonts w:eastAsia="Times New Roman"/>
          <w:color w:val="000000"/>
          <w:szCs w:val="24"/>
          <w:lang w:eastAsia="ru-RU"/>
        </w:rPr>
        <w:t xml:space="preserve">Принципы построения и функционирования </w:t>
      </w:r>
      <w:r w:rsidR="005C6071" w:rsidRPr="00143F12">
        <w:rPr>
          <w:rFonts w:eastAsia="Times New Roman"/>
          <w:color w:val="000000"/>
          <w:szCs w:val="24"/>
          <w:lang w:eastAsia="ru-RU"/>
        </w:rPr>
        <w:t>систем автоматического управления (САУ)</w:t>
      </w:r>
      <w:r>
        <w:rPr>
          <w:rFonts w:eastAsia="Times New Roman"/>
          <w:color w:val="000000"/>
          <w:szCs w:val="24"/>
          <w:lang w:eastAsia="ru-RU"/>
        </w:rPr>
        <w:t xml:space="preserve">. </w:t>
      </w:r>
      <w:r w:rsidR="005C6071" w:rsidRPr="006E7CCD">
        <w:rPr>
          <w:szCs w:val="24"/>
        </w:rPr>
        <w:t xml:space="preserve">Основные понятия ТАУ. Объект управления, устройство управления, переменные. Разомкнутые и замкнутые САУ. Классификация САУ. Краткая историческая справка. </w:t>
      </w:r>
    </w:p>
    <w:p w14:paraId="52FD6815" w14:textId="3FFBE81A" w:rsidR="00B808AF" w:rsidRPr="0003399D" w:rsidRDefault="00B808AF" w:rsidP="005C6071">
      <w:pPr>
        <w:pStyle w:val="33"/>
        <w:spacing w:after="0"/>
        <w:ind w:left="0" w:firstLine="567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03399D">
        <w:rPr>
          <w:rFonts w:eastAsia="Times New Roman"/>
          <w:i/>
          <w:iCs/>
          <w:color w:val="000000"/>
          <w:sz w:val="24"/>
          <w:szCs w:val="24"/>
          <w:lang w:eastAsia="ru-RU"/>
        </w:rPr>
        <w:t>Тема 1.1</w:t>
      </w:r>
      <w:r w:rsidRPr="0003399D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03399D">
        <w:rPr>
          <w:rFonts w:eastAsia="Times New Roman"/>
          <w:i/>
          <w:iCs/>
          <w:color w:val="000000"/>
          <w:sz w:val="24"/>
          <w:szCs w:val="24"/>
          <w:lang w:eastAsia="ru-RU"/>
        </w:rPr>
        <w:t>Математическое описание систем</w:t>
      </w:r>
    </w:p>
    <w:p w14:paraId="7DD887FC" w14:textId="45AB2D80" w:rsidR="005C6071" w:rsidRPr="006E7CCD" w:rsidRDefault="005C6071" w:rsidP="005C6071">
      <w:pPr>
        <w:pStyle w:val="33"/>
        <w:spacing w:after="0"/>
        <w:ind w:left="0" w:firstLine="567"/>
        <w:rPr>
          <w:i/>
          <w:sz w:val="24"/>
          <w:szCs w:val="24"/>
        </w:rPr>
      </w:pPr>
      <w:r w:rsidRPr="006E7CCD">
        <w:rPr>
          <w:sz w:val="24"/>
          <w:szCs w:val="24"/>
        </w:rPr>
        <w:t>Статические режимы, статические характеристики. Линеаризация статических характеристик. Передаточный коэффициент звена как характеристика статического режима.</w:t>
      </w:r>
    </w:p>
    <w:p w14:paraId="76E5B6FE" w14:textId="77777777" w:rsidR="005C6071" w:rsidRPr="006E7CCD" w:rsidRDefault="005C6071" w:rsidP="008939C0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Динамические режимы САУ. Перерегулирование, колебательность, время переходного процесса, устойчивость. Дифференциальные уравнения САУ.</w:t>
      </w:r>
      <w:r w:rsidR="000B5298">
        <w:rPr>
          <w:szCs w:val="24"/>
        </w:rPr>
        <w:t xml:space="preserve"> Дифференциальные уравнения в преобразованиях Лапласа и в операторной форме.</w:t>
      </w:r>
      <w:r w:rsidRPr="006E7CCD">
        <w:rPr>
          <w:szCs w:val="24"/>
        </w:rPr>
        <w:t xml:space="preserve"> Понятие передаточной функции. Типовые воздействия.</w:t>
      </w:r>
    </w:p>
    <w:p w14:paraId="65AA3691" w14:textId="427BE135" w:rsidR="00B26C34" w:rsidRDefault="00B26C34" w:rsidP="008939C0">
      <w:pPr>
        <w:spacing w:after="0"/>
        <w:ind w:left="-57" w:right="-57" w:firstLine="624"/>
        <w:jc w:val="both"/>
        <w:rPr>
          <w:rFonts w:eastAsia="Times New Roman"/>
          <w:color w:val="000000"/>
          <w:szCs w:val="24"/>
          <w:lang w:eastAsia="ru-RU"/>
        </w:rPr>
      </w:pPr>
      <w:r w:rsidRPr="00143F12">
        <w:rPr>
          <w:rFonts w:eastAsia="Times New Roman"/>
          <w:i/>
          <w:iCs/>
          <w:color w:val="000000"/>
          <w:szCs w:val="24"/>
          <w:lang w:eastAsia="ru-RU"/>
        </w:rPr>
        <w:t>Тема 1.</w:t>
      </w:r>
      <w:r w:rsidR="005C6071">
        <w:rPr>
          <w:rFonts w:eastAsia="Times New Roman"/>
          <w:i/>
          <w:iCs/>
          <w:color w:val="000000"/>
          <w:szCs w:val="24"/>
          <w:lang w:eastAsia="ru-RU"/>
        </w:rPr>
        <w:t>2</w:t>
      </w:r>
      <w:r w:rsidRPr="00143F12">
        <w:rPr>
          <w:rFonts w:eastAsia="Times New Roman"/>
          <w:color w:val="000000"/>
          <w:szCs w:val="24"/>
          <w:lang w:eastAsia="ru-RU"/>
        </w:rPr>
        <w:t xml:space="preserve">. </w:t>
      </w:r>
      <w:r w:rsidR="00467C30">
        <w:rPr>
          <w:rFonts w:eastAsia="Times New Roman"/>
          <w:i/>
          <w:iCs/>
          <w:color w:val="000000"/>
          <w:szCs w:val="24"/>
          <w:lang w:eastAsia="ru-RU"/>
        </w:rPr>
        <w:t>Элементарные</w:t>
      </w:r>
      <w:r w:rsidR="00724F36">
        <w:rPr>
          <w:rFonts w:eastAsia="Times New Roman"/>
          <w:i/>
          <w:iCs/>
          <w:color w:val="000000"/>
          <w:szCs w:val="24"/>
          <w:lang w:eastAsia="ru-RU"/>
        </w:rPr>
        <w:t xml:space="preserve"> т</w:t>
      </w:r>
      <w:r w:rsidRPr="0003399D">
        <w:rPr>
          <w:rFonts w:eastAsia="Times New Roman"/>
          <w:i/>
          <w:iCs/>
          <w:color w:val="000000"/>
          <w:szCs w:val="24"/>
          <w:lang w:eastAsia="ru-RU"/>
        </w:rPr>
        <w:t>иповые</w:t>
      </w:r>
      <w:r w:rsidR="00A9790C" w:rsidRPr="0003399D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03399D">
        <w:rPr>
          <w:rFonts w:eastAsia="Times New Roman"/>
          <w:i/>
          <w:iCs/>
          <w:color w:val="000000"/>
          <w:szCs w:val="24"/>
          <w:lang w:eastAsia="ru-RU"/>
        </w:rPr>
        <w:t xml:space="preserve">звенья </w:t>
      </w:r>
      <w:r w:rsidR="00724F36">
        <w:rPr>
          <w:rFonts w:eastAsia="Times New Roman"/>
          <w:i/>
          <w:iCs/>
          <w:color w:val="000000"/>
          <w:szCs w:val="24"/>
          <w:lang w:eastAsia="ru-RU"/>
        </w:rPr>
        <w:t>систем управления</w:t>
      </w:r>
    </w:p>
    <w:p w14:paraId="4DFC4219" w14:textId="77777777" w:rsidR="00C26882" w:rsidRPr="006E7CCD" w:rsidRDefault="00143F1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Понятие звена САУ.  Понятие структурной схемы.</w:t>
      </w:r>
      <w:r w:rsidR="005A585E">
        <w:rPr>
          <w:szCs w:val="24"/>
        </w:rPr>
        <w:t xml:space="preserve"> </w:t>
      </w:r>
      <w:r w:rsidR="00C26882" w:rsidRPr="006E7CCD">
        <w:rPr>
          <w:szCs w:val="24"/>
        </w:rPr>
        <w:t>Классификация звеньев: пропорциональные, интегрирующие, дифференцирующие. Безынерционные и инерционные звенья. Передаточные функции типовых звеньев. Переходные характеристики звеньев. Вывод передаточных функций объекта управления.</w:t>
      </w:r>
    </w:p>
    <w:p w14:paraId="1FD5B3C6" w14:textId="77777777" w:rsidR="00C56F91" w:rsidRDefault="00C56F91" w:rsidP="00C56F91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Понятие частотных характеристик. Частотная передаточная функция. Амплитудные (АЧХ) и фазовые (ФЧХ) частотные характеристики. Амплитудно-фазовые частотные характеристики (АФЧХ). Логарифмическая форма частотных характеристик (ЛАХ и ЛФХ). </w:t>
      </w:r>
    </w:p>
    <w:p w14:paraId="645E825A" w14:textId="77777777" w:rsidR="00C56F91" w:rsidRDefault="00C56F91" w:rsidP="00C56F91">
      <w:pPr>
        <w:spacing w:after="0"/>
        <w:ind w:left="-57" w:right="-57" w:firstLine="624"/>
        <w:jc w:val="both"/>
        <w:rPr>
          <w:szCs w:val="24"/>
        </w:rPr>
      </w:pPr>
      <w:r w:rsidRPr="006E7CCD">
        <w:rPr>
          <w:szCs w:val="24"/>
        </w:rPr>
        <w:t>Частотные характеристики типовых звеньев.</w:t>
      </w:r>
    </w:p>
    <w:p w14:paraId="18BBA538" w14:textId="295114F2" w:rsidR="00B26C34" w:rsidRDefault="00B26C34" w:rsidP="00C56F91">
      <w:pPr>
        <w:spacing w:after="0"/>
        <w:ind w:left="-57" w:right="-57" w:firstLine="624"/>
        <w:jc w:val="both"/>
        <w:rPr>
          <w:rFonts w:eastAsia="Times New Roman"/>
          <w:color w:val="000000"/>
          <w:szCs w:val="24"/>
          <w:lang w:eastAsia="ru-RU"/>
        </w:rPr>
      </w:pPr>
      <w:r w:rsidRPr="00143F12">
        <w:rPr>
          <w:rFonts w:eastAsia="Times New Roman"/>
          <w:i/>
          <w:iCs/>
          <w:color w:val="000000"/>
          <w:szCs w:val="24"/>
          <w:lang w:eastAsia="ru-RU"/>
        </w:rPr>
        <w:lastRenderedPageBreak/>
        <w:t>Тема 1.</w:t>
      </w:r>
      <w:r w:rsidR="005C6071">
        <w:rPr>
          <w:rFonts w:eastAsia="Times New Roman"/>
          <w:i/>
          <w:iCs/>
          <w:color w:val="000000"/>
          <w:szCs w:val="24"/>
          <w:lang w:eastAsia="ru-RU"/>
        </w:rPr>
        <w:t>3</w:t>
      </w:r>
      <w:r w:rsidRPr="00143F12">
        <w:rPr>
          <w:rFonts w:eastAsia="Times New Roman"/>
          <w:color w:val="000000"/>
          <w:szCs w:val="24"/>
          <w:lang w:eastAsia="ru-RU"/>
        </w:rPr>
        <w:t xml:space="preserve">. </w:t>
      </w:r>
      <w:r w:rsidR="005C02DA" w:rsidRPr="005C02DA">
        <w:rPr>
          <w:rFonts w:eastAsia="Times New Roman"/>
          <w:color w:val="000000"/>
          <w:szCs w:val="24"/>
          <w:lang w:eastAsia="ru-RU"/>
        </w:rPr>
        <w:t>Анализ линейных</w:t>
      </w:r>
      <w:r w:rsidRPr="00143F12">
        <w:rPr>
          <w:rFonts w:eastAsia="Times New Roman"/>
          <w:color w:val="000000"/>
          <w:szCs w:val="24"/>
          <w:lang w:eastAsia="ru-RU"/>
        </w:rPr>
        <w:t xml:space="preserve"> систем автоматического управления (САУ)</w:t>
      </w:r>
      <w:r w:rsidR="00AE2C03">
        <w:rPr>
          <w:rFonts w:eastAsia="Times New Roman"/>
          <w:color w:val="000000"/>
          <w:szCs w:val="24"/>
          <w:lang w:eastAsia="ru-RU"/>
        </w:rPr>
        <w:t>:</w:t>
      </w:r>
    </w:p>
    <w:p w14:paraId="269D5AF0" w14:textId="499DF96C" w:rsidR="00AE2C03" w:rsidRPr="00AE2C03" w:rsidRDefault="00AE2C03" w:rsidP="00C56F91">
      <w:pPr>
        <w:spacing w:after="0"/>
        <w:ind w:left="-57" w:right="-57" w:firstLine="624"/>
        <w:jc w:val="both"/>
        <w:rPr>
          <w:rFonts w:eastAsia="Times New Roman"/>
          <w:color w:val="000000"/>
          <w:szCs w:val="24"/>
          <w:u w:val="single"/>
          <w:lang w:eastAsia="ru-RU"/>
        </w:rPr>
      </w:pPr>
      <w:r w:rsidRPr="00AE2C03">
        <w:rPr>
          <w:rFonts w:eastAsia="Times New Roman"/>
          <w:i/>
          <w:iCs/>
          <w:color w:val="000000"/>
          <w:szCs w:val="24"/>
          <w:u w:val="single"/>
          <w:lang w:eastAsia="ru-RU"/>
        </w:rPr>
        <w:t>1</w:t>
      </w:r>
      <w:r w:rsidRPr="00AE2C03">
        <w:rPr>
          <w:rFonts w:eastAsia="Times New Roman"/>
          <w:color w:val="000000"/>
          <w:szCs w:val="24"/>
          <w:u w:val="single"/>
          <w:lang w:eastAsia="ru-RU"/>
        </w:rPr>
        <w:t>)</w:t>
      </w:r>
      <w:r w:rsidRPr="00AE2C03">
        <w:rPr>
          <w:rFonts w:eastAsia="Times New Roman"/>
          <w:i/>
          <w:iCs/>
          <w:color w:val="000000"/>
          <w:szCs w:val="24"/>
          <w:u w:val="single"/>
          <w:lang w:eastAsia="ru-RU"/>
        </w:rPr>
        <w:t xml:space="preserve"> Преобразование структурных схем</w:t>
      </w:r>
    </w:p>
    <w:p w14:paraId="6973340B" w14:textId="3012BDDF" w:rsidR="00FB2F8D" w:rsidRDefault="00AE2C03" w:rsidP="00FB2F8D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Составление структурных схем</w:t>
      </w:r>
      <w:r w:rsidR="00FB2F8D" w:rsidRPr="006E7CCD">
        <w:rPr>
          <w:szCs w:val="24"/>
        </w:rPr>
        <w:t>. Соединение звеньев. Передаточная функция эквивалентного звена при последовательном, параллельном и встречно-параллельном соединении. Правила переноса сумматоров и узлов.</w:t>
      </w:r>
      <w:r w:rsidR="006849CB" w:rsidRPr="006849CB">
        <w:rPr>
          <w:szCs w:val="24"/>
        </w:rPr>
        <w:t xml:space="preserve"> </w:t>
      </w:r>
      <w:r w:rsidR="006849CB">
        <w:rPr>
          <w:szCs w:val="24"/>
        </w:rPr>
        <w:t>Передаточные функции замкнутых систем.</w:t>
      </w:r>
    </w:p>
    <w:p w14:paraId="294E87DD" w14:textId="77777777" w:rsidR="006849CB" w:rsidRPr="006849CB" w:rsidRDefault="006849CB" w:rsidP="006849CB">
      <w:pPr>
        <w:spacing w:after="0"/>
        <w:ind w:firstLine="567"/>
        <w:jc w:val="both"/>
        <w:rPr>
          <w:i/>
          <w:iCs/>
          <w:szCs w:val="24"/>
          <w:u w:val="single"/>
        </w:rPr>
      </w:pPr>
      <w:r w:rsidRPr="006849CB">
        <w:rPr>
          <w:i/>
          <w:iCs/>
          <w:szCs w:val="24"/>
          <w:u w:val="single"/>
        </w:rPr>
        <w:t>2</w:t>
      </w:r>
      <w:r w:rsidRPr="006849CB">
        <w:rPr>
          <w:szCs w:val="24"/>
          <w:u w:val="single"/>
        </w:rPr>
        <w:t>)</w:t>
      </w:r>
      <w:r w:rsidRPr="006849CB">
        <w:rPr>
          <w:i/>
          <w:iCs/>
          <w:szCs w:val="24"/>
          <w:u w:val="single"/>
        </w:rPr>
        <w:t xml:space="preserve"> Расчёт системы автоматической стабилизации выходной координаты</w:t>
      </w:r>
    </w:p>
    <w:p w14:paraId="71BE05BF" w14:textId="199F98B4" w:rsidR="00C26882" w:rsidRDefault="006849CB" w:rsidP="006E7CCD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 xml:space="preserve">Составление и преобразования структурных схем замкнутых систем. </w:t>
      </w:r>
      <w:r w:rsidR="00C26882" w:rsidRPr="006E7CCD">
        <w:rPr>
          <w:szCs w:val="24"/>
        </w:rPr>
        <w:t>Передаточная функция замкнутой САР по задающему и возмущающему воздействиям и по ошибке. Понятие статической ошибки. Статическая ошибка как критерий качества процесса управления. Способы уменьшения статической ошибки.</w:t>
      </w:r>
      <w:r>
        <w:rPr>
          <w:szCs w:val="24"/>
        </w:rPr>
        <w:t xml:space="preserve"> </w:t>
      </w:r>
    </w:p>
    <w:p w14:paraId="21EF5744" w14:textId="77777777" w:rsidR="00C26882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Статические свойства САР с пропорциональным регулятором (статически</w:t>
      </w:r>
      <w:r w:rsidR="005C6071">
        <w:rPr>
          <w:szCs w:val="24"/>
        </w:rPr>
        <w:t>е</w:t>
      </w:r>
      <w:r w:rsidRPr="006E7CCD">
        <w:rPr>
          <w:szCs w:val="24"/>
        </w:rPr>
        <w:t xml:space="preserve"> САР). Влияние передаточного коэффициента на величину статической ошибки системы. САР с интегральным регулятором (астатические). Скоростная ошибка. Следящие системы. Ошибки слежения. Добротность.</w:t>
      </w:r>
    </w:p>
    <w:p w14:paraId="75F38E50" w14:textId="1AB1EDDC" w:rsidR="007D12DA" w:rsidRDefault="007D12DA" w:rsidP="006E7CCD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Примеры систем автоматического регулирования.</w:t>
      </w:r>
    </w:p>
    <w:p w14:paraId="36FEDACD" w14:textId="68FA63FB" w:rsidR="006849CB" w:rsidRPr="00760344" w:rsidRDefault="00760344" w:rsidP="006E7CCD">
      <w:pPr>
        <w:spacing w:after="0"/>
        <w:ind w:firstLine="567"/>
        <w:jc w:val="both"/>
        <w:rPr>
          <w:i/>
          <w:iCs/>
          <w:szCs w:val="24"/>
          <w:u w:val="single"/>
        </w:rPr>
      </w:pPr>
      <w:r w:rsidRPr="00760344">
        <w:rPr>
          <w:i/>
          <w:iCs/>
          <w:szCs w:val="24"/>
          <w:u w:val="single"/>
        </w:rPr>
        <w:t>3</w:t>
      </w:r>
      <w:r w:rsidRPr="00760344">
        <w:rPr>
          <w:szCs w:val="24"/>
          <w:u w:val="single"/>
        </w:rPr>
        <w:t>)</w:t>
      </w:r>
      <w:r w:rsidRPr="00760344">
        <w:rPr>
          <w:i/>
          <w:iCs/>
          <w:szCs w:val="24"/>
          <w:u w:val="single"/>
        </w:rPr>
        <w:t xml:space="preserve"> Устойчивость линейных систем</w:t>
      </w:r>
    </w:p>
    <w:p w14:paraId="55FADBE9" w14:textId="13D36AB7" w:rsidR="00760344" w:rsidRDefault="00760344" w:rsidP="00760344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Понятие устойчивости. Влияние корней характеристического уравнения на устойчивость. Критерии устойчивости: алгебраический,</w:t>
      </w:r>
      <w:r>
        <w:rPr>
          <w:szCs w:val="24"/>
        </w:rPr>
        <w:t xml:space="preserve"> Михайлова,</w:t>
      </w:r>
      <w:r w:rsidRPr="006E7CCD">
        <w:rPr>
          <w:szCs w:val="24"/>
        </w:rPr>
        <w:t xml:space="preserve"> Найквиста. Запасы устойчивости. Определение устойчивости по коэффициентам характеристического уравнения САУ и по частотным характеристикам разомкнутой системы. Влияние параметров СА</w:t>
      </w:r>
      <w:r>
        <w:rPr>
          <w:szCs w:val="24"/>
        </w:rPr>
        <w:t>У</w:t>
      </w:r>
      <w:r w:rsidRPr="006E7CCD">
        <w:rPr>
          <w:szCs w:val="24"/>
        </w:rPr>
        <w:t xml:space="preserve"> на запасы устойчивости. Устойчивость САУ с чистым запаздыванием.</w:t>
      </w:r>
    </w:p>
    <w:p w14:paraId="30B1A5A1" w14:textId="4563A944" w:rsidR="00760344" w:rsidRPr="00760344" w:rsidRDefault="00760344" w:rsidP="00760344">
      <w:pPr>
        <w:spacing w:after="0"/>
        <w:ind w:firstLine="567"/>
        <w:jc w:val="both"/>
        <w:rPr>
          <w:i/>
          <w:iCs/>
          <w:szCs w:val="24"/>
          <w:u w:val="single"/>
        </w:rPr>
      </w:pPr>
      <w:r w:rsidRPr="00760344">
        <w:rPr>
          <w:i/>
          <w:iCs/>
          <w:szCs w:val="24"/>
          <w:u w:val="single"/>
        </w:rPr>
        <w:t>4</w:t>
      </w:r>
      <w:r w:rsidRPr="00760344">
        <w:rPr>
          <w:szCs w:val="24"/>
          <w:u w:val="single"/>
        </w:rPr>
        <w:t>)</w:t>
      </w:r>
      <w:r w:rsidRPr="00760344">
        <w:rPr>
          <w:i/>
          <w:iCs/>
          <w:szCs w:val="24"/>
          <w:u w:val="single"/>
        </w:rPr>
        <w:t xml:space="preserve"> Анализ процессов линейных систем</w:t>
      </w:r>
    </w:p>
    <w:p w14:paraId="1BA77F43" w14:textId="3D8865A1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АЧХ, ФЧХ и АФЧХ цепочки последовательно соединенных звеньев. Влияние типа звеньев на минимальный и максимальный фазовый сдвиг. Влияние порядка системы на вид АФЧХ. Построение логарифмических частотных характеристик цепочки последовательно соединенных звеньев. Влияние типа звеньев цепочки и порядка системы на низкочастотный и высокочастотный участки ЛАХ и ЛФХ.</w:t>
      </w:r>
      <w:r w:rsidR="00760344">
        <w:rPr>
          <w:szCs w:val="24"/>
        </w:rPr>
        <w:t xml:space="preserve"> Определение динамических свойств</w:t>
      </w:r>
      <w:r w:rsidR="008757FB">
        <w:rPr>
          <w:szCs w:val="24"/>
        </w:rPr>
        <w:t xml:space="preserve"> замкнутых</w:t>
      </w:r>
      <w:r w:rsidR="00760344">
        <w:rPr>
          <w:szCs w:val="24"/>
        </w:rPr>
        <w:t xml:space="preserve"> </w:t>
      </w:r>
      <w:r w:rsidR="008757FB">
        <w:rPr>
          <w:szCs w:val="24"/>
        </w:rPr>
        <w:t>систем по частотным характеристикам разомкнутой системы.</w:t>
      </w:r>
    </w:p>
    <w:p w14:paraId="746BF074" w14:textId="77777777" w:rsidR="00C26882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Показатели качества. Корневые, частотные и интегральные критерии качества. </w:t>
      </w:r>
    </w:p>
    <w:p w14:paraId="6BF495CA" w14:textId="77777777" w:rsidR="003B0AD6" w:rsidRDefault="003B0AD6" w:rsidP="006E7CCD">
      <w:pPr>
        <w:spacing w:after="0"/>
        <w:ind w:firstLine="567"/>
        <w:jc w:val="both"/>
        <w:rPr>
          <w:i/>
          <w:szCs w:val="24"/>
        </w:rPr>
      </w:pPr>
      <w:r w:rsidRPr="00143F12">
        <w:rPr>
          <w:rFonts w:eastAsia="Times New Roman"/>
          <w:i/>
          <w:iCs/>
          <w:color w:val="000000"/>
          <w:szCs w:val="24"/>
          <w:lang w:eastAsia="ru-RU"/>
        </w:rPr>
        <w:t>Тема 1.</w:t>
      </w:r>
      <w:r w:rsidR="005C6071">
        <w:rPr>
          <w:rFonts w:eastAsia="Times New Roman"/>
          <w:i/>
          <w:iCs/>
          <w:color w:val="000000"/>
          <w:szCs w:val="24"/>
          <w:lang w:eastAsia="ru-RU"/>
        </w:rPr>
        <w:t>4</w:t>
      </w:r>
      <w:r w:rsidRPr="00143F12">
        <w:rPr>
          <w:rFonts w:eastAsia="Times New Roman"/>
          <w:color w:val="000000"/>
          <w:szCs w:val="24"/>
          <w:lang w:eastAsia="ru-RU"/>
        </w:rPr>
        <w:t xml:space="preserve">. </w:t>
      </w:r>
      <w:r w:rsidR="00C80A6B">
        <w:rPr>
          <w:rFonts w:eastAsia="Times New Roman"/>
          <w:color w:val="000000"/>
          <w:szCs w:val="24"/>
          <w:lang w:eastAsia="ru-RU"/>
        </w:rPr>
        <w:t>Синтез линейных</w:t>
      </w:r>
      <w:r w:rsidR="00C80A6B" w:rsidRPr="00143F12">
        <w:rPr>
          <w:rFonts w:eastAsia="Times New Roman"/>
          <w:color w:val="000000"/>
          <w:szCs w:val="24"/>
          <w:lang w:eastAsia="ru-RU"/>
        </w:rPr>
        <w:t xml:space="preserve"> САУ</w:t>
      </w:r>
    </w:p>
    <w:p w14:paraId="212345C5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Понятие коррекции свойств САР. Последовательная и параллельная коррекции. Последовательные корректирующие звенья: пропорционально-дифференцирующее, пропорционально-интегрирующее, пропорционально-интегро-дифференцирующее звенья. Частотные характеристики последовательных корректирующих звеньев. Влияние корректирующих звеньев на статическую ошибку и запасы устойчивости САР.</w:t>
      </w:r>
    </w:p>
    <w:p w14:paraId="613852E2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Параллельная коррекция.</w:t>
      </w:r>
    </w:p>
    <w:p w14:paraId="48D08A68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Жёсткие и гибкие </w:t>
      </w:r>
      <w:r w:rsidR="003B0AD6">
        <w:rPr>
          <w:szCs w:val="24"/>
        </w:rPr>
        <w:t xml:space="preserve">местные </w:t>
      </w:r>
      <w:r w:rsidRPr="006E7CCD">
        <w:rPr>
          <w:szCs w:val="24"/>
        </w:rPr>
        <w:t>обратные связи. Влияние жёстких и гибких обратных связей на статические и динамические свойства пропорциональных и интегрирующих звеньев</w:t>
      </w:r>
      <w:r w:rsidR="003B0AD6">
        <w:rPr>
          <w:szCs w:val="24"/>
        </w:rPr>
        <w:t>. Свойства усилителей, охваченных обратными связями</w:t>
      </w:r>
      <w:r w:rsidRPr="006E7CCD">
        <w:rPr>
          <w:szCs w:val="24"/>
        </w:rPr>
        <w:t>.</w:t>
      </w:r>
    </w:p>
    <w:p w14:paraId="035A9D9D" w14:textId="77777777" w:rsidR="00C26882" w:rsidRPr="006E7CCD" w:rsidRDefault="00C26882" w:rsidP="006E7CCD">
      <w:pPr>
        <w:spacing w:after="0"/>
        <w:ind w:firstLine="624"/>
        <w:jc w:val="both"/>
        <w:rPr>
          <w:szCs w:val="24"/>
        </w:rPr>
      </w:pPr>
      <w:r w:rsidRPr="006E7CCD">
        <w:rPr>
          <w:szCs w:val="24"/>
        </w:rPr>
        <w:t>Введение коррекции по входным воздействиям. Определение передаточной функции корректирующего звена. Устранение статической ошибки путем компенсации возмущений.</w:t>
      </w:r>
    </w:p>
    <w:p w14:paraId="465D3DBE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Синтез последовательного корректирующего звена по заданным свойствам САР. Эквивалентность последовательной и параллельной коррекции. П-, ПД-, ПИ-, ПИД-регуляторы.</w:t>
      </w:r>
    </w:p>
    <w:bookmarkEnd w:id="1"/>
    <w:p w14:paraId="02167439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</w:p>
    <w:p w14:paraId="32756C26" w14:textId="77777777" w:rsidR="00AB3AB3" w:rsidRDefault="00AB3AB3" w:rsidP="00AB3AB3">
      <w:pPr>
        <w:spacing w:after="0"/>
        <w:ind w:firstLine="567"/>
        <w:jc w:val="both"/>
        <w:rPr>
          <w:szCs w:val="24"/>
          <w:u w:val="single"/>
        </w:rPr>
      </w:pPr>
      <w:r w:rsidRPr="006E7CCD">
        <w:rPr>
          <w:szCs w:val="24"/>
          <w:u w:val="single"/>
        </w:rPr>
        <w:t>ШЕСТОЙ СЕМЕСТР</w:t>
      </w:r>
    </w:p>
    <w:p w14:paraId="5DC2C58C" w14:textId="77777777" w:rsidR="00AB3AB3" w:rsidRPr="006E7CCD" w:rsidRDefault="00AB3AB3" w:rsidP="00AB3AB3">
      <w:pPr>
        <w:spacing w:after="0"/>
        <w:ind w:firstLine="567"/>
        <w:jc w:val="both"/>
        <w:rPr>
          <w:szCs w:val="24"/>
          <w:u w:val="single"/>
        </w:rPr>
      </w:pPr>
    </w:p>
    <w:p w14:paraId="1421713E" w14:textId="77777777" w:rsidR="00C26882" w:rsidRPr="006E7CCD" w:rsidRDefault="00C26882" w:rsidP="006E7CCD">
      <w:pPr>
        <w:spacing w:after="0"/>
        <w:ind w:firstLine="567"/>
        <w:jc w:val="both"/>
        <w:rPr>
          <w:b/>
          <w:szCs w:val="24"/>
        </w:rPr>
      </w:pPr>
      <w:r w:rsidRPr="006E7CCD">
        <w:rPr>
          <w:b/>
          <w:szCs w:val="24"/>
        </w:rPr>
        <w:t>Раздел 2.</w:t>
      </w:r>
      <w:r w:rsidR="005A585E">
        <w:rPr>
          <w:b/>
          <w:szCs w:val="24"/>
        </w:rPr>
        <w:t xml:space="preserve"> </w:t>
      </w:r>
      <w:r w:rsidRPr="006E7CCD">
        <w:rPr>
          <w:b/>
          <w:szCs w:val="24"/>
        </w:rPr>
        <w:t>Теория нелинейных систем автоматического управления</w:t>
      </w:r>
      <w:r w:rsidR="002B698D" w:rsidRPr="002B698D">
        <w:rPr>
          <w:b/>
          <w:szCs w:val="24"/>
        </w:rPr>
        <w:t>[1-3,5,</w:t>
      </w:r>
      <w:r w:rsidR="005A585E">
        <w:rPr>
          <w:b/>
          <w:szCs w:val="24"/>
        </w:rPr>
        <w:t>6</w:t>
      </w:r>
      <w:r w:rsidR="002B698D" w:rsidRPr="002B698D">
        <w:rPr>
          <w:b/>
          <w:szCs w:val="24"/>
        </w:rPr>
        <w:t>]</w:t>
      </w:r>
    </w:p>
    <w:p w14:paraId="620201C8" w14:textId="77777777" w:rsidR="00C26882" w:rsidRDefault="00C26882" w:rsidP="006E7CCD">
      <w:pPr>
        <w:spacing w:after="0"/>
        <w:ind w:firstLine="567"/>
        <w:jc w:val="both"/>
        <w:rPr>
          <w:b/>
          <w:szCs w:val="24"/>
        </w:rPr>
      </w:pPr>
    </w:p>
    <w:p w14:paraId="020B4095" w14:textId="77777777" w:rsidR="004B3B3D" w:rsidRPr="006E7CCD" w:rsidRDefault="004B3B3D" w:rsidP="006E7CCD">
      <w:pPr>
        <w:spacing w:after="0"/>
        <w:ind w:firstLine="567"/>
        <w:jc w:val="both"/>
        <w:rPr>
          <w:b/>
          <w:szCs w:val="24"/>
        </w:rPr>
      </w:pPr>
      <w:r w:rsidRPr="00143F12">
        <w:rPr>
          <w:rFonts w:eastAsia="Times New Roman"/>
          <w:i/>
          <w:iCs/>
          <w:color w:val="000000"/>
          <w:szCs w:val="24"/>
          <w:lang w:eastAsia="ru-RU"/>
        </w:rPr>
        <w:t>Тема 2.1.</w:t>
      </w:r>
      <w:r w:rsidRPr="00143F12">
        <w:rPr>
          <w:rFonts w:eastAsia="Times New Roman"/>
          <w:color w:val="000000"/>
          <w:szCs w:val="24"/>
          <w:lang w:eastAsia="ru-RU"/>
        </w:rPr>
        <w:t xml:space="preserve"> Точные методы исследования нелинейных систем</w:t>
      </w:r>
    </w:p>
    <w:p w14:paraId="04B94F54" w14:textId="77777777" w:rsidR="004B3B3D" w:rsidRPr="006E7CCD" w:rsidRDefault="004B3B3D" w:rsidP="004B3B3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Звенья с нелинейными характеристиками. Статические и динамические нелинейности. </w:t>
      </w:r>
    </w:p>
    <w:p w14:paraId="5424E9A9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Понятие фазового пространства. Изображающая. Фазовые траектории. Фазовая плоскость. Изображение переходных процессов на фазовой плоскости. Фазовый портрет.</w:t>
      </w:r>
    </w:p>
    <w:p w14:paraId="2724E64F" w14:textId="77777777" w:rsidR="00C26882" w:rsidRPr="006E7CCD" w:rsidRDefault="00C26882" w:rsidP="006E7CCD">
      <w:pPr>
        <w:spacing w:after="0"/>
        <w:ind w:firstLine="567"/>
        <w:jc w:val="both"/>
        <w:rPr>
          <w:i/>
          <w:szCs w:val="24"/>
        </w:rPr>
      </w:pPr>
      <w:r w:rsidRPr="006E7CCD">
        <w:rPr>
          <w:szCs w:val="24"/>
        </w:rPr>
        <w:lastRenderedPageBreak/>
        <w:t>Фазовые портреты линейных звеньев</w:t>
      </w:r>
      <w:r w:rsidR="004B3B3D">
        <w:rPr>
          <w:szCs w:val="24"/>
        </w:rPr>
        <w:t xml:space="preserve"> второго порядка</w:t>
      </w:r>
      <w:r w:rsidRPr="006E7CCD">
        <w:rPr>
          <w:szCs w:val="24"/>
        </w:rPr>
        <w:t>. Особые точки.</w:t>
      </w:r>
    </w:p>
    <w:p w14:paraId="4DA41ACC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Особенности нелинейных САУ. Особые кривые на фазовых портретах. Предельные циклы. Автоколебания нелинейных САУ. Возбуждение автоколебаний.</w:t>
      </w:r>
    </w:p>
    <w:p w14:paraId="2BA4E37F" w14:textId="77777777" w:rsidR="00C26882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Построение фазового портрета релейной САУ. Многолистная фазовая плоскость. Автоколебания в релейных системах.</w:t>
      </w:r>
    </w:p>
    <w:p w14:paraId="6FB83B60" w14:textId="77777777" w:rsidR="004B3B3D" w:rsidRPr="006E7CCD" w:rsidRDefault="004B3B3D" w:rsidP="004B3B3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Устойчивость </w:t>
      </w:r>
      <w:r>
        <w:rPr>
          <w:szCs w:val="24"/>
        </w:rPr>
        <w:t>нелинейных систем</w:t>
      </w:r>
      <w:r w:rsidRPr="006E7CCD">
        <w:rPr>
          <w:szCs w:val="24"/>
        </w:rPr>
        <w:t>. Устойчивость в малом, в большом, в целом. Асимптотическая устойчивость</w:t>
      </w:r>
      <w:r>
        <w:rPr>
          <w:szCs w:val="24"/>
        </w:rPr>
        <w:t xml:space="preserve">. </w:t>
      </w:r>
      <w:r w:rsidRPr="006E7CCD">
        <w:rPr>
          <w:szCs w:val="24"/>
        </w:rPr>
        <w:t>Критерий абсолютной устойчивости Попова для нелинейностей секторного типа.</w:t>
      </w:r>
    </w:p>
    <w:p w14:paraId="09CAD394" w14:textId="77777777" w:rsidR="004B3B3D" w:rsidRPr="006E7CCD" w:rsidRDefault="004B3B3D" w:rsidP="006E7CCD">
      <w:pPr>
        <w:spacing w:after="0"/>
        <w:ind w:firstLine="567"/>
        <w:jc w:val="both"/>
        <w:rPr>
          <w:szCs w:val="24"/>
        </w:rPr>
      </w:pPr>
      <w:r w:rsidRPr="00143F12">
        <w:rPr>
          <w:rFonts w:eastAsia="Times New Roman"/>
          <w:i/>
          <w:iCs/>
          <w:color w:val="000000"/>
          <w:szCs w:val="24"/>
          <w:lang w:eastAsia="ru-RU"/>
        </w:rPr>
        <w:t>Тема 2.2</w:t>
      </w:r>
      <w:r w:rsidRPr="00143F12">
        <w:rPr>
          <w:rFonts w:eastAsia="Times New Roman"/>
          <w:color w:val="000000"/>
          <w:szCs w:val="24"/>
          <w:lang w:eastAsia="ru-RU"/>
        </w:rPr>
        <w:t>. Приближённые методы исследования нелинейных систем</w:t>
      </w:r>
    </w:p>
    <w:p w14:paraId="4523986D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>Сущность метода гармонической линеаризации.</w:t>
      </w:r>
      <w:r w:rsidR="005A585E">
        <w:rPr>
          <w:szCs w:val="24"/>
        </w:rPr>
        <w:t xml:space="preserve"> </w:t>
      </w:r>
      <w:r w:rsidRPr="006E7CCD">
        <w:rPr>
          <w:szCs w:val="24"/>
        </w:rPr>
        <w:t>Гармоническая линеаризация нелинейностей. Коэффициенты гармонической линеаризации. Примеры расчётов коэффициентов гармонической линеаризации.</w:t>
      </w:r>
    </w:p>
    <w:p w14:paraId="019B6844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Определение предельных циклов методом гармонической линеаризации. Алгебраический и частотный методы определения предельных циклов. Устойчивые и неустойчивые предельные циклы. Определение параметров симметричных автоколебаний. </w:t>
      </w:r>
    </w:p>
    <w:p w14:paraId="41FBA3F0" w14:textId="77777777" w:rsidR="00C26882" w:rsidRPr="006E7CCD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Алгебраический и частотный методы исследования устойчивости </w:t>
      </w:r>
      <w:r w:rsidR="004B3B3D" w:rsidRPr="006E7CCD">
        <w:rPr>
          <w:szCs w:val="24"/>
        </w:rPr>
        <w:t>гармонически линеаризованных</w:t>
      </w:r>
      <w:r w:rsidRPr="006E7CCD">
        <w:rPr>
          <w:szCs w:val="24"/>
        </w:rPr>
        <w:t xml:space="preserve"> САУ</w:t>
      </w:r>
      <w:r w:rsidR="004B3B3D" w:rsidRPr="006E7CCD">
        <w:rPr>
          <w:szCs w:val="24"/>
        </w:rPr>
        <w:t>.</w:t>
      </w:r>
    </w:p>
    <w:p w14:paraId="6DCD009B" w14:textId="77777777" w:rsidR="00C26882" w:rsidRDefault="00C26882" w:rsidP="006E7CCD">
      <w:pPr>
        <w:spacing w:after="0"/>
        <w:ind w:firstLine="567"/>
        <w:jc w:val="both"/>
        <w:rPr>
          <w:szCs w:val="24"/>
        </w:rPr>
      </w:pPr>
      <w:r w:rsidRPr="006E7CCD">
        <w:rPr>
          <w:szCs w:val="24"/>
        </w:rPr>
        <w:t xml:space="preserve">Линейная коррекция нелинейных САУ. Нелинейная коррекция </w:t>
      </w:r>
      <w:r w:rsidR="004D4312">
        <w:rPr>
          <w:szCs w:val="24"/>
        </w:rPr>
        <w:t>линейных САУ</w:t>
      </w:r>
      <w:r w:rsidRPr="006E7CCD">
        <w:rPr>
          <w:szCs w:val="24"/>
        </w:rPr>
        <w:t>.</w:t>
      </w:r>
    </w:p>
    <w:p w14:paraId="6C9D3E7B" w14:textId="77777777" w:rsidR="004D4312" w:rsidRDefault="004D4312" w:rsidP="006E7CCD">
      <w:pPr>
        <w:spacing w:after="0"/>
        <w:ind w:firstLine="567"/>
        <w:jc w:val="both"/>
        <w:rPr>
          <w:rFonts w:eastAsia="Times New Roman"/>
          <w:color w:val="000000"/>
          <w:szCs w:val="24"/>
          <w:lang w:eastAsia="ru-RU"/>
        </w:rPr>
      </w:pPr>
      <w:r w:rsidRPr="00143F12">
        <w:rPr>
          <w:rFonts w:eastAsia="Times New Roman"/>
          <w:color w:val="000000"/>
          <w:szCs w:val="24"/>
          <w:lang w:eastAsia="ru-RU"/>
        </w:rPr>
        <w:t xml:space="preserve">Особенности </w:t>
      </w:r>
      <w:r>
        <w:rPr>
          <w:rFonts w:eastAsia="Times New Roman"/>
          <w:color w:val="000000"/>
          <w:szCs w:val="24"/>
          <w:lang w:eastAsia="ru-RU"/>
        </w:rPr>
        <w:t>дискретных</w:t>
      </w:r>
      <w:r w:rsidRPr="00143F12">
        <w:rPr>
          <w:rFonts w:eastAsia="Times New Roman"/>
          <w:color w:val="000000"/>
          <w:szCs w:val="24"/>
          <w:lang w:eastAsia="ru-RU"/>
        </w:rPr>
        <w:t xml:space="preserve"> систем управления</w:t>
      </w:r>
      <w:r w:rsidR="00B26C34">
        <w:rPr>
          <w:rFonts w:eastAsia="Times New Roman"/>
          <w:color w:val="000000"/>
          <w:szCs w:val="24"/>
          <w:lang w:eastAsia="ru-RU"/>
        </w:rPr>
        <w:t>.</w:t>
      </w:r>
    </w:p>
    <w:p w14:paraId="6772DE68" w14:textId="77777777" w:rsidR="00B200D9" w:rsidRDefault="00B200D9" w:rsidP="00B200D9">
      <w:pPr>
        <w:spacing w:after="0"/>
        <w:ind w:firstLine="567"/>
        <w:jc w:val="both"/>
        <w:rPr>
          <w:rFonts w:eastAsia="Times New Roman"/>
          <w:color w:val="000000"/>
          <w:szCs w:val="24"/>
          <w:lang w:eastAsia="ru-RU"/>
        </w:rPr>
      </w:pPr>
    </w:p>
    <w:p w14:paraId="3CCB2103" w14:textId="77777777" w:rsidR="00DB6E32" w:rsidRDefault="00DB6E32" w:rsidP="00B200D9">
      <w:pPr>
        <w:spacing w:after="0"/>
        <w:ind w:firstLine="708"/>
        <w:rPr>
          <w:b/>
          <w:i/>
          <w:szCs w:val="24"/>
        </w:rPr>
      </w:pPr>
      <w:r w:rsidRPr="00BD598E">
        <w:rPr>
          <w:b/>
          <w:i/>
          <w:szCs w:val="24"/>
        </w:rPr>
        <w:t>4.3 Лабораторный практикум</w:t>
      </w:r>
    </w:p>
    <w:p w14:paraId="57BE32C6" w14:textId="77777777" w:rsidR="00B200D9" w:rsidRPr="00BD598E" w:rsidRDefault="00B200D9" w:rsidP="00B200D9">
      <w:pPr>
        <w:spacing w:after="0"/>
        <w:ind w:firstLine="708"/>
        <w:rPr>
          <w:b/>
          <w:i/>
          <w:szCs w:val="24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6"/>
        <w:gridCol w:w="7217"/>
      </w:tblGrid>
      <w:tr w:rsidR="00681217" w:rsidRPr="00681217" w14:paraId="52B3CE98" w14:textId="77777777" w:rsidTr="002B698D">
        <w:trPr>
          <w:tblHeader/>
          <w:jc w:val="center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EC918" w14:textId="77777777" w:rsidR="00681217" w:rsidRPr="00681217" w:rsidRDefault="00681217" w:rsidP="002C2B0A">
            <w:pPr>
              <w:spacing w:after="0"/>
              <w:ind w:left="-57" w:right="-57"/>
              <w:jc w:val="center"/>
            </w:pPr>
            <w:r w:rsidRPr="00681217">
              <w:t>№ темы дисциплины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57E86" w14:textId="77777777" w:rsidR="00681217" w:rsidRPr="00681217" w:rsidRDefault="00681217" w:rsidP="002C2B0A">
            <w:pPr>
              <w:spacing w:after="0"/>
              <w:ind w:left="-57" w:right="-57"/>
              <w:jc w:val="center"/>
            </w:pPr>
            <w:r w:rsidRPr="00681217">
              <w:t>Наименование лабораторных работ</w:t>
            </w:r>
          </w:p>
        </w:tc>
      </w:tr>
      <w:tr w:rsidR="00681217" w:rsidRPr="00681217" w14:paraId="21266C41" w14:textId="77777777" w:rsidTr="002C2B0A">
        <w:trPr>
          <w:cantSplit/>
          <w:trHeight w:val="212"/>
          <w:jc w:val="center"/>
        </w:trPr>
        <w:tc>
          <w:tcPr>
            <w:tcW w:w="101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0976FB" w14:textId="77777777" w:rsidR="00681217" w:rsidRPr="00681217" w:rsidRDefault="002C2B0A" w:rsidP="00441D85">
            <w:pPr>
              <w:spacing w:after="0"/>
              <w:ind w:left="-57" w:right="-57"/>
              <w:jc w:val="center"/>
              <w:rPr>
                <w:b/>
              </w:rPr>
            </w:pPr>
            <w:r w:rsidRPr="00143F12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Раздел 1: «Теория линейных систем автоматического управления»</w:t>
            </w:r>
            <w:r w:rsidR="002B698D" w:rsidRPr="002B698D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[</w:t>
            </w:r>
            <w:r w:rsidR="00441D85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1,3</w:t>
            </w:r>
            <w:r w:rsidR="002B698D" w:rsidRPr="002B698D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,</w:t>
            </w:r>
            <w:r w:rsidR="00684F3E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7</w:t>
            </w:r>
            <w:r w:rsidR="002B698D" w:rsidRPr="002B698D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]</w:t>
            </w:r>
          </w:p>
        </w:tc>
      </w:tr>
      <w:tr w:rsidR="00681217" w:rsidRPr="00681217" w14:paraId="4070F6B1" w14:textId="77777777" w:rsidTr="008531D9">
        <w:trPr>
          <w:cantSplit/>
          <w:trHeight w:val="221"/>
          <w:jc w:val="center"/>
        </w:trPr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0C2" w14:textId="77777777" w:rsidR="00681217" w:rsidRPr="00681217" w:rsidRDefault="00681217" w:rsidP="008531D9">
            <w:pPr>
              <w:pStyle w:val="3"/>
              <w:spacing w:before="0"/>
              <w:ind w:left="-57" w:right="-57"/>
              <w:jc w:val="center"/>
              <w:rPr>
                <w:b w:val="0"/>
                <w:color w:val="auto"/>
              </w:rPr>
            </w:pPr>
            <w:r w:rsidRPr="00681217">
              <w:rPr>
                <w:b w:val="0"/>
                <w:color w:val="auto"/>
              </w:rPr>
              <w:t>Пятый семестр</w:t>
            </w:r>
            <w:r w:rsidR="008939C0">
              <w:rPr>
                <w:b w:val="0"/>
                <w:color w:val="auto"/>
              </w:rPr>
              <w:t xml:space="preserve"> (очное отделение); </w:t>
            </w:r>
            <w:r w:rsidR="009428F1" w:rsidRPr="009428F1">
              <w:rPr>
                <w:b w:val="0"/>
                <w:color w:val="auto"/>
              </w:rPr>
              <w:t xml:space="preserve">четвёртый </w:t>
            </w:r>
            <w:r w:rsidR="008939C0">
              <w:rPr>
                <w:b w:val="0"/>
                <w:color w:val="auto"/>
              </w:rPr>
              <w:t>курс (заочное отделение)</w:t>
            </w:r>
          </w:p>
        </w:tc>
      </w:tr>
      <w:tr w:rsidR="00604E63" w:rsidRPr="00681217" w14:paraId="0CE4E5B7" w14:textId="77777777" w:rsidTr="00604E63">
        <w:trPr>
          <w:cantSplit/>
          <w:trHeight w:val="74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14:paraId="48B4B393" w14:textId="2838ADFC" w:rsidR="00604E63" w:rsidRPr="00604E63" w:rsidRDefault="008757FB" w:rsidP="00604E63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Введение</w:t>
            </w:r>
          </w:p>
        </w:tc>
        <w:tc>
          <w:tcPr>
            <w:tcW w:w="7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9EEFC" w14:textId="77777777" w:rsidR="00604E63" w:rsidRPr="00681217" w:rsidRDefault="00604E63" w:rsidP="00CD1098">
            <w:pPr>
              <w:spacing w:after="0"/>
              <w:ind w:left="-57" w:right="-57"/>
              <w:jc w:val="both"/>
              <w:rPr>
                <w:spacing w:val="-4"/>
              </w:rPr>
            </w:pPr>
            <w:r w:rsidRPr="00681217">
              <w:rPr>
                <w:spacing w:val="-4"/>
              </w:rPr>
              <w:t>Библиотека прикладной программы «</w:t>
            </w:r>
            <w:r w:rsidRPr="00681217">
              <w:rPr>
                <w:spacing w:val="-4"/>
                <w:lang w:val="en-US"/>
              </w:rPr>
              <w:t>Simulink</w:t>
            </w:r>
            <w:r w:rsidRPr="00681217">
              <w:rPr>
                <w:spacing w:val="-4"/>
              </w:rPr>
              <w:t>». Блоки. Составление структурных схем. Снятие статических характеристик. Определение передаточного коэффициента</w:t>
            </w:r>
            <w:r>
              <w:rPr>
                <w:spacing w:val="-4"/>
              </w:rPr>
              <w:t xml:space="preserve">. </w:t>
            </w:r>
            <w:r w:rsidRPr="00681217">
              <w:t>Снятие переходных характеристик</w:t>
            </w:r>
            <w:r w:rsidRPr="00681217">
              <w:rPr>
                <w:spacing w:val="-4"/>
              </w:rPr>
              <w:t>.</w:t>
            </w:r>
          </w:p>
          <w:p w14:paraId="3032188F" w14:textId="77777777" w:rsidR="00604E63" w:rsidRPr="00681217" w:rsidRDefault="00AB2D58" w:rsidP="002B698D">
            <w:pPr>
              <w:spacing w:after="0"/>
              <w:ind w:left="-57" w:right="-57"/>
              <w:jc w:val="both"/>
              <w:rPr>
                <w:spacing w:val="-4"/>
              </w:rPr>
            </w:pPr>
            <w:r>
              <w:rPr>
                <w:spacing w:val="-4"/>
              </w:rPr>
              <w:t>(4 ч.)</w:t>
            </w:r>
          </w:p>
        </w:tc>
      </w:tr>
      <w:tr w:rsidR="008757FB" w:rsidRPr="00681217" w14:paraId="15CEA434" w14:textId="77777777" w:rsidTr="00524004">
        <w:trPr>
          <w:cantSplit/>
          <w:trHeight w:val="64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D670F" w14:textId="7384C1D8" w:rsidR="008757FB" w:rsidRPr="00681217" w:rsidRDefault="008757FB" w:rsidP="008757FB">
            <w:pPr>
              <w:spacing w:after="0"/>
              <w:ind w:left="-57" w:right="-57"/>
              <w:jc w:val="both"/>
            </w:pPr>
            <w:r>
              <w:rPr>
                <w:i/>
                <w:iCs/>
                <w:color w:val="000000"/>
              </w:rPr>
              <w:t>Тема 1.2</w:t>
            </w:r>
            <w:r>
              <w:rPr>
                <w:color w:val="000000"/>
              </w:rPr>
              <w:t>. Элементарные типовые звенья систем управления</w:t>
            </w:r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68779286" w14:textId="77777777" w:rsidR="008757FB" w:rsidRDefault="008757FB" w:rsidP="008757FB">
            <w:pPr>
              <w:spacing w:after="0"/>
              <w:ind w:left="-57" w:right="-57"/>
              <w:jc w:val="both"/>
              <w:rPr>
                <w:spacing w:val="-4"/>
              </w:rPr>
            </w:pPr>
            <w:r w:rsidRPr="00604E63">
              <w:rPr>
                <w:spacing w:val="-4"/>
              </w:rPr>
              <w:t>Исследование статических и динамических свойств звеньев с помощью прикладных программ на ЭВМ. Определение параметров звеньев.</w:t>
            </w:r>
            <w:r>
              <w:rPr>
                <w:spacing w:val="-4"/>
              </w:rPr>
              <w:t xml:space="preserve"> (4 ч.)</w:t>
            </w:r>
          </w:p>
          <w:p w14:paraId="4E3D03FB" w14:textId="77777777" w:rsidR="008757FB" w:rsidRPr="00BE7B07" w:rsidRDefault="008757FB" w:rsidP="008757FB">
            <w:pPr>
              <w:spacing w:after="0"/>
              <w:ind w:left="-57" w:right="-57"/>
              <w:jc w:val="both"/>
              <w:rPr>
                <w:spacing w:val="-4"/>
              </w:rPr>
            </w:pPr>
            <w:r>
              <w:rPr>
                <w:spacing w:val="-4"/>
              </w:rPr>
              <w:t>частотных характеристик типовых звеньев. (4 ч.)</w:t>
            </w:r>
            <w:r w:rsidRPr="00BE7B07">
              <w:rPr>
                <w:spacing w:val="-4"/>
              </w:rPr>
              <w:t xml:space="preserve"> </w:t>
            </w:r>
          </w:p>
        </w:tc>
      </w:tr>
      <w:tr w:rsidR="008757FB" w:rsidRPr="00681217" w14:paraId="06D3B0D3" w14:textId="77777777" w:rsidTr="00317222">
        <w:trPr>
          <w:cantSplit/>
          <w:trHeight w:val="240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14:paraId="337E2792" w14:textId="77777777" w:rsidR="008757FB" w:rsidRPr="00CD1098" w:rsidRDefault="008757FB" w:rsidP="008757FB">
            <w:pPr>
              <w:pStyle w:val="5"/>
              <w:spacing w:before="0"/>
              <w:ind w:left="-57" w:right="-57"/>
              <w:rPr>
                <w:rFonts w:ascii="Times New Roman" w:hAnsi="Times New Roman" w:cs="Times New Roman"/>
                <w:color w:val="auto"/>
              </w:rPr>
            </w:pPr>
            <w:r w:rsidRPr="00AB3AB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Тема 1.3. </w:t>
            </w:r>
            <w:r w:rsidRPr="00AB3AB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 линейных САУ</w:t>
            </w:r>
          </w:p>
        </w:tc>
        <w:tc>
          <w:tcPr>
            <w:tcW w:w="7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0ED3A" w14:textId="77777777" w:rsidR="008757FB" w:rsidRPr="00681217" w:rsidRDefault="008757FB" w:rsidP="008757FB">
            <w:pPr>
              <w:spacing w:after="0"/>
              <w:ind w:left="-57" w:right="-57"/>
              <w:jc w:val="both"/>
              <w:rPr>
                <w:i/>
                <w:u w:val="single"/>
              </w:rPr>
            </w:pPr>
            <w:r w:rsidRPr="00681217">
              <w:t>Исследование статических и динамических свойств систем стабилизации с пропорциональны</w:t>
            </w:r>
            <w:r>
              <w:t>м</w:t>
            </w:r>
            <w:r w:rsidRPr="00681217">
              <w:t xml:space="preserve"> и интегральным регуляторами с помощью прикладных программ на ЭВМ. </w:t>
            </w:r>
            <w:r>
              <w:t>Исследование влияния параметров элементов САУ на её статические свойства</w:t>
            </w:r>
            <w:r w:rsidRPr="00681217">
              <w:t>.</w:t>
            </w:r>
            <w:r>
              <w:t xml:space="preserve"> Исследование влияния параметров элементов САУ на её динамические свойства</w:t>
            </w:r>
            <w:r w:rsidRPr="00681217">
              <w:t>.</w:t>
            </w:r>
            <w:r>
              <w:t xml:space="preserve"> (6 ч.)</w:t>
            </w:r>
          </w:p>
          <w:p w14:paraId="49596DBC" w14:textId="77777777" w:rsidR="008757FB" w:rsidRPr="00681217" w:rsidRDefault="008757FB" w:rsidP="008757FB">
            <w:pPr>
              <w:spacing w:after="0"/>
              <w:ind w:left="-57" w:right="-57"/>
              <w:jc w:val="both"/>
              <w:rPr>
                <w:i/>
                <w:u w:val="single"/>
              </w:rPr>
            </w:pPr>
            <w:r>
              <w:t>Исследование частотных характеристик САУ с различными типами регуляторов</w:t>
            </w:r>
            <w:r w:rsidRPr="00681217">
              <w:t xml:space="preserve"> с помощью прикладных программ на ЭВМ</w:t>
            </w:r>
            <w:r>
              <w:t>. Определение устойчивости систем по частотным характеристикам. (4 ч.)</w:t>
            </w:r>
          </w:p>
        </w:tc>
      </w:tr>
      <w:tr w:rsidR="008757FB" w:rsidRPr="00681217" w14:paraId="24D59F24" w14:textId="77777777" w:rsidTr="002B698D">
        <w:trPr>
          <w:trHeight w:val="96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34DF" w14:textId="77777777" w:rsidR="008757FB" w:rsidRPr="00681217" w:rsidRDefault="008757FB" w:rsidP="008757FB">
            <w:pPr>
              <w:spacing w:after="0"/>
              <w:ind w:left="-57" w:right="-57"/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4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Синтез линейных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 САУ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48E" w14:textId="77777777" w:rsidR="008757FB" w:rsidRPr="00681217" w:rsidRDefault="008757FB" w:rsidP="008757FB">
            <w:pPr>
              <w:spacing w:after="0"/>
              <w:ind w:left="-57" w:right="-57"/>
              <w:jc w:val="both"/>
            </w:pPr>
            <w:r w:rsidRPr="00681217">
              <w:t>Исследование влияние различных корректирующих звеньев на свойства САР с помощью прикладной программы «</w:t>
            </w:r>
            <w:r w:rsidRPr="00681217">
              <w:rPr>
                <w:lang w:val="en-US"/>
              </w:rPr>
              <w:t>Simulink</w:t>
            </w:r>
            <w:r w:rsidRPr="00681217">
              <w:t>» на ЭВМ</w:t>
            </w:r>
            <w:r>
              <w:t xml:space="preserve">. </w:t>
            </w:r>
            <w:r w:rsidRPr="00681217">
              <w:t>Исследование влияни</w:t>
            </w:r>
            <w:r>
              <w:t>я</w:t>
            </w:r>
            <w:r w:rsidRPr="00681217">
              <w:t xml:space="preserve"> жёсткой и гибкой местных обратных связей на свойства звеньев и САР в целом</w:t>
            </w:r>
            <w:r>
              <w:t>.</w:t>
            </w:r>
            <w:r w:rsidRPr="00681217">
              <w:t xml:space="preserve"> Исследование влияния воздействий</w:t>
            </w:r>
            <w:r>
              <w:t xml:space="preserve"> коррекции</w:t>
            </w:r>
            <w:r w:rsidRPr="00681217">
              <w:t xml:space="preserve"> по возмущению и заданию на свойства САР. </w:t>
            </w:r>
            <w:r>
              <w:t>(8 ч.)</w:t>
            </w:r>
          </w:p>
        </w:tc>
      </w:tr>
      <w:tr w:rsidR="008757FB" w:rsidRPr="00681217" w14:paraId="66A5E91D" w14:textId="77777777" w:rsidTr="008531D9">
        <w:trPr>
          <w:cantSplit/>
          <w:trHeight w:val="146"/>
          <w:jc w:val="center"/>
        </w:trPr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15A" w14:textId="77777777" w:rsidR="008757FB" w:rsidRPr="00143F12" w:rsidRDefault="008757FB" w:rsidP="008757FB">
            <w:pPr>
              <w:spacing w:after="0"/>
              <w:ind w:left="-57" w:right="-57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>
              <w:t xml:space="preserve">Шестой семестр </w:t>
            </w:r>
            <w:r w:rsidRPr="008939C0">
              <w:t xml:space="preserve">(очное отделение); </w:t>
            </w:r>
            <w:r>
              <w:t>четвёртый</w:t>
            </w:r>
            <w:r w:rsidRPr="008939C0">
              <w:t xml:space="preserve"> курс (заочное отделение)</w:t>
            </w:r>
          </w:p>
        </w:tc>
      </w:tr>
      <w:tr w:rsidR="008757FB" w:rsidRPr="00681217" w14:paraId="6EC52954" w14:textId="77777777" w:rsidTr="008531D9">
        <w:trPr>
          <w:cantSplit/>
          <w:trHeight w:val="146"/>
          <w:jc w:val="center"/>
        </w:trPr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6CF" w14:textId="77777777" w:rsidR="008757FB" w:rsidRPr="00681217" w:rsidRDefault="008757FB" w:rsidP="008757FB">
            <w:pPr>
              <w:spacing w:after="0"/>
              <w:ind w:left="-57" w:right="-57"/>
              <w:jc w:val="center"/>
            </w:pPr>
            <w:r w:rsidRPr="00143F1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Раздел 2: «Теория нелинейных </w:t>
            </w:r>
            <w:r w:rsidRPr="00143F12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систем автоматического управления</w:t>
            </w:r>
            <w:r w:rsidRPr="00143F1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»</w:t>
            </w:r>
            <w:r w:rsidRPr="002B698D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 xml:space="preserve"> [</w:t>
            </w:r>
            <w:r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4,5,7</w:t>
            </w:r>
            <w:r w:rsidRPr="002B698D">
              <w:rPr>
                <w:rFonts w:eastAsia="Times New Roman"/>
                <w:b/>
                <w:bCs/>
                <w:iCs/>
                <w:color w:val="000000"/>
                <w:szCs w:val="24"/>
                <w:lang w:eastAsia="ru-RU"/>
              </w:rPr>
              <w:t>]</w:t>
            </w:r>
          </w:p>
        </w:tc>
      </w:tr>
      <w:tr w:rsidR="008757FB" w:rsidRPr="00681217" w14:paraId="7B91B756" w14:textId="77777777" w:rsidTr="002B698D">
        <w:trPr>
          <w:trHeight w:val="76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14:paraId="1CCF7C52" w14:textId="77777777" w:rsidR="008757FB" w:rsidRPr="00681217" w:rsidRDefault="008757FB" w:rsidP="008757FB">
            <w:pPr>
              <w:spacing w:after="0"/>
              <w:ind w:left="-57" w:right="-57"/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Тема 2.1.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 Точные методы исследования нелинейных систем</w:t>
            </w:r>
          </w:p>
        </w:tc>
        <w:tc>
          <w:tcPr>
            <w:tcW w:w="7217" w:type="dxa"/>
            <w:tcBorders>
              <w:top w:val="single" w:sz="4" w:space="0" w:color="auto"/>
              <w:right w:val="single" w:sz="4" w:space="0" w:color="auto"/>
            </w:tcBorders>
          </w:tcPr>
          <w:p w14:paraId="5EE1128E" w14:textId="77777777" w:rsidR="008757FB" w:rsidRPr="00681217" w:rsidRDefault="008757FB" w:rsidP="008757FB">
            <w:pPr>
              <w:spacing w:after="0"/>
              <w:ind w:left="-57" w:right="-57"/>
              <w:jc w:val="both"/>
            </w:pPr>
            <w:r w:rsidRPr="00681217">
              <w:t>Построение фазовых портретов линейных САУ с помощью прикладной программы «</w:t>
            </w:r>
            <w:r w:rsidRPr="00681217">
              <w:rPr>
                <w:lang w:val="en-US"/>
              </w:rPr>
              <w:t>Simulink</w:t>
            </w:r>
            <w:r w:rsidRPr="00681217">
              <w:t>» на ЭВМ</w:t>
            </w:r>
            <w:r>
              <w:t xml:space="preserve">. </w:t>
            </w:r>
            <w:r w:rsidRPr="00681217">
              <w:t>Построение фазовых портретов нелинейных САУ с помощью программы «</w:t>
            </w:r>
            <w:r w:rsidRPr="00681217">
              <w:rPr>
                <w:lang w:val="en-US"/>
              </w:rPr>
              <w:t>Simulink</w:t>
            </w:r>
            <w:r w:rsidRPr="00681217">
              <w:t>». Оценка режи</w:t>
            </w:r>
            <w:r w:rsidRPr="00681217">
              <w:lastRenderedPageBreak/>
              <w:t>мов автоколебаний</w:t>
            </w:r>
            <w:r>
              <w:t xml:space="preserve"> по фазовым портретам.</w:t>
            </w:r>
            <w:r w:rsidRPr="00681217">
              <w:t xml:space="preserve"> Построение фазовых портретов САУ с различными нелинейностями релейного типа с помощью прикладной программы «</w:t>
            </w:r>
            <w:r w:rsidRPr="00681217">
              <w:rPr>
                <w:lang w:val="en-US"/>
              </w:rPr>
              <w:t>Simulink</w:t>
            </w:r>
            <w:r w:rsidRPr="00681217">
              <w:t>».</w:t>
            </w:r>
            <w:r>
              <w:t xml:space="preserve"> (4 ч.)</w:t>
            </w:r>
          </w:p>
        </w:tc>
      </w:tr>
      <w:tr w:rsidR="008757FB" w:rsidRPr="00681217" w14:paraId="06864B40" w14:textId="77777777" w:rsidTr="00917460">
        <w:trPr>
          <w:trHeight w:val="168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14:paraId="203351B5" w14:textId="77777777" w:rsidR="008757FB" w:rsidRPr="00681217" w:rsidRDefault="008757FB" w:rsidP="008757FB">
            <w:pPr>
              <w:spacing w:after="0"/>
              <w:ind w:left="-57" w:right="-57"/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lastRenderedPageBreak/>
              <w:t>Тема 2.2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7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26325" w14:textId="77777777" w:rsidR="008757FB" w:rsidRPr="007B491E" w:rsidRDefault="008757FB" w:rsidP="008757FB">
            <w:pPr>
              <w:spacing w:after="0"/>
              <w:ind w:left="-57" w:right="-57"/>
              <w:jc w:val="both"/>
            </w:pPr>
            <w:r w:rsidRPr="00681217">
              <w:t>Исследование влияния параметров нелинейных САУ на режимы автоколебаний с помощью прикладной программы «</w:t>
            </w:r>
            <w:r w:rsidRPr="00681217">
              <w:rPr>
                <w:lang w:val="en-US"/>
              </w:rPr>
              <w:t>Simulink</w:t>
            </w:r>
            <w:r w:rsidRPr="00681217">
              <w:t>».</w:t>
            </w:r>
            <w:r>
              <w:t xml:space="preserve"> (8 ч.)</w:t>
            </w:r>
          </w:p>
          <w:p w14:paraId="01326CD8" w14:textId="77777777" w:rsidR="008757FB" w:rsidRPr="001767E6" w:rsidRDefault="008757FB" w:rsidP="008757FB">
            <w:pPr>
              <w:spacing w:after="0"/>
              <w:ind w:left="-57" w:right="-57"/>
              <w:jc w:val="both"/>
              <w:rPr>
                <w:i/>
                <w:u w:val="single"/>
              </w:rPr>
            </w:pPr>
            <w:r w:rsidRPr="00681217">
              <w:t xml:space="preserve">Исследование влияния </w:t>
            </w:r>
            <w:r>
              <w:t xml:space="preserve">линейных </w:t>
            </w:r>
            <w:r w:rsidRPr="00681217">
              <w:t>корректирующих звеньев на динамические свойства нелинейных САУ</w:t>
            </w:r>
            <w:r>
              <w:t>.</w:t>
            </w:r>
            <w:r w:rsidRPr="00681217">
              <w:t xml:space="preserve"> Исследование влияния нелинейных корректирующих звеньев на динамические свойства </w:t>
            </w:r>
            <w:r>
              <w:t>линейных</w:t>
            </w:r>
            <w:r w:rsidRPr="00681217">
              <w:t xml:space="preserve"> САУ.</w:t>
            </w:r>
            <w:r>
              <w:t xml:space="preserve"> (8 ч.)</w:t>
            </w:r>
          </w:p>
        </w:tc>
      </w:tr>
    </w:tbl>
    <w:p w14:paraId="6901933E" w14:textId="77777777" w:rsidR="00E40688" w:rsidRDefault="00E40688" w:rsidP="00B200D9">
      <w:pPr>
        <w:spacing w:after="0"/>
        <w:ind w:firstLine="567"/>
        <w:rPr>
          <w:b/>
          <w:i/>
          <w:szCs w:val="24"/>
        </w:rPr>
      </w:pPr>
    </w:p>
    <w:p w14:paraId="7C7A9150" w14:textId="77777777" w:rsidR="000D03A1" w:rsidRDefault="000D03A1" w:rsidP="00B200D9">
      <w:pPr>
        <w:spacing w:after="0"/>
        <w:ind w:firstLine="567"/>
        <w:rPr>
          <w:b/>
          <w:i/>
          <w:szCs w:val="24"/>
        </w:rPr>
      </w:pPr>
      <w:r w:rsidRPr="00DB6E32">
        <w:rPr>
          <w:b/>
          <w:i/>
          <w:szCs w:val="24"/>
        </w:rPr>
        <w:t>4.</w:t>
      </w:r>
      <w:r w:rsidR="00DB6E32" w:rsidRPr="00DB6E32">
        <w:rPr>
          <w:b/>
          <w:i/>
          <w:szCs w:val="24"/>
        </w:rPr>
        <w:t>4</w:t>
      </w:r>
      <w:r w:rsidR="003F7695" w:rsidRPr="00DB6E32">
        <w:rPr>
          <w:b/>
          <w:i/>
          <w:szCs w:val="24"/>
        </w:rPr>
        <w:t xml:space="preserve"> Практические занятия</w:t>
      </w:r>
    </w:p>
    <w:p w14:paraId="05259836" w14:textId="77777777" w:rsidR="001767E6" w:rsidRPr="00E673D0" w:rsidRDefault="001767E6" w:rsidP="00B200D9">
      <w:pPr>
        <w:spacing w:after="0"/>
        <w:ind w:firstLine="567"/>
        <w:rPr>
          <w:i/>
          <w:szCs w:val="24"/>
        </w:rPr>
      </w:pPr>
    </w:p>
    <w:p w14:paraId="0E4D03B2" w14:textId="77777777" w:rsidR="000D03A1" w:rsidRDefault="00E673D0" w:rsidP="00B200D9">
      <w:pPr>
        <w:spacing w:after="0"/>
        <w:ind w:firstLine="567"/>
        <w:rPr>
          <w:szCs w:val="24"/>
        </w:rPr>
      </w:pPr>
      <w:r w:rsidRPr="00E673D0">
        <w:rPr>
          <w:szCs w:val="24"/>
        </w:rPr>
        <w:t>Не предусмотрены</w:t>
      </w:r>
    </w:p>
    <w:p w14:paraId="3B93805B" w14:textId="77777777" w:rsidR="00236228" w:rsidRDefault="00236228" w:rsidP="00B200D9">
      <w:pPr>
        <w:spacing w:after="0"/>
        <w:ind w:firstLine="567"/>
        <w:rPr>
          <w:szCs w:val="24"/>
        </w:rPr>
      </w:pPr>
    </w:p>
    <w:p w14:paraId="24B001D8" w14:textId="77777777" w:rsidR="00917460" w:rsidRDefault="003F7695" w:rsidP="00B200D9">
      <w:pPr>
        <w:spacing w:after="0"/>
        <w:ind w:firstLine="567"/>
        <w:rPr>
          <w:b/>
          <w:i/>
          <w:szCs w:val="24"/>
        </w:rPr>
      </w:pPr>
      <w:r w:rsidRPr="00DB6E32">
        <w:rPr>
          <w:b/>
          <w:i/>
          <w:szCs w:val="24"/>
        </w:rPr>
        <w:t>4.</w:t>
      </w:r>
      <w:r w:rsidR="00DB6E32" w:rsidRPr="00DB6E32">
        <w:rPr>
          <w:b/>
          <w:i/>
          <w:szCs w:val="24"/>
        </w:rPr>
        <w:t>5</w:t>
      </w:r>
      <w:r w:rsidRPr="00DB6E32">
        <w:rPr>
          <w:b/>
          <w:i/>
          <w:szCs w:val="24"/>
        </w:rPr>
        <w:t xml:space="preserve"> Курсовой проект</w:t>
      </w:r>
    </w:p>
    <w:p w14:paraId="0F438CB2" w14:textId="77777777" w:rsidR="00317222" w:rsidRDefault="00317222" w:rsidP="00B200D9">
      <w:pPr>
        <w:spacing w:after="0"/>
        <w:ind w:firstLine="567"/>
        <w:rPr>
          <w:szCs w:val="24"/>
        </w:rPr>
      </w:pPr>
    </w:p>
    <w:p w14:paraId="2D79383F" w14:textId="77777777" w:rsidR="00C26EC3" w:rsidRPr="00C26EC3" w:rsidRDefault="00C26EC3" w:rsidP="00C26EC3">
      <w:pPr>
        <w:spacing w:after="0"/>
        <w:ind w:firstLine="567"/>
        <w:rPr>
          <w:i/>
          <w:szCs w:val="24"/>
        </w:rPr>
      </w:pPr>
      <w:r w:rsidRPr="00C26EC3">
        <w:rPr>
          <w:i/>
          <w:szCs w:val="24"/>
        </w:rPr>
        <w:t>4.5.1.</w:t>
      </w:r>
      <w:r w:rsidRPr="00C26EC3">
        <w:rPr>
          <w:i/>
          <w:szCs w:val="24"/>
        </w:rPr>
        <w:tab/>
        <w:t>Соответствие темы (тем) дисциплины работам, выполняемым в рамках курсового проектирования</w:t>
      </w:r>
    </w:p>
    <w:p w14:paraId="1E6F897A" w14:textId="77777777" w:rsidR="00DB6E32" w:rsidRDefault="00DB6E32" w:rsidP="00B200D9">
      <w:pPr>
        <w:spacing w:after="0"/>
        <w:ind w:firstLine="567"/>
        <w:rPr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7361"/>
      </w:tblGrid>
      <w:tr w:rsidR="001767E6" w:rsidRPr="001767E6" w14:paraId="255524E7" w14:textId="77777777" w:rsidTr="001C6CB3">
        <w:trPr>
          <w:trHeight w:val="242"/>
          <w:jc w:val="center"/>
        </w:trPr>
        <w:tc>
          <w:tcPr>
            <w:tcW w:w="2827" w:type="dxa"/>
            <w:hideMark/>
          </w:tcPr>
          <w:p w14:paraId="37F9D6D3" w14:textId="77777777" w:rsidR="001767E6" w:rsidRPr="001767E6" w:rsidRDefault="001767E6" w:rsidP="001C6CB3">
            <w:pPr>
              <w:spacing w:after="0"/>
              <w:ind w:left="-57" w:right="-57"/>
              <w:jc w:val="center"/>
              <w:rPr>
                <w:szCs w:val="24"/>
              </w:rPr>
            </w:pPr>
            <w:r w:rsidRPr="001767E6">
              <w:rPr>
                <w:szCs w:val="24"/>
              </w:rPr>
              <w:t>№ темы дисциплины</w:t>
            </w:r>
          </w:p>
        </w:tc>
        <w:tc>
          <w:tcPr>
            <w:tcW w:w="7361" w:type="dxa"/>
            <w:hideMark/>
          </w:tcPr>
          <w:p w14:paraId="06B33DC3" w14:textId="77777777" w:rsidR="001767E6" w:rsidRPr="001767E6" w:rsidRDefault="001767E6" w:rsidP="001C6CB3">
            <w:pPr>
              <w:spacing w:after="0"/>
              <w:ind w:left="-57" w:right="-57"/>
              <w:jc w:val="center"/>
              <w:rPr>
                <w:szCs w:val="24"/>
              </w:rPr>
            </w:pPr>
            <w:r w:rsidRPr="001767E6">
              <w:rPr>
                <w:szCs w:val="24"/>
              </w:rPr>
              <w:t>Работы, выполняемые по курсовому проекту</w:t>
            </w:r>
          </w:p>
        </w:tc>
      </w:tr>
      <w:tr w:rsidR="00917460" w:rsidRPr="001767E6" w14:paraId="1542185C" w14:textId="77777777" w:rsidTr="008757FB">
        <w:trPr>
          <w:trHeight w:val="625"/>
          <w:jc w:val="center"/>
        </w:trPr>
        <w:tc>
          <w:tcPr>
            <w:tcW w:w="2827" w:type="dxa"/>
            <w:hideMark/>
          </w:tcPr>
          <w:p w14:paraId="4E757B33" w14:textId="25F4FBAE" w:rsidR="00917460" w:rsidRPr="00917460" w:rsidRDefault="008757FB" w:rsidP="00917460">
            <w:pPr>
              <w:spacing w:after="0"/>
              <w:jc w:val="both"/>
              <w:rPr>
                <w:rFonts w:eastAsia="Times New Roman"/>
                <w:color w:val="000000"/>
                <w:spacing w:val="-6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Cs w:val="24"/>
                <w:lang w:eastAsia="ru-RU"/>
              </w:rPr>
              <w:t>Введение</w:t>
            </w:r>
          </w:p>
        </w:tc>
        <w:tc>
          <w:tcPr>
            <w:tcW w:w="7361" w:type="dxa"/>
            <w:hideMark/>
          </w:tcPr>
          <w:p w14:paraId="0C041FBC" w14:textId="77777777" w:rsidR="00917460" w:rsidRPr="001767E6" w:rsidRDefault="00917460" w:rsidP="007A0E92">
            <w:pPr>
              <w:spacing w:after="0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Описание принципа действия системы стабилизации угловой скорости </w:t>
            </w:r>
            <w:r w:rsidRPr="001767E6">
              <w:rPr>
                <w:szCs w:val="24"/>
              </w:rPr>
              <w:t>[1-</w:t>
            </w:r>
            <w:r w:rsidR="007A0E92">
              <w:rPr>
                <w:szCs w:val="24"/>
              </w:rPr>
              <w:t>3</w:t>
            </w:r>
            <w:r w:rsidRPr="001767E6">
              <w:rPr>
                <w:szCs w:val="24"/>
              </w:rPr>
              <w:t>,</w:t>
            </w:r>
            <w:r w:rsidR="00684F3E">
              <w:rPr>
                <w:szCs w:val="24"/>
              </w:rPr>
              <w:t>6</w:t>
            </w:r>
            <w:r w:rsidRPr="001767E6">
              <w:rPr>
                <w:szCs w:val="24"/>
              </w:rPr>
              <w:t>].</w:t>
            </w:r>
          </w:p>
        </w:tc>
      </w:tr>
      <w:tr w:rsidR="008757FB" w:rsidRPr="001767E6" w14:paraId="49BB6C0E" w14:textId="77777777" w:rsidTr="00E0307B">
        <w:trPr>
          <w:trHeight w:val="1108"/>
          <w:jc w:val="center"/>
        </w:trPr>
        <w:tc>
          <w:tcPr>
            <w:tcW w:w="2827" w:type="dxa"/>
            <w:vAlign w:val="center"/>
            <w:hideMark/>
          </w:tcPr>
          <w:p w14:paraId="23AD4994" w14:textId="62B85671" w:rsidR="008757FB" w:rsidRPr="001C6CB3" w:rsidRDefault="008757FB" w:rsidP="008757FB">
            <w:pPr>
              <w:spacing w:after="0"/>
              <w:ind w:left="-57" w:right="-57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>Тема 1.2</w:t>
            </w:r>
            <w:r>
              <w:rPr>
                <w:color w:val="000000"/>
              </w:rPr>
              <w:t>. Элементарные типовые звенья систем управления</w:t>
            </w:r>
          </w:p>
        </w:tc>
        <w:tc>
          <w:tcPr>
            <w:tcW w:w="7361" w:type="dxa"/>
            <w:hideMark/>
          </w:tcPr>
          <w:p w14:paraId="49EC8988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 xml:space="preserve">Определение параметров объекта управления по его статическим характеристикам и дифференциальным уравнениям </w:t>
            </w:r>
          </w:p>
          <w:p w14:paraId="12650D49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Составление структурной схемы системы стабилизации угловой скорости электродвигателя [1-</w:t>
            </w:r>
            <w:r>
              <w:rPr>
                <w:szCs w:val="24"/>
              </w:rPr>
              <w:t>3</w:t>
            </w:r>
            <w:r w:rsidRPr="001767E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1767E6">
              <w:rPr>
                <w:szCs w:val="24"/>
              </w:rPr>
              <w:t>].</w:t>
            </w:r>
          </w:p>
        </w:tc>
      </w:tr>
      <w:tr w:rsidR="008757FB" w:rsidRPr="001767E6" w14:paraId="04B8E7AA" w14:textId="77777777" w:rsidTr="002B698D">
        <w:trPr>
          <w:trHeight w:val="1691"/>
          <w:jc w:val="center"/>
        </w:trPr>
        <w:tc>
          <w:tcPr>
            <w:tcW w:w="2827" w:type="dxa"/>
          </w:tcPr>
          <w:p w14:paraId="362D3A51" w14:textId="1697DC6F" w:rsidR="008757FB" w:rsidRPr="00CD1098" w:rsidRDefault="008757FB" w:rsidP="008757FB">
            <w:pPr>
              <w:pStyle w:val="5"/>
              <w:spacing w:before="0"/>
              <w:ind w:left="-57" w:right="-57"/>
              <w:rPr>
                <w:rFonts w:ascii="Times New Roman" w:hAnsi="Times New Roman" w:cs="Times New Roman"/>
                <w:color w:val="auto"/>
              </w:rPr>
            </w:pPr>
            <w:r>
              <w:rPr>
                <w:i/>
                <w:iCs/>
                <w:color w:val="000000"/>
              </w:rPr>
              <w:t>Тема 1.3</w:t>
            </w:r>
            <w:r>
              <w:rPr>
                <w:color w:val="000000"/>
              </w:rPr>
              <w:t xml:space="preserve">. Анализ линейных систем автоматического управления </w:t>
            </w:r>
            <w:r w:rsidRPr="002B69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[1-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2B69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,7,9]</w:t>
            </w:r>
          </w:p>
        </w:tc>
        <w:tc>
          <w:tcPr>
            <w:tcW w:w="7361" w:type="dxa"/>
          </w:tcPr>
          <w:p w14:paraId="0022F81E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Вывод уравнений передаточных функций замкнутой и разомкнутой систем. Определение передаточн</w:t>
            </w:r>
            <w:r>
              <w:rPr>
                <w:szCs w:val="24"/>
              </w:rPr>
              <w:t>ых</w:t>
            </w:r>
            <w:r w:rsidRPr="001767E6">
              <w:rPr>
                <w:szCs w:val="24"/>
              </w:rPr>
              <w:t xml:space="preserve"> коэффициент</w:t>
            </w:r>
            <w:r>
              <w:rPr>
                <w:szCs w:val="24"/>
              </w:rPr>
              <w:t>ов разомкнутой системы и делителя напряжения</w:t>
            </w:r>
            <w:r w:rsidRPr="001767E6">
              <w:rPr>
                <w:szCs w:val="24"/>
              </w:rPr>
              <w:t xml:space="preserve"> по заданной статической ошибке.</w:t>
            </w:r>
          </w:p>
          <w:p w14:paraId="58953D56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Построение ЛАХ и ЛФХ разомкнутой системы.</w:t>
            </w:r>
          </w:p>
          <w:p w14:paraId="705EED0C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Определение устойчивости системы с помощью алгебраического и частотного критериев.</w:t>
            </w:r>
          </w:p>
        </w:tc>
      </w:tr>
      <w:tr w:rsidR="008757FB" w:rsidRPr="001767E6" w14:paraId="0ECE6412" w14:textId="77777777" w:rsidTr="001C6CB3">
        <w:trPr>
          <w:trHeight w:val="1408"/>
          <w:jc w:val="center"/>
        </w:trPr>
        <w:tc>
          <w:tcPr>
            <w:tcW w:w="2827" w:type="dxa"/>
          </w:tcPr>
          <w:p w14:paraId="449C1370" w14:textId="77777777" w:rsidR="008757FB" w:rsidRPr="00681217" w:rsidRDefault="008757FB" w:rsidP="008757FB">
            <w:pPr>
              <w:spacing w:after="0"/>
              <w:ind w:left="-57" w:right="-57"/>
            </w:pPr>
            <w:r w:rsidRPr="00143F1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4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Синтез линейных</w:t>
            </w:r>
            <w:r w:rsidRPr="00143F12">
              <w:rPr>
                <w:rFonts w:eastAsia="Times New Roman"/>
                <w:color w:val="000000"/>
                <w:szCs w:val="24"/>
                <w:lang w:eastAsia="ru-RU"/>
              </w:rPr>
              <w:t xml:space="preserve"> САУ</w:t>
            </w:r>
          </w:p>
        </w:tc>
        <w:tc>
          <w:tcPr>
            <w:tcW w:w="7361" w:type="dxa"/>
          </w:tcPr>
          <w:p w14:paraId="32A28FBF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Синтез корректирующего звена по логарифмическим частотным характеристикам разомкнутой системы [1-</w:t>
            </w:r>
            <w:r>
              <w:rPr>
                <w:szCs w:val="24"/>
              </w:rPr>
              <w:t>3</w:t>
            </w:r>
            <w:r w:rsidRPr="001767E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1767E6">
              <w:rPr>
                <w:szCs w:val="24"/>
              </w:rPr>
              <w:t>].</w:t>
            </w:r>
          </w:p>
          <w:p w14:paraId="217166FC" w14:textId="77777777" w:rsidR="008757FB" w:rsidRDefault="008757FB" w:rsidP="008757FB">
            <w:pPr>
              <w:spacing w:after="0"/>
              <w:ind w:left="-57" w:right="-57"/>
              <w:rPr>
                <w:szCs w:val="24"/>
              </w:rPr>
            </w:pPr>
            <w:r w:rsidRPr="001767E6">
              <w:rPr>
                <w:szCs w:val="24"/>
              </w:rPr>
              <w:t>Построение АФЧХ скорректированной разомкнутой системы. Определение запасов устойчивости [1-</w:t>
            </w:r>
            <w:r>
              <w:rPr>
                <w:szCs w:val="24"/>
              </w:rPr>
              <w:t>3</w:t>
            </w:r>
            <w:r w:rsidRPr="001767E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1767E6">
              <w:rPr>
                <w:szCs w:val="24"/>
              </w:rPr>
              <w:t>].</w:t>
            </w:r>
          </w:p>
          <w:p w14:paraId="168887CC" w14:textId="77777777" w:rsidR="008757FB" w:rsidRPr="001767E6" w:rsidRDefault="008757FB" w:rsidP="008757FB">
            <w:pPr>
              <w:spacing w:after="0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Построение переходного процесса скорректированной САУ </w:t>
            </w:r>
            <w:r w:rsidRPr="00902440">
              <w:rPr>
                <w:szCs w:val="24"/>
              </w:rPr>
              <w:t>[</w:t>
            </w:r>
            <w:r>
              <w:rPr>
                <w:szCs w:val="24"/>
              </w:rPr>
              <w:t>6</w:t>
            </w:r>
            <w:r w:rsidRPr="00902440">
              <w:rPr>
                <w:szCs w:val="24"/>
              </w:rPr>
              <w:t>]</w:t>
            </w:r>
            <w:r>
              <w:rPr>
                <w:szCs w:val="24"/>
              </w:rPr>
              <w:t>.</w:t>
            </w:r>
          </w:p>
        </w:tc>
      </w:tr>
    </w:tbl>
    <w:p w14:paraId="1EE1BA8B" w14:textId="77777777" w:rsidR="00F524B5" w:rsidRDefault="00F524B5" w:rsidP="0036613E">
      <w:pPr>
        <w:spacing w:after="0"/>
        <w:ind w:firstLine="567"/>
        <w:rPr>
          <w:szCs w:val="24"/>
        </w:rPr>
      </w:pPr>
    </w:p>
    <w:p w14:paraId="54BE1C38" w14:textId="77777777" w:rsidR="00C26EC3" w:rsidRDefault="00C26EC3" w:rsidP="0036613E">
      <w:pPr>
        <w:spacing w:after="0"/>
        <w:ind w:firstLine="561"/>
        <w:rPr>
          <w:rFonts w:eastAsia="Times New Roman"/>
          <w:i/>
          <w:szCs w:val="24"/>
          <w:lang w:eastAsia="ru-RU"/>
        </w:rPr>
      </w:pPr>
      <w:r w:rsidRPr="002B7C71">
        <w:rPr>
          <w:i/>
          <w:szCs w:val="24"/>
        </w:rPr>
        <w:t>4.5.2.</w:t>
      </w:r>
      <w:r w:rsidRPr="002B7C71">
        <w:rPr>
          <w:i/>
          <w:szCs w:val="24"/>
        </w:rPr>
        <w:tab/>
      </w:r>
      <w:r w:rsidRPr="002B7C71">
        <w:rPr>
          <w:rFonts w:eastAsia="Times New Roman"/>
          <w:i/>
          <w:szCs w:val="24"/>
          <w:lang w:eastAsia="ru-RU"/>
        </w:rPr>
        <w:t>Структура курсового проекта</w:t>
      </w:r>
      <w:r w:rsidRPr="00C26EC3">
        <w:rPr>
          <w:rFonts w:eastAsia="Times New Roman"/>
          <w:i/>
          <w:szCs w:val="24"/>
          <w:lang w:eastAsia="ru-RU"/>
        </w:rPr>
        <w:t xml:space="preserve"> </w:t>
      </w:r>
    </w:p>
    <w:p w14:paraId="1C4D7340" w14:textId="77777777" w:rsidR="0036613E" w:rsidRPr="00C26EC3" w:rsidRDefault="0036613E" w:rsidP="0036613E">
      <w:pPr>
        <w:spacing w:after="0"/>
        <w:ind w:firstLine="561"/>
        <w:rPr>
          <w:i/>
          <w:szCs w:val="24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1134"/>
        <w:gridCol w:w="1134"/>
        <w:gridCol w:w="709"/>
        <w:gridCol w:w="2107"/>
      </w:tblGrid>
      <w:tr w:rsidR="00C26EC3" w:rsidRPr="00614715" w14:paraId="3E4C4611" w14:textId="77777777" w:rsidTr="00614715">
        <w:trPr>
          <w:cantSplit/>
          <w:jc w:val="center"/>
        </w:trPr>
        <w:tc>
          <w:tcPr>
            <w:tcW w:w="5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B2F19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AAB8B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3EF0E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Часы*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6B3CB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Ссылка на учебно-методическую литературу (разделы 6 - 9)</w:t>
            </w:r>
          </w:p>
        </w:tc>
      </w:tr>
      <w:tr w:rsidR="00C26EC3" w:rsidRPr="00614715" w14:paraId="3D611575" w14:textId="77777777" w:rsidTr="00614715">
        <w:trPr>
          <w:cantSplit/>
          <w:jc w:val="center"/>
        </w:trPr>
        <w:tc>
          <w:tcPr>
            <w:tcW w:w="50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8D36B" w14:textId="77777777" w:rsidR="00C26EC3" w:rsidRPr="00614715" w:rsidRDefault="00C26EC3" w:rsidP="00880519">
            <w:pPr>
              <w:spacing w:after="0"/>
              <w:ind w:left="-57" w:right="-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37029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графическая часть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2A8E4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текстовая часть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FE0E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4704" w14:textId="77777777" w:rsidR="00C26EC3" w:rsidRPr="00614715" w:rsidRDefault="00C26EC3" w:rsidP="00880519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26EC3" w:rsidRPr="00F659CF" w14:paraId="44909BAB" w14:textId="77777777" w:rsidTr="00614715">
        <w:trPr>
          <w:trHeight w:val="123"/>
          <w:jc w:val="center"/>
        </w:trPr>
        <w:tc>
          <w:tcPr>
            <w:tcW w:w="5085" w:type="dxa"/>
            <w:tcBorders>
              <w:top w:val="single" w:sz="12" w:space="0" w:color="auto"/>
            </w:tcBorders>
          </w:tcPr>
          <w:p w14:paraId="5080FB66" w14:textId="77777777" w:rsidR="000C0AF0" w:rsidRPr="00614715" w:rsidRDefault="000C0AF0" w:rsidP="00880519">
            <w:pPr>
              <w:pStyle w:val="p"/>
              <w:spacing w:before="0" w:beforeAutospacing="0" w:after="0" w:afterAutospacing="0"/>
              <w:ind w:left="-57" w:right="-57"/>
              <w:jc w:val="left"/>
              <w:rPr>
                <w:spacing w:val="-4"/>
              </w:rPr>
            </w:pPr>
            <w:r w:rsidRPr="00614715">
              <w:rPr>
                <w:spacing w:val="-4"/>
              </w:rPr>
              <w:t>Описание принципа действия САУ.</w:t>
            </w:r>
          </w:p>
          <w:p w14:paraId="7F396658" w14:textId="77777777" w:rsidR="00C26EC3" w:rsidRPr="00614715" w:rsidRDefault="000C0AF0" w:rsidP="00880519">
            <w:pPr>
              <w:pStyle w:val="p"/>
              <w:spacing w:before="0" w:beforeAutospacing="0" w:after="0" w:afterAutospacing="0"/>
              <w:ind w:left="-57" w:right="-57"/>
              <w:jc w:val="left"/>
              <w:rPr>
                <w:spacing w:val="-4"/>
              </w:rPr>
            </w:pPr>
            <w:r w:rsidRPr="00614715">
              <w:rPr>
                <w:spacing w:val="-4"/>
              </w:rPr>
              <w:t>Определение параметров объекта регулирования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8184C8E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73DD6E7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4 - 6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A6A244C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4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34FF6348" w14:textId="77777777" w:rsidR="00C26EC3" w:rsidRPr="00880519" w:rsidRDefault="00C26EC3" w:rsidP="007A0E92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880519">
              <w:rPr>
                <w:rFonts w:eastAsia="Times New Roman"/>
                <w:szCs w:val="24"/>
                <w:lang w:val="en-US" w:eastAsia="ru-RU"/>
              </w:rPr>
              <w:t>[</w:t>
            </w:r>
            <w:r w:rsidR="00534734" w:rsidRPr="001767E6">
              <w:rPr>
                <w:szCs w:val="24"/>
              </w:rPr>
              <w:t>1-</w:t>
            </w:r>
            <w:r w:rsidR="007A0E92">
              <w:rPr>
                <w:szCs w:val="24"/>
              </w:rPr>
              <w:t>3</w:t>
            </w:r>
            <w:r w:rsidR="00534734" w:rsidRPr="001767E6">
              <w:rPr>
                <w:szCs w:val="24"/>
              </w:rPr>
              <w:t>,</w:t>
            </w:r>
            <w:r w:rsidR="00972E3B">
              <w:rPr>
                <w:szCs w:val="24"/>
              </w:rPr>
              <w:t>6</w:t>
            </w:r>
            <w:r w:rsidRPr="00880519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C26EC3" w:rsidRPr="00F659CF" w14:paraId="12831277" w14:textId="77777777" w:rsidTr="00614715">
        <w:trPr>
          <w:trHeight w:val="123"/>
          <w:jc w:val="center"/>
        </w:trPr>
        <w:tc>
          <w:tcPr>
            <w:tcW w:w="5085" w:type="dxa"/>
          </w:tcPr>
          <w:p w14:paraId="7AB0D924" w14:textId="77777777" w:rsidR="00C26EC3" w:rsidRPr="00880519" w:rsidRDefault="000C0AF0" w:rsidP="00880519">
            <w:pPr>
              <w:pStyle w:val="p"/>
              <w:spacing w:before="0" w:beforeAutospacing="0" w:after="0" w:afterAutospacing="0"/>
              <w:ind w:left="-57" w:right="-57"/>
              <w:jc w:val="left"/>
            </w:pPr>
            <w:r w:rsidRPr="00880519">
              <w:t>Составление структурной схемы САУ. Расчёт коэффициента разомкнутой системы и коэффициента делителя.</w:t>
            </w:r>
          </w:p>
          <w:p w14:paraId="6D873B1A" w14:textId="77777777" w:rsidR="000C0AF0" w:rsidRPr="00880519" w:rsidRDefault="000C0AF0" w:rsidP="00880519">
            <w:pPr>
              <w:pStyle w:val="p"/>
              <w:spacing w:before="0" w:beforeAutospacing="0" w:after="0" w:afterAutospacing="0"/>
              <w:ind w:left="-57" w:right="-57"/>
              <w:jc w:val="left"/>
            </w:pPr>
            <w:r w:rsidRPr="00880519">
              <w:t>Определение устойчивости системы.</w:t>
            </w:r>
          </w:p>
        </w:tc>
        <w:tc>
          <w:tcPr>
            <w:tcW w:w="1134" w:type="dxa"/>
            <w:vAlign w:val="center"/>
          </w:tcPr>
          <w:p w14:paraId="77F34C8D" w14:textId="77777777" w:rsidR="00C26EC3" w:rsidRPr="00880519" w:rsidRDefault="002B7C71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14:paraId="4BCCC405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  <w:rPr>
                <w:lang w:val="en-US"/>
              </w:rPr>
            </w:pPr>
            <w:r>
              <w:t xml:space="preserve">4 </w:t>
            </w:r>
            <w:r w:rsidR="00C26EC3" w:rsidRPr="00880519">
              <w:rPr>
                <w:lang w:val="en-US"/>
              </w:rPr>
              <w:t>-5</w:t>
            </w:r>
          </w:p>
        </w:tc>
        <w:tc>
          <w:tcPr>
            <w:tcW w:w="709" w:type="dxa"/>
            <w:vAlign w:val="center"/>
          </w:tcPr>
          <w:p w14:paraId="0988C4F8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4</w:t>
            </w:r>
          </w:p>
        </w:tc>
        <w:tc>
          <w:tcPr>
            <w:tcW w:w="2107" w:type="dxa"/>
            <w:vAlign w:val="center"/>
          </w:tcPr>
          <w:p w14:paraId="5EF906B4" w14:textId="77777777" w:rsidR="00C26EC3" w:rsidRPr="00880519" w:rsidRDefault="00C26EC3" w:rsidP="007A0E92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eastAsia="ru-RU"/>
              </w:rPr>
            </w:pPr>
            <w:r w:rsidRPr="00880519">
              <w:rPr>
                <w:rFonts w:eastAsia="Times New Roman"/>
                <w:szCs w:val="24"/>
                <w:lang w:val="en-US" w:eastAsia="ru-RU"/>
              </w:rPr>
              <w:t>[</w:t>
            </w:r>
            <w:r w:rsidR="00534734" w:rsidRPr="001767E6">
              <w:rPr>
                <w:szCs w:val="24"/>
              </w:rPr>
              <w:t>1-</w:t>
            </w:r>
            <w:r w:rsidR="007A0E92">
              <w:rPr>
                <w:szCs w:val="24"/>
              </w:rPr>
              <w:t>3</w:t>
            </w:r>
            <w:r w:rsidR="00534734" w:rsidRPr="001767E6">
              <w:rPr>
                <w:szCs w:val="24"/>
              </w:rPr>
              <w:t>,</w:t>
            </w:r>
            <w:r w:rsidR="00972E3B">
              <w:rPr>
                <w:szCs w:val="24"/>
              </w:rPr>
              <w:t>6</w:t>
            </w:r>
            <w:r w:rsidRPr="00880519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C26EC3" w:rsidRPr="00F659CF" w14:paraId="27E9BA89" w14:textId="77777777" w:rsidTr="00614715">
        <w:trPr>
          <w:trHeight w:val="123"/>
          <w:jc w:val="center"/>
        </w:trPr>
        <w:tc>
          <w:tcPr>
            <w:tcW w:w="5085" w:type="dxa"/>
          </w:tcPr>
          <w:p w14:paraId="4968285C" w14:textId="77777777" w:rsidR="00C26EC3" w:rsidRPr="00880519" w:rsidRDefault="000C0AF0" w:rsidP="00880519">
            <w:pPr>
              <w:pStyle w:val="p"/>
              <w:spacing w:before="0" w:beforeAutospacing="0" w:after="0" w:afterAutospacing="0"/>
              <w:ind w:left="-57" w:right="-57"/>
              <w:jc w:val="left"/>
            </w:pPr>
            <w:r w:rsidRPr="00880519">
              <w:t>Синтез корректирующего звена.</w:t>
            </w:r>
          </w:p>
        </w:tc>
        <w:tc>
          <w:tcPr>
            <w:tcW w:w="1134" w:type="dxa"/>
            <w:vAlign w:val="center"/>
          </w:tcPr>
          <w:p w14:paraId="3BE1360D" w14:textId="77777777" w:rsidR="00C26EC3" w:rsidRPr="00880519" w:rsidRDefault="002B7C71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14:paraId="49E36863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 xml:space="preserve">2 </w:t>
            </w:r>
            <w:r w:rsidR="00C26EC3" w:rsidRPr="00880519">
              <w:t>-</w:t>
            </w:r>
            <w:r>
              <w:t xml:space="preserve"> 3</w:t>
            </w:r>
          </w:p>
        </w:tc>
        <w:tc>
          <w:tcPr>
            <w:tcW w:w="709" w:type="dxa"/>
            <w:vAlign w:val="center"/>
          </w:tcPr>
          <w:p w14:paraId="34288BBC" w14:textId="77777777" w:rsidR="00C26EC3" w:rsidRPr="00880519" w:rsidRDefault="00880519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8</w:t>
            </w:r>
          </w:p>
        </w:tc>
        <w:tc>
          <w:tcPr>
            <w:tcW w:w="2107" w:type="dxa"/>
            <w:vAlign w:val="center"/>
          </w:tcPr>
          <w:p w14:paraId="1285891C" w14:textId="77777777" w:rsidR="00C26EC3" w:rsidRPr="00880519" w:rsidRDefault="00C26EC3" w:rsidP="007A0E92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eastAsia="ru-RU"/>
              </w:rPr>
            </w:pPr>
            <w:r w:rsidRPr="00880519">
              <w:rPr>
                <w:rFonts w:eastAsia="Times New Roman"/>
                <w:szCs w:val="24"/>
                <w:lang w:val="en-US" w:eastAsia="ru-RU"/>
              </w:rPr>
              <w:t>[</w:t>
            </w:r>
            <w:r w:rsidR="00534734" w:rsidRPr="001767E6">
              <w:rPr>
                <w:szCs w:val="24"/>
              </w:rPr>
              <w:t>1-</w:t>
            </w:r>
            <w:r w:rsidR="007A0E92">
              <w:rPr>
                <w:szCs w:val="24"/>
              </w:rPr>
              <w:t>3</w:t>
            </w:r>
            <w:r w:rsidRPr="00880519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534734" w:rsidRPr="00F659CF" w14:paraId="49B8B35A" w14:textId="77777777" w:rsidTr="00614715">
        <w:trPr>
          <w:trHeight w:val="123"/>
          <w:jc w:val="center"/>
        </w:trPr>
        <w:tc>
          <w:tcPr>
            <w:tcW w:w="5085" w:type="dxa"/>
          </w:tcPr>
          <w:p w14:paraId="4CA5D88F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left"/>
            </w:pPr>
            <w:r w:rsidRPr="00880519">
              <w:lastRenderedPageBreak/>
              <w:t>Определение запасов устойчивости. Моделирование скорректированной САУ.</w:t>
            </w:r>
          </w:p>
        </w:tc>
        <w:tc>
          <w:tcPr>
            <w:tcW w:w="1134" w:type="dxa"/>
            <w:vAlign w:val="center"/>
          </w:tcPr>
          <w:p w14:paraId="1171C809" w14:textId="77777777" w:rsidR="00534734" w:rsidRPr="00880519" w:rsidRDefault="00317222" w:rsidP="00317222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1</w:t>
            </w:r>
            <w:r w:rsidR="00534734">
              <w:t xml:space="preserve"> - 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513ABD4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4 - 6</w:t>
            </w:r>
          </w:p>
        </w:tc>
        <w:tc>
          <w:tcPr>
            <w:tcW w:w="709" w:type="dxa"/>
            <w:vAlign w:val="center"/>
          </w:tcPr>
          <w:p w14:paraId="6EB3C472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>
              <w:t>6</w:t>
            </w:r>
          </w:p>
        </w:tc>
        <w:tc>
          <w:tcPr>
            <w:tcW w:w="2107" w:type="dxa"/>
            <w:vAlign w:val="center"/>
          </w:tcPr>
          <w:p w14:paraId="018440DB" w14:textId="77777777" w:rsidR="00534734" w:rsidRPr="00880519" w:rsidRDefault="00534734" w:rsidP="007A0E92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880519">
              <w:rPr>
                <w:rFonts w:eastAsia="Times New Roman"/>
                <w:szCs w:val="24"/>
                <w:lang w:val="en-US" w:eastAsia="ru-RU"/>
              </w:rPr>
              <w:t>[</w:t>
            </w:r>
            <w:r w:rsidRPr="001767E6">
              <w:rPr>
                <w:szCs w:val="24"/>
              </w:rPr>
              <w:t>1-</w:t>
            </w:r>
            <w:r w:rsidR="007A0E92">
              <w:rPr>
                <w:szCs w:val="24"/>
              </w:rPr>
              <w:t>3</w:t>
            </w:r>
            <w:r w:rsidRPr="001767E6">
              <w:rPr>
                <w:szCs w:val="24"/>
              </w:rPr>
              <w:t>,</w:t>
            </w:r>
            <w:r w:rsidR="00972E3B">
              <w:rPr>
                <w:szCs w:val="24"/>
              </w:rPr>
              <w:t>6</w:t>
            </w:r>
            <w:r w:rsidRPr="00880519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534734" w:rsidRPr="00F659CF" w14:paraId="07A22935" w14:textId="77777777" w:rsidTr="00614715">
        <w:trPr>
          <w:trHeight w:val="123"/>
          <w:jc w:val="center"/>
        </w:trPr>
        <w:tc>
          <w:tcPr>
            <w:tcW w:w="5085" w:type="dxa"/>
            <w:vAlign w:val="center"/>
          </w:tcPr>
          <w:p w14:paraId="4DC55A77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left"/>
              <w:rPr>
                <w:lang w:val="en-US"/>
              </w:rPr>
            </w:pPr>
            <w:r w:rsidRPr="00880519">
              <w:t>Оформление курсового проекта</w:t>
            </w:r>
          </w:p>
        </w:tc>
        <w:tc>
          <w:tcPr>
            <w:tcW w:w="1134" w:type="dxa"/>
            <w:vAlign w:val="center"/>
          </w:tcPr>
          <w:p w14:paraId="272C5336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6A80F922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70E2883B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 w:rsidRPr="00880519">
              <w:t>6</w:t>
            </w:r>
          </w:p>
        </w:tc>
        <w:tc>
          <w:tcPr>
            <w:tcW w:w="2107" w:type="dxa"/>
            <w:vAlign w:val="center"/>
          </w:tcPr>
          <w:p w14:paraId="3D913B71" w14:textId="77777777" w:rsidR="00534734" w:rsidRPr="00880519" w:rsidRDefault="00534734" w:rsidP="002B7C71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eastAsia="ru-RU"/>
              </w:rPr>
            </w:pPr>
            <w:r w:rsidRPr="00880519">
              <w:rPr>
                <w:rFonts w:eastAsia="Times New Roman"/>
                <w:szCs w:val="24"/>
                <w:lang w:val="en-US" w:eastAsia="ru-RU"/>
              </w:rPr>
              <w:t>[</w:t>
            </w:r>
            <w:r w:rsidR="00972E3B">
              <w:rPr>
                <w:rFonts w:eastAsia="Times New Roman"/>
                <w:szCs w:val="24"/>
                <w:lang w:eastAsia="ru-RU"/>
              </w:rPr>
              <w:t>6</w:t>
            </w:r>
            <w:r w:rsidRPr="00880519">
              <w:rPr>
                <w:rFonts w:eastAsia="Times New Roman"/>
                <w:szCs w:val="24"/>
                <w:lang w:val="en-US" w:eastAsia="ru-RU"/>
              </w:rPr>
              <w:t>]</w:t>
            </w:r>
          </w:p>
        </w:tc>
      </w:tr>
      <w:tr w:rsidR="00534734" w:rsidRPr="00F659CF" w14:paraId="38F0EF71" w14:textId="77777777" w:rsidTr="00614715">
        <w:trPr>
          <w:trHeight w:val="123"/>
          <w:jc w:val="center"/>
        </w:trPr>
        <w:tc>
          <w:tcPr>
            <w:tcW w:w="5085" w:type="dxa"/>
            <w:vAlign w:val="center"/>
          </w:tcPr>
          <w:p w14:paraId="731390D8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left"/>
            </w:pPr>
            <w:r w:rsidRPr="00880519">
              <w:t>Защита курсового проекта</w:t>
            </w:r>
          </w:p>
        </w:tc>
        <w:tc>
          <w:tcPr>
            <w:tcW w:w="1134" w:type="dxa"/>
            <w:vAlign w:val="center"/>
          </w:tcPr>
          <w:p w14:paraId="50A8B052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72810B62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709" w:type="dxa"/>
            <w:vAlign w:val="center"/>
          </w:tcPr>
          <w:p w14:paraId="5B9EA762" w14:textId="77777777" w:rsidR="00534734" w:rsidRPr="00880519" w:rsidRDefault="00534734" w:rsidP="00880519">
            <w:pPr>
              <w:pStyle w:val="p"/>
              <w:spacing w:before="0" w:beforeAutospacing="0" w:after="0" w:afterAutospacing="0"/>
              <w:ind w:left="-57" w:right="-57"/>
              <w:jc w:val="center"/>
            </w:pPr>
            <w:r w:rsidRPr="00880519">
              <w:t>2</w:t>
            </w:r>
          </w:p>
        </w:tc>
        <w:tc>
          <w:tcPr>
            <w:tcW w:w="2107" w:type="dxa"/>
            <w:vAlign w:val="center"/>
          </w:tcPr>
          <w:p w14:paraId="7088534F" w14:textId="77777777" w:rsidR="00534734" w:rsidRPr="00880519" w:rsidRDefault="00534734" w:rsidP="00880519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34734" w:rsidRPr="00F659CF" w14:paraId="35EA4C60" w14:textId="77777777" w:rsidTr="00614715">
        <w:trPr>
          <w:jc w:val="center"/>
        </w:trPr>
        <w:tc>
          <w:tcPr>
            <w:tcW w:w="5085" w:type="dxa"/>
            <w:vAlign w:val="center"/>
          </w:tcPr>
          <w:p w14:paraId="0E1E91B4" w14:textId="77777777" w:rsidR="00534734" w:rsidRPr="00880519" w:rsidRDefault="00534734" w:rsidP="00880519">
            <w:pPr>
              <w:spacing w:after="0"/>
              <w:ind w:left="-57" w:right="-57"/>
              <w:jc w:val="both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880519">
              <w:rPr>
                <w:rFonts w:eastAsia="Times New Roman"/>
                <w:b/>
                <w:i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5C85D17" w14:textId="77777777" w:rsidR="002B7C71" w:rsidRDefault="00222B6C" w:rsidP="002B7C71">
            <w:pPr>
              <w:pStyle w:val="p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4734" w:rsidRPr="00614715">
              <w:rPr>
                <w:sz w:val="20"/>
                <w:szCs w:val="20"/>
              </w:rPr>
              <w:t>-</w:t>
            </w:r>
            <w:r w:rsidR="002B7C71">
              <w:rPr>
                <w:sz w:val="20"/>
                <w:szCs w:val="20"/>
              </w:rPr>
              <w:t>4</w:t>
            </w:r>
            <w:r w:rsidR="00534734" w:rsidRPr="00614715">
              <w:rPr>
                <w:sz w:val="20"/>
                <w:szCs w:val="20"/>
              </w:rPr>
              <w:t xml:space="preserve"> лист</w:t>
            </w:r>
            <w:r w:rsidR="002B7C71">
              <w:rPr>
                <w:sz w:val="20"/>
                <w:szCs w:val="20"/>
              </w:rPr>
              <w:t>а</w:t>
            </w:r>
          </w:p>
          <w:p w14:paraId="32A805C3" w14:textId="77777777" w:rsidR="00534734" w:rsidRPr="00614715" w:rsidRDefault="00534734" w:rsidP="002B7C71">
            <w:pPr>
              <w:pStyle w:val="p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614715">
              <w:rPr>
                <w:sz w:val="20"/>
                <w:szCs w:val="20"/>
              </w:rPr>
              <w:t xml:space="preserve"> ф. А4</w:t>
            </w:r>
          </w:p>
        </w:tc>
        <w:tc>
          <w:tcPr>
            <w:tcW w:w="1134" w:type="dxa"/>
            <w:vAlign w:val="center"/>
          </w:tcPr>
          <w:p w14:paraId="72F1CB79" w14:textId="77777777" w:rsidR="00534734" w:rsidRPr="00614715" w:rsidRDefault="00534734" w:rsidP="007F639F">
            <w:pPr>
              <w:spacing w:after="0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7F63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614715">
              <w:rPr>
                <w:rFonts w:eastAsia="Times New Roman"/>
                <w:sz w:val="20"/>
                <w:szCs w:val="20"/>
                <w:lang w:eastAsia="ru-RU"/>
              </w:rPr>
              <w:t>-20 листов ф. А4</w:t>
            </w:r>
          </w:p>
        </w:tc>
        <w:tc>
          <w:tcPr>
            <w:tcW w:w="709" w:type="dxa"/>
            <w:vAlign w:val="center"/>
          </w:tcPr>
          <w:p w14:paraId="4117E5A8" w14:textId="77777777" w:rsidR="00534734" w:rsidRPr="00880519" w:rsidRDefault="00534734" w:rsidP="00880519">
            <w:pPr>
              <w:spacing w:after="0"/>
              <w:ind w:left="-57" w:right="-57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880519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107" w:type="dxa"/>
            <w:vAlign w:val="center"/>
          </w:tcPr>
          <w:p w14:paraId="4CD22BE2" w14:textId="77777777" w:rsidR="00534734" w:rsidRPr="00880519" w:rsidRDefault="00534734" w:rsidP="00880519">
            <w:pPr>
              <w:spacing w:after="0"/>
              <w:ind w:left="-57" w:right="-57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03096A84" w14:textId="77777777" w:rsidR="005D5F7D" w:rsidRPr="002F38FC" w:rsidRDefault="005D5F7D" w:rsidP="005D5F7D">
      <w:pPr>
        <w:spacing w:after="0"/>
        <w:ind w:firstLine="560"/>
        <w:jc w:val="both"/>
        <w:rPr>
          <w:rFonts w:eastAsia="Times New Roman"/>
          <w:szCs w:val="24"/>
          <w:lang w:eastAsia="ru-RU"/>
        </w:rPr>
      </w:pPr>
      <w:r w:rsidRPr="002F38FC">
        <w:rPr>
          <w:rFonts w:eastAsia="Times New Roman"/>
          <w:szCs w:val="24"/>
          <w:lang w:eastAsia="ru-RU"/>
        </w:rPr>
        <w:t>Примечание:</w:t>
      </w:r>
    </w:p>
    <w:p w14:paraId="1B4809B8" w14:textId="77777777" w:rsidR="005D5F7D" w:rsidRPr="002F38FC" w:rsidRDefault="005D5F7D" w:rsidP="005D5F7D">
      <w:pPr>
        <w:spacing w:after="0"/>
        <w:ind w:firstLine="560"/>
        <w:jc w:val="both"/>
        <w:rPr>
          <w:rFonts w:eastAsia="Times New Roman"/>
          <w:szCs w:val="24"/>
          <w:lang w:eastAsia="ru-RU"/>
        </w:rPr>
      </w:pPr>
      <w:r w:rsidRPr="002F38FC">
        <w:rPr>
          <w:rFonts w:eastAsia="Times New Roman"/>
          <w:szCs w:val="24"/>
          <w:lang w:eastAsia="ru-RU"/>
        </w:rPr>
        <w:t>* – затраты времени приводятся с учётом изучения рекомендованной литературы</w:t>
      </w:r>
    </w:p>
    <w:p w14:paraId="35A9A16D" w14:textId="77777777" w:rsidR="00C26EC3" w:rsidRDefault="00C26EC3" w:rsidP="00B200D9">
      <w:pPr>
        <w:spacing w:after="0"/>
        <w:ind w:firstLine="567"/>
        <w:rPr>
          <w:szCs w:val="24"/>
        </w:rPr>
      </w:pPr>
    </w:p>
    <w:p w14:paraId="47A2AB50" w14:textId="77777777" w:rsidR="00DB6E32" w:rsidRDefault="00DB6E32" w:rsidP="00B200D9">
      <w:pPr>
        <w:spacing w:after="0"/>
        <w:ind w:firstLine="708"/>
        <w:rPr>
          <w:b/>
          <w:i/>
          <w:szCs w:val="24"/>
        </w:rPr>
      </w:pPr>
      <w:r w:rsidRPr="00BD598E">
        <w:rPr>
          <w:b/>
          <w:i/>
          <w:szCs w:val="24"/>
        </w:rPr>
        <w:t>4.6 Самостоятельная работа. Контроль самостоятельной работы</w:t>
      </w:r>
    </w:p>
    <w:p w14:paraId="4692F84D" w14:textId="77777777" w:rsidR="00ED78CC" w:rsidRPr="00BD598E" w:rsidRDefault="00ED78CC" w:rsidP="00B200D9">
      <w:pPr>
        <w:spacing w:after="0"/>
        <w:ind w:firstLine="708"/>
        <w:rPr>
          <w:b/>
          <w:i/>
          <w:szCs w:val="24"/>
        </w:rPr>
      </w:pPr>
    </w:p>
    <w:p w14:paraId="0F4C6C74" w14:textId="77777777" w:rsidR="00DB6E32" w:rsidRDefault="00DB6E32" w:rsidP="00B200D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В самостоятельную работу студента входит подготовка к лекционным и лабораторным  занятиям путем изучения соответствующего теоретического материала и оформления отчетов по результатам лабораторных работ</w:t>
      </w:r>
      <w:r w:rsidR="00C26EC3">
        <w:rPr>
          <w:szCs w:val="24"/>
        </w:rPr>
        <w:t>,</w:t>
      </w:r>
      <w:r w:rsidR="000B5298">
        <w:rPr>
          <w:szCs w:val="24"/>
        </w:rPr>
        <w:t xml:space="preserve"> выполнение индивидуального задания,</w:t>
      </w:r>
      <w:r w:rsidR="00C26EC3">
        <w:rPr>
          <w:szCs w:val="24"/>
        </w:rPr>
        <w:t xml:space="preserve"> выполнение</w:t>
      </w:r>
      <w:r w:rsidR="003D64BB">
        <w:rPr>
          <w:szCs w:val="24"/>
        </w:rPr>
        <w:t xml:space="preserve"> и защита</w:t>
      </w:r>
      <w:r w:rsidR="00C26EC3">
        <w:rPr>
          <w:szCs w:val="24"/>
        </w:rPr>
        <w:t xml:space="preserve"> курсового проекта</w:t>
      </w:r>
      <w:r>
        <w:rPr>
          <w:szCs w:val="24"/>
        </w:rPr>
        <w:t>. Подробные рекомендации по организации самостоятельной работы студента приведены</w:t>
      </w:r>
      <w:r w:rsidR="00BE6D9E">
        <w:rPr>
          <w:szCs w:val="24"/>
        </w:rPr>
        <w:t xml:space="preserve"> в п.7 и</w:t>
      </w:r>
      <w:r>
        <w:rPr>
          <w:szCs w:val="24"/>
        </w:rPr>
        <w:t xml:space="preserve"> в источниках, указанных в п. 8 данной рабочей программы.</w:t>
      </w:r>
    </w:p>
    <w:p w14:paraId="01E966C0" w14:textId="77777777" w:rsidR="00DB6E32" w:rsidRPr="003F7695" w:rsidRDefault="00DB6E32" w:rsidP="00B200D9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Контроль самостоятельной работы студента осуществляется в ходе защиты лабораторных работ и при проведении индивидуальных и групповых консультаций.</w:t>
      </w:r>
    </w:p>
    <w:p w14:paraId="72178799" w14:textId="77777777" w:rsidR="00DB6E32" w:rsidRDefault="00DB6E32" w:rsidP="00B200D9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</w:p>
    <w:p w14:paraId="0BB9ED1A" w14:textId="77777777" w:rsidR="00754208" w:rsidRPr="006C1BA9" w:rsidRDefault="00D37E64" w:rsidP="00B200D9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54208" w:rsidRPr="006C1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</w:t>
      </w:r>
      <w:r w:rsidR="00754208" w:rsidRPr="00754208">
        <w:rPr>
          <w:b/>
          <w:sz w:val="24"/>
          <w:szCs w:val="24"/>
        </w:rPr>
        <w:t>онд оценочных средств для проведения промежуточной аттестации обу</w:t>
      </w:r>
      <w:r w:rsidR="00754208">
        <w:rPr>
          <w:b/>
          <w:sz w:val="24"/>
          <w:szCs w:val="24"/>
        </w:rPr>
        <w:t>чающихся по дисциплине (модулю)</w:t>
      </w:r>
    </w:p>
    <w:p w14:paraId="76C9B3DE" w14:textId="77777777" w:rsidR="00107B27" w:rsidRDefault="00107B27" w:rsidP="00B200D9">
      <w:pPr>
        <w:pStyle w:val="31"/>
        <w:ind w:firstLine="425"/>
        <w:rPr>
          <w:i w:val="0"/>
          <w:sz w:val="28"/>
        </w:rPr>
      </w:pPr>
    </w:p>
    <w:p w14:paraId="3306390B" w14:textId="77777777" w:rsidR="00107B27" w:rsidRPr="00DB6E32" w:rsidRDefault="00F14C74" w:rsidP="00B200D9">
      <w:pPr>
        <w:pStyle w:val="a4"/>
        <w:tabs>
          <w:tab w:val="left" w:pos="993"/>
        </w:tabs>
        <w:ind w:left="0" w:firstLine="567"/>
        <w:jc w:val="both"/>
        <w:rPr>
          <w:b/>
          <w:i/>
          <w:sz w:val="24"/>
          <w:szCs w:val="24"/>
        </w:rPr>
      </w:pPr>
      <w:r w:rsidRPr="00DB6E32">
        <w:rPr>
          <w:b/>
          <w:i/>
          <w:sz w:val="24"/>
          <w:szCs w:val="24"/>
        </w:rPr>
        <w:t>5.1 Перечень компетенций с указанием этапов их формирования в процессе освоения образовательной программы</w:t>
      </w:r>
    </w:p>
    <w:p w14:paraId="10C73C55" w14:textId="77777777" w:rsidR="00113ACE" w:rsidRDefault="00113ACE" w:rsidP="00B200D9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757"/>
        <w:gridCol w:w="4393"/>
        <w:gridCol w:w="2218"/>
      </w:tblGrid>
      <w:tr w:rsidR="00535901" w:rsidRPr="007C7F32" w14:paraId="37FB29C4" w14:textId="77777777" w:rsidTr="003A5C32">
        <w:trPr>
          <w:tblHeader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23A7B" w14:textId="77777777" w:rsidR="00535901" w:rsidRPr="007C7F32" w:rsidRDefault="004D1484" w:rsidP="006C0131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Контролируемая компетенция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A63F7" w14:textId="77777777" w:rsidR="00535901" w:rsidRPr="007C7F32" w:rsidRDefault="004D1484" w:rsidP="006C0131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Этапы формирования компетенции</w:t>
            </w:r>
          </w:p>
        </w:tc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9C80F" w14:textId="77777777" w:rsidR="00535901" w:rsidRPr="007C7F32" w:rsidRDefault="004D1484" w:rsidP="006C0131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Наименование темы (раздела) дисциплины (модуля)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CAC4F" w14:textId="77777777" w:rsidR="00535901" w:rsidRPr="00B200D9" w:rsidRDefault="00535901" w:rsidP="006C0131">
            <w:pPr>
              <w:pStyle w:val="31"/>
              <w:ind w:left="-57" w:right="-57"/>
              <w:jc w:val="center"/>
              <w:rPr>
                <w:i w:val="0"/>
                <w:spacing w:val="-6"/>
              </w:rPr>
            </w:pPr>
            <w:r w:rsidRPr="00B200D9">
              <w:rPr>
                <w:i w:val="0"/>
                <w:spacing w:val="-6"/>
              </w:rPr>
              <w:t>Наименование</w:t>
            </w:r>
            <w:r w:rsidR="00241251">
              <w:rPr>
                <w:i w:val="0"/>
                <w:spacing w:val="-6"/>
              </w:rPr>
              <w:t xml:space="preserve"> </w:t>
            </w:r>
            <w:r w:rsidRPr="00B200D9">
              <w:rPr>
                <w:i w:val="0"/>
                <w:spacing w:val="-6"/>
              </w:rPr>
              <w:t>оценочного средства</w:t>
            </w:r>
          </w:p>
        </w:tc>
      </w:tr>
      <w:tr w:rsidR="006F6462" w:rsidRPr="007C7F32" w14:paraId="6CC8B457" w14:textId="77777777" w:rsidTr="00BC2685">
        <w:trPr>
          <w:trHeight w:val="2218"/>
        </w:trPr>
        <w:tc>
          <w:tcPr>
            <w:tcW w:w="2032" w:type="dxa"/>
            <w:tcBorders>
              <w:top w:val="single" w:sz="8" w:space="0" w:color="auto"/>
            </w:tcBorders>
          </w:tcPr>
          <w:p w14:paraId="397E2097" w14:textId="77777777" w:rsidR="006F6462" w:rsidRPr="006F6462" w:rsidRDefault="006F6462" w:rsidP="005D5092">
            <w:pPr>
              <w:spacing w:after="0"/>
              <w:ind w:left="-57" w:right="-57"/>
              <w:jc w:val="both"/>
              <w:rPr>
                <w:spacing w:val="-4"/>
                <w:sz w:val="20"/>
                <w:szCs w:val="20"/>
              </w:rPr>
            </w:pPr>
            <w:r w:rsidRPr="006F6462">
              <w:rPr>
                <w:i/>
                <w:spacing w:val="-4"/>
                <w:sz w:val="20"/>
                <w:szCs w:val="20"/>
              </w:rPr>
              <w:t xml:space="preserve">ОПК-2 </w:t>
            </w:r>
            <w:bookmarkStart w:id="2" w:name="_Hlk30160561"/>
            <w:r w:rsidRPr="006F6462">
              <w:rPr>
                <w:i/>
                <w:sz w:val="20"/>
                <w:szCs w:val="20"/>
              </w:rPr>
              <w:t>Способен применять естественнонаучные и общеинженерные знания, аналитические методы в профессиональной деятельности</w:t>
            </w:r>
            <w:bookmarkEnd w:id="2"/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14:paraId="36B51946" w14:textId="77777777" w:rsidR="006F6462" w:rsidRPr="007C7F32" w:rsidRDefault="006F6462" w:rsidP="007A2E70">
            <w:pPr>
              <w:pStyle w:val="31"/>
              <w:ind w:left="-57" w:right="-57"/>
              <w:rPr>
                <w:rStyle w:val="FontStyle45"/>
                <w:i w:val="0"/>
                <w:sz w:val="20"/>
                <w:szCs w:val="20"/>
              </w:rPr>
            </w:pPr>
            <w:r w:rsidRPr="007C7F32"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>-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 xml:space="preserve">Формирование </w:t>
            </w:r>
            <w:r w:rsidRPr="007C7F32">
              <w:rPr>
                <w:i w:val="0"/>
              </w:rPr>
              <w:br/>
            </w:r>
            <w:r>
              <w:rPr>
                <w:i w:val="0"/>
              </w:rPr>
              <w:t>знаний</w:t>
            </w:r>
          </w:p>
        </w:tc>
        <w:tc>
          <w:tcPr>
            <w:tcW w:w="4448" w:type="dxa"/>
            <w:tcBorders>
              <w:top w:val="single" w:sz="8" w:space="0" w:color="auto"/>
            </w:tcBorders>
          </w:tcPr>
          <w:p w14:paraId="5C9752CB" w14:textId="1A63BF72" w:rsidR="006F6462" w:rsidRDefault="006F6462" w:rsidP="00317222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722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1.1</w:t>
            </w:r>
            <w:r w:rsidRPr="003172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757FB"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Математическое описание систем</w:t>
            </w:r>
          </w:p>
          <w:p w14:paraId="345010B6" w14:textId="098FC5FD" w:rsidR="006F6462" w:rsidRPr="00317222" w:rsidRDefault="006F6462" w:rsidP="00317222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10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10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757FB"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Элементарные типовые звенья систем управления</w:t>
            </w:r>
          </w:p>
          <w:p w14:paraId="7E9DDD38" w14:textId="77777777" w:rsidR="006F6462" w:rsidRPr="00F066D3" w:rsidRDefault="006F6462" w:rsidP="00393F48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="009773AF"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093CBC03" w14:textId="77777777" w:rsidR="00F066D3" w:rsidRPr="00F066D3" w:rsidRDefault="00F066D3" w:rsidP="00393F48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7A056C91" w14:textId="77777777" w:rsidR="006F6462" w:rsidRPr="0056351C" w:rsidRDefault="006F6462" w:rsidP="00393F48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2.1.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Точные методы исследования нелинейных систем</w:t>
            </w:r>
          </w:p>
          <w:p w14:paraId="3D2300B2" w14:textId="77777777" w:rsidR="006F6462" w:rsidRPr="0056351C" w:rsidRDefault="006F6462" w:rsidP="00614715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2.2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221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DE769F" w14:textId="77777777" w:rsidR="006F6462" w:rsidRDefault="006F6462" w:rsidP="007A2E70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Экзамен по дисциплине в 6 семестре.</w:t>
            </w:r>
          </w:p>
          <w:p w14:paraId="2B796FF4" w14:textId="77777777" w:rsidR="006F6462" w:rsidRPr="007C7F32" w:rsidRDefault="006F6462" w:rsidP="007A2E70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Зачёт с оценкой в 5 семестре</w:t>
            </w:r>
          </w:p>
        </w:tc>
      </w:tr>
      <w:tr w:rsidR="006F6462" w:rsidRPr="007C7F32" w14:paraId="3FB5C727" w14:textId="77777777" w:rsidTr="00BC2685">
        <w:trPr>
          <w:trHeight w:val="1840"/>
        </w:trPr>
        <w:tc>
          <w:tcPr>
            <w:tcW w:w="2032" w:type="dxa"/>
          </w:tcPr>
          <w:p w14:paraId="6ABB5022" w14:textId="77777777" w:rsidR="006F6462" w:rsidRPr="003A5C32" w:rsidRDefault="006F6462" w:rsidP="00873ACA">
            <w:pPr>
              <w:tabs>
                <w:tab w:val="left" w:pos="351"/>
                <w:tab w:val="left" w:pos="777"/>
              </w:tabs>
              <w:spacing w:after="0"/>
              <w:ind w:left="-57" w:right="-57" w:hanging="56"/>
              <w:rPr>
                <w:spacing w:val="-2"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О</w:t>
            </w:r>
            <w:r w:rsidRPr="003A5C32">
              <w:rPr>
                <w:i/>
                <w:spacing w:val="-2"/>
                <w:sz w:val="20"/>
                <w:szCs w:val="20"/>
              </w:rPr>
              <w:t>ПК-</w:t>
            </w:r>
            <w:r>
              <w:rPr>
                <w:i/>
                <w:spacing w:val="-2"/>
                <w:sz w:val="20"/>
                <w:szCs w:val="20"/>
              </w:rPr>
              <w:t>4</w:t>
            </w:r>
            <w:r w:rsidRPr="003A5C32">
              <w:rPr>
                <w:i/>
                <w:spacing w:val="-2"/>
                <w:sz w:val="20"/>
                <w:szCs w:val="20"/>
              </w:rPr>
              <w:t xml:space="preserve"> </w:t>
            </w:r>
            <w:bookmarkStart w:id="3" w:name="_Hlk30161182"/>
            <w:r w:rsidRPr="006F6462">
              <w:rPr>
                <w:rStyle w:val="FontStyle45"/>
                <w:i/>
                <w:spacing w:val="-2"/>
                <w:sz w:val="20"/>
                <w:szCs w:val="20"/>
              </w:rPr>
              <w:t>Способен адаптироваться к изменяющимся условиям судовой деятельности, устанавливая приоритеты для достижения цели с учетом ограничения времени</w:t>
            </w:r>
            <w:bookmarkEnd w:id="3"/>
          </w:p>
        </w:tc>
        <w:tc>
          <w:tcPr>
            <w:tcW w:w="1764" w:type="dxa"/>
            <w:vAlign w:val="center"/>
          </w:tcPr>
          <w:p w14:paraId="2EFE2329" w14:textId="77777777" w:rsidR="006F6462" w:rsidRPr="0056351C" w:rsidRDefault="006F6462" w:rsidP="00E20396">
            <w:pPr>
              <w:pStyle w:val="31"/>
              <w:ind w:left="-57" w:right="-57"/>
              <w:rPr>
                <w:i w:val="0"/>
              </w:rPr>
            </w:pPr>
            <w:r w:rsidRPr="0056351C">
              <w:rPr>
                <w:i w:val="0"/>
                <w:lang w:val="en-US"/>
              </w:rPr>
              <w:t>II</w:t>
            </w:r>
            <w:r>
              <w:rPr>
                <w:i w:val="0"/>
              </w:rPr>
              <w:t xml:space="preserve"> </w:t>
            </w:r>
            <w:r w:rsidRPr="0056351C">
              <w:rPr>
                <w:i w:val="0"/>
              </w:rPr>
              <w:t>- Формирование способностей</w:t>
            </w:r>
          </w:p>
        </w:tc>
        <w:tc>
          <w:tcPr>
            <w:tcW w:w="4448" w:type="dxa"/>
          </w:tcPr>
          <w:p w14:paraId="6697AA91" w14:textId="77777777" w:rsidR="00F066D3" w:rsidRPr="00F066D3" w:rsidRDefault="00F066D3" w:rsidP="00F066D3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6377723D" w14:textId="77777777" w:rsidR="00F066D3" w:rsidRPr="00F066D3" w:rsidRDefault="00F066D3" w:rsidP="00F066D3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786667C5" w14:textId="77777777" w:rsidR="006F6462" w:rsidRPr="0056351C" w:rsidRDefault="006F6462" w:rsidP="00E20396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2.1.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Точные методы исследования нелинейных систем</w:t>
            </w:r>
          </w:p>
          <w:p w14:paraId="0BA7FA10" w14:textId="77777777" w:rsidR="006F6462" w:rsidRPr="00614715" w:rsidRDefault="006F6462" w:rsidP="00E20396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2.2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2212" w:type="dxa"/>
            <w:vAlign w:val="center"/>
          </w:tcPr>
          <w:p w14:paraId="4630F747" w14:textId="77777777" w:rsidR="006F6462" w:rsidRDefault="006F6462" w:rsidP="006F6462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Экзамен по дисциплине в 6 семестре.</w:t>
            </w:r>
          </w:p>
          <w:p w14:paraId="5F8B32DC" w14:textId="77777777" w:rsidR="00F066D3" w:rsidRDefault="006F6462" w:rsidP="006F6462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Зачёт с оценкой в 5 семестре </w:t>
            </w:r>
          </w:p>
          <w:p w14:paraId="7A2B1A7A" w14:textId="77777777" w:rsidR="006F6462" w:rsidRDefault="006F6462" w:rsidP="006F6462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Защита лабораторных работ</w:t>
            </w:r>
          </w:p>
          <w:p w14:paraId="62A3C47C" w14:textId="77777777" w:rsidR="008A374C" w:rsidRPr="00ED78CC" w:rsidRDefault="008A374C" w:rsidP="006F6462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  <w:spacing w:val="-2"/>
              </w:rPr>
              <w:t>Выполнение индивидуальногозадания</w:t>
            </w:r>
          </w:p>
        </w:tc>
      </w:tr>
      <w:tr w:rsidR="009773AF" w:rsidRPr="007C7F32" w14:paraId="115BA582" w14:textId="77777777" w:rsidTr="003A5C32">
        <w:trPr>
          <w:trHeight w:val="616"/>
        </w:trPr>
        <w:tc>
          <w:tcPr>
            <w:tcW w:w="2032" w:type="dxa"/>
          </w:tcPr>
          <w:p w14:paraId="3BA5F18B" w14:textId="77777777" w:rsidR="009773AF" w:rsidRPr="003A5C32" w:rsidRDefault="009773AF" w:rsidP="009773AF">
            <w:pPr>
              <w:spacing w:after="0"/>
              <w:ind w:left="-57" w:right="-57" w:firstLine="1"/>
              <w:rPr>
                <w:i/>
                <w:spacing w:val="-2"/>
                <w:sz w:val="20"/>
                <w:szCs w:val="20"/>
              </w:rPr>
            </w:pPr>
            <w:r w:rsidRPr="00AD5825">
              <w:rPr>
                <w:i/>
                <w:szCs w:val="24"/>
              </w:rPr>
              <w:t>ПК-11</w:t>
            </w:r>
            <w:r>
              <w:rPr>
                <w:i/>
                <w:szCs w:val="24"/>
              </w:rPr>
              <w:t xml:space="preserve"> </w:t>
            </w:r>
            <w:bookmarkStart w:id="4" w:name="_Hlk30160653"/>
            <w:r w:rsidRPr="00AD5825">
              <w:rPr>
                <w:i/>
                <w:szCs w:val="24"/>
              </w:rPr>
              <w:t>Способен осуществлять наблюдение за работой автоматических систем управления двигательной установкой и вспомогательными механизмами</w:t>
            </w:r>
            <w:bookmarkEnd w:id="4"/>
          </w:p>
        </w:tc>
        <w:tc>
          <w:tcPr>
            <w:tcW w:w="1764" w:type="dxa"/>
            <w:vAlign w:val="center"/>
          </w:tcPr>
          <w:p w14:paraId="68303B2F" w14:textId="77777777" w:rsidR="009773AF" w:rsidRPr="0056351C" w:rsidRDefault="009773AF" w:rsidP="009773AF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>-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 xml:space="preserve">Формирование </w:t>
            </w:r>
            <w:r w:rsidRPr="007C7F32">
              <w:rPr>
                <w:i w:val="0"/>
              </w:rPr>
              <w:br/>
            </w:r>
            <w:r>
              <w:rPr>
                <w:i w:val="0"/>
              </w:rPr>
              <w:t>знаний</w:t>
            </w:r>
          </w:p>
        </w:tc>
        <w:tc>
          <w:tcPr>
            <w:tcW w:w="4448" w:type="dxa"/>
          </w:tcPr>
          <w:p w14:paraId="1D5B642D" w14:textId="77777777" w:rsidR="00F066D3" w:rsidRPr="00F066D3" w:rsidRDefault="00F066D3" w:rsidP="00F066D3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561ECD9D" w14:textId="77777777" w:rsidR="00F066D3" w:rsidRPr="00F066D3" w:rsidRDefault="00F066D3" w:rsidP="00F066D3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76C2F3DF" w14:textId="77777777" w:rsidR="009773AF" w:rsidRPr="0056351C" w:rsidRDefault="009773AF" w:rsidP="009773AF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2.1.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Точные методы исследования нелинейных систем</w:t>
            </w:r>
          </w:p>
          <w:p w14:paraId="3012AB2C" w14:textId="77777777" w:rsidR="009773AF" w:rsidRPr="00614715" w:rsidRDefault="009773AF" w:rsidP="009773AF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2.2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2212" w:type="dxa"/>
            <w:vAlign w:val="center"/>
          </w:tcPr>
          <w:p w14:paraId="573D85E2" w14:textId="77777777" w:rsidR="009773AF" w:rsidRDefault="009773AF" w:rsidP="009773AF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Экзамен по дисциплине в 6 семестре.</w:t>
            </w:r>
          </w:p>
          <w:p w14:paraId="6E461334" w14:textId="77777777" w:rsidR="009773AF" w:rsidRPr="00ED78CC" w:rsidRDefault="009773AF" w:rsidP="009773AF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</w:rPr>
              <w:t>Зачёт с оценкой в 5 семестре</w:t>
            </w:r>
          </w:p>
        </w:tc>
      </w:tr>
      <w:tr w:rsidR="00F066D3" w:rsidRPr="007C7F32" w14:paraId="3C8F8343" w14:textId="77777777" w:rsidTr="003A5C32">
        <w:trPr>
          <w:trHeight w:val="616"/>
        </w:trPr>
        <w:tc>
          <w:tcPr>
            <w:tcW w:w="2032" w:type="dxa"/>
            <w:vMerge w:val="restart"/>
          </w:tcPr>
          <w:p w14:paraId="03E92A32" w14:textId="77777777" w:rsidR="00F066D3" w:rsidRPr="003A5C32" w:rsidRDefault="00F066D3" w:rsidP="00F066D3">
            <w:pPr>
              <w:spacing w:after="0"/>
              <w:ind w:left="-57" w:right="-57" w:firstLine="1"/>
              <w:rPr>
                <w:i/>
                <w:spacing w:val="-2"/>
                <w:sz w:val="20"/>
                <w:szCs w:val="20"/>
              </w:rPr>
            </w:pPr>
            <w:r w:rsidRPr="00AD5825">
              <w:rPr>
                <w:rStyle w:val="FontStyle45"/>
                <w:i/>
                <w:iCs/>
                <w:sz w:val="24"/>
                <w:szCs w:val="24"/>
              </w:rPr>
              <w:lastRenderedPageBreak/>
              <w:t>ПК-21</w:t>
            </w:r>
            <w:r>
              <w:rPr>
                <w:rStyle w:val="FontStyle45"/>
                <w:i/>
                <w:iCs/>
                <w:sz w:val="24"/>
                <w:szCs w:val="24"/>
              </w:rPr>
              <w:t xml:space="preserve"> </w:t>
            </w:r>
            <w:bookmarkStart w:id="5" w:name="_Hlk30160718"/>
            <w:r w:rsidRPr="00AD5825">
              <w:rPr>
                <w:rStyle w:val="FontStyle45"/>
                <w:i/>
                <w:sz w:val="24"/>
                <w:szCs w:val="24"/>
              </w:rPr>
              <w:t>Способен сформировать цели проекта (программы), разработать обобщенные варианты их достижения</w:t>
            </w:r>
            <w:bookmarkEnd w:id="5"/>
            <w:r w:rsidRPr="00AD5825">
              <w:rPr>
                <w:rStyle w:val="FontStyle45"/>
                <w:i/>
                <w:sz w:val="24"/>
                <w:szCs w:val="24"/>
              </w:rPr>
              <w:t>, выполнить анализ этих вариантов, прогнозировать последствия, находить компромиссные решения</w:t>
            </w:r>
          </w:p>
        </w:tc>
        <w:tc>
          <w:tcPr>
            <w:tcW w:w="1764" w:type="dxa"/>
            <w:vAlign w:val="center"/>
          </w:tcPr>
          <w:p w14:paraId="23047BF5" w14:textId="77777777" w:rsidR="00F066D3" w:rsidRPr="0056351C" w:rsidRDefault="00F066D3" w:rsidP="00F066D3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  <w:lang w:val="en-US"/>
              </w:rPr>
              <w:t>I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>-</w:t>
            </w:r>
            <w:r>
              <w:rPr>
                <w:i w:val="0"/>
              </w:rPr>
              <w:t xml:space="preserve"> </w:t>
            </w:r>
            <w:r w:rsidRPr="007C7F32">
              <w:rPr>
                <w:i w:val="0"/>
              </w:rPr>
              <w:t xml:space="preserve">Формирование </w:t>
            </w:r>
            <w:r w:rsidRPr="007C7F32">
              <w:rPr>
                <w:i w:val="0"/>
              </w:rPr>
              <w:br/>
            </w:r>
            <w:r>
              <w:rPr>
                <w:i w:val="0"/>
              </w:rPr>
              <w:t>знаний</w:t>
            </w:r>
          </w:p>
        </w:tc>
        <w:tc>
          <w:tcPr>
            <w:tcW w:w="4448" w:type="dxa"/>
          </w:tcPr>
          <w:p w14:paraId="59E9416E" w14:textId="77777777" w:rsidR="008757FB" w:rsidRDefault="008757FB" w:rsidP="00F066D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14:paraId="6D76C87F" w14:textId="77777777" w:rsidR="008757FB" w:rsidRDefault="008757FB" w:rsidP="008757FB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722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1.1</w:t>
            </w:r>
            <w:r w:rsidRPr="003172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Математическое описание систем</w:t>
            </w:r>
          </w:p>
          <w:p w14:paraId="00F69D9D" w14:textId="77777777" w:rsidR="008757FB" w:rsidRPr="00317222" w:rsidRDefault="008757FB" w:rsidP="008757FB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10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10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Элементарные типовые звенья систем управления</w:t>
            </w:r>
          </w:p>
          <w:p w14:paraId="6DDE644F" w14:textId="77777777" w:rsidR="00F066D3" w:rsidRPr="00F066D3" w:rsidRDefault="00F066D3" w:rsidP="00F066D3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07BB158D" w14:textId="77777777" w:rsidR="00F066D3" w:rsidRPr="00F066D3" w:rsidRDefault="00F066D3" w:rsidP="00F066D3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2F367699" w14:textId="77777777" w:rsidR="00F066D3" w:rsidRPr="0056351C" w:rsidRDefault="00F066D3" w:rsidP="00F066D3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2.1.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Точные методы исследования нелинейных систем</w:t>
            </w:r>
          </w:p>
          <w:p w14:paraId="5770A425" w14:textId="77777777" w:rsidR="00F066D3" w:rsidRPr="00614715" w:rsidRDefault="00F066D3" w:rsidP="00F066D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2.2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2212" w:type="dxa"/>
            <w:vAlign w:val="center"/>
          </w:tcPr>
          <w:p w14:paraId="1756141C" w14:textId="77777777" w:rsidR="00F066D3" w:rsidRDefault="00F066D3" w:rsidP="00F066D3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Экзамен по дисциплине в 6 семестре.</w:t>
            </w:r>
          </w:p>
          <w:p w14:paraId="5C4E2287" w14:textId="77777777" w:rsidR="00F066D3" w:rsidRPr="00ED78CC" w:rsidRDefault="00F066D3" w:rsidP="00F066D3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</w:rPr>
              <w:t>Зачёт с оценкой в 5 семестре</w:t>
            </w:r>
          </w:p>
        </w:tc>
      </w:tr>
      <w:tr w:rsidR="00F066D3" w:rsidRPr="007C7F32" w14:paraId="4EC6A051" w14:textId="77777777" w:rsidTr="003A5C32">
        <w:trPr>
          <w:trHeight w:val="616"/>
        </w:trPr>
        <w:tc>
          <w:tcPr>
            <w:tcW w:w="2032" w:type="dxa"/>
            <w:vMerge/>
          </w:tcPr>
          <w:p w14:paraId="68AB8298" w14:textId="77777777" w:rsidR="00F066D3" w:rsidRPr="003A5C32" w:rsidRDefault="00F066D3" w:rsidP="00F066D3">
            <w:pPr>
              <w:spacing w:after="0"/>
              <w:ind w:left="-57" w:right="-57" w:firstLine="1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6BDF895" w14:textId="77777777" w:rsidR="00F066D3" w:rsidRPr="0056351C" w:rsidRDefault="00F066D3" w:rsidP="00F066D3">
            <w:pPr>
              <w:pStyle w:val="31"/>
              <w:ind w:left="-57" w:right="-57"/>
              <w:rPr>
                <w:i w:val="0"/>
              </w:rPr>
            </w:pPr>
            <w:r w:rsidRPr="0056351C">
              <w:rPr>
                <w:i w:val="0"/>
                <w:lang w:val="en-US"/>
              </w:rPr>
              <w:t>II</w:t>
            </w:r>
            <w:r>
              <w:rPr>
                <w:i w:val="0"/>
              </w:rPr>
              <w:t xml:space="preserve"> </w:t>
            </w:r>
            <w:r w:rsidRPr="0056351C">
              <w:rPr>
                <w:i w:val="0"/>
              </w:rPr>
              <w:t>- Формирование способностей</w:t>
            </w:r>
          </w:p>
        </w:tc>
        <w:tc>
          <w:tcPr>
            <w:tcW w:w="4448" w:type="dxa"/>
          </w:tcPr>
          <w:p w14:paraId="62DC871B" w14:textId="77777777" w:rsidR="005C6263" w:rsidRDefault="005C6263" w:rsidP="005C626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14:paraId="4137FF55" w14:textId="77777777" w:rsidR="005C6263" w:rsidRDefault="005C6263" w:rsidP="005C6263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722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1.1</w:t>
            </w:r>
            <w:r w:rsidRPr="003172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Математическое описание систем</w:t>
            </w:r>
          </w:p>
          <w:p w14:paraId="1C4B48A2" w14:textId="77777777" w:rsidR="005C6263" w:rsidRPr="00317222" w:rsidRDefault="005C6263" w:rsidP="005C6263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10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10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Элементарные типовые звенья систем управления</w:t>
            </w:r>
          </w:p>
          <w:p w14:paraId="6FD6AAC8" w14:textId="77777777" w:rsidR="00F066D3" w:rsidRPr="00F066D3" w:rsidRDefault="00F066D3" w:rsidP="00F066D3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1962A655" w14:textId="77777777" w:rsidR="00F066D3" w:rsidRPr="00F066D3" w:rsidRDefault="00F066D3" w:rsidP="00F066D3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7893BF1A" w14:textId="77777777" w:rsidR="00F066D3" w:rsidRPr="0056351C" w:rsidRDefault="00F066D3" w:rsidP="00F066D3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2.1.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Точные методы исследования нелинейных систем</w:t>
            </w:r>
          </w:p>
          <w:p w14:paraId="57173970" w14:textId="77777777" w:rsidR="00F066D3" w:rsidRPr="00614715" w:rsidRDefault="00F066D3" w:rsidP="00F066D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01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2.2</w:t>
            </w:r>
            <w:r w:rsidRPr="006C01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Приближённые методы исследования нелинейных систем</w:t>
            </w:r>
          </w:p>
        </w:tc>
        <w:tc>
          <w:tcPr>
            <w:tcW w:w="2212" w:type="dxa"/>
            <w:vAlign w:val="center"/>
          </w:tcPr>
          <w:p w14:paraId="3103543B" w14:textId="77777777" w:rsidR="00F066D3" w:rsidRDefault="00F066D3" w:rsidP="00F066D3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Экзамен по дисциплине в 6 семестре.</w:t>
            </w:r>
          </w:p>
          <w:p w14:paraId="67C32D67" w14:textId="77777777" w:rsidR="00F066D3" w:rsidRDefault="00F066D3" w:rsidP="00F066D3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Зачёт с оценкой в 5 семестре.</w:t>
            </w:r>
          </w:p>
          <w:p w14:paraId="45B1BDAE" w14:textId="77777777" w:rsidR="00F066D3" w:rsidRPr="00ED78CC" w:rsidRDefault="00F066D3" w:rsidP="00F066D3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</w:rPr>
              <w:t>Защита лабораторных работ</w:t>
            </w:r>
          </w:p>
        </w:tc>
      </w:tr>
      <w:tr w:rsidR="00F066D3" w:rsidRPr="007C7F32" w14:paraId="09B7CF03" w14:textId="77777777" w:rsidTr="003A5C32">
        <w:trPr>
          <w:trHeight w:val="616"/>
        </w:trPr>
        <w:tc>
          <w:tcPr>
            <w:tcW w:w="2032" w:type="dxa"/>
            <w:vMerge/>
          </w:tcPr>
          <w:p w14:paraId="350110AE" w14:textId="77777777" w:rsidR="00F066D3" w:rsidRPr="003A5C32" w:rsidRDefault="00F066D3" w:rsidP="00F066D3">
            <w:pPr>
              <w:spacing w:after="0"/>
              <w:ind w:left="-57" w:right="-57" w:firstLine="1"/>
              <w:rPr>
                <w:i/>
                <w:spacing w:val="-2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4E9A11B" w14:textId="77777777" w:rsidR="00F066D3" w:rsidRPr="0056351C" w:rsidRDefault="00F066D3" w:rsidP="00F066D3">
            <w:pPr>
              <w:pStyle w:val="31"/>
              <w:ind w:left="-57" w:right="-57"/>
              <w:rPr>
                <w:i w:val="0"/>
              </w:rPr>
            </w:pPr>
            <w:r w:rsidRPr="0056351C">
              <w:rPr>
                <w:i w:val="0"/>
                <w:lang w:val="en-US"/>
              </w:rPr>
              <w:t>III</w:t>
            </w:r>
            <w:r>
              <w:rPr>
                <w:i w:val="0"/>
              </w:rPr>
              <w:t xml:space="preserve"> </w:t>
            </w:r>
            <w:r w:rsidRPr="0056351C">
              <w:rPr>
                <w:i w:val="0"/>
              </w:rPr>
              <w:t xml:space="preserve">- </w:t>
            </w:r>
            <w:r>
              <w:rPr>
                <w:i w:val="0"/>
              </w:rPr>
              <w:t>Интеграция</w:t>
            </w:r>
            <w:r w:rsidRPr="0056351C">
              <w:rPr>
                <w:i w:val="0"/>
              </w:rPr>
              <w:t xml:space="preserve"> способностей</w:t>
            </w:r>
          </w:p>
        </w:tc>
        <w:tc>
          <w:tcPr>
            <w:tcW w:w="4448" w:type="dxa"/>
          </w:tcPr>
          <w:p w14:paraId="0F2E1FC8" w14:textId="77777777" w:rsidR="005C6263" w:rsidRDefault="005C6263" w:rsidP="005C626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14:paraId="77860695" w14:textId="77777777" w:rsidR="005C6263" w:rsidRDefault="005C6263" w:rsidP="005C6263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722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1.1</w:t>
            </w:r>
            <w:r w:rsidRPr="003172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Математическое описание систем</w:t>
            </w:r>
          </w:p>
          <w:p w14:paraId="6BB7748B" w14:textId="77777777" w:rsidR="005C6263" w:rsidRPr="00317222" w:rsidRDefault="005C6263" w:rsidP="005C6263">
            <w:pPr>
              <w:spacing w:after="0"/>
              <w:ind w:left="-57" w:right="-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10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Тема 1.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10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757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Элементарные типовые звенья систем управления</w:t>
            </w:r>
          </w:p>
          <w:p w14:paraId="29F63939" w14:textId="77777777" w:rsidR="00F066D3" w:rsidRPr="00F066D3" w:rsidRDefault="00F066D3" w:rsidP="00F066D3">
            <w:pPr>
              <w:spacing w:after="0"/>
              <w:ind w:left="-57" w:right="-57"/>
              <w:rPr>
                <w:color w:val="000000"/>
                <w:sz w:val="20"/>
                <w:szCs w:val="20"/>
              </w:rPr>
            </w:pPr>
            <w:r w:rsidRPr="00F066D3">
              <w:rPr>
                <w:i/>
                <w:iCs/>
                <w:sz w:val="20"/>
                <w:szCs w:val="20"/>
              </w:rPr>
              <w:t xml:space="preserve">Тема 1.3. </w:t>
            </w:r>
            <w:r w:rsidRPr="00F066D3">
              <w:rPr>
                <w:color w:val="000000"/>
                <w:sz w:val="20"/>
                <w:szCs w:val="20"/>
              </w:rPr>
              <w:t>Анализ линейных САУ</w:t>
            </w:r>
          </w:p>
          <w:p w14:paraId="65FE14AC" w14:textId="77777777" w:rsidR="00F066D3" w:rsidRPr="00F066D3" w:rsidRDefault="00F066D3" w:rsidP="00F066D3">
            <w:pPr>
              <w:spacing w:after="0"/>
              <w:ind w:left="-57" w:right="-57"/>
              <w:rPr>
                <w:iCs/>
                <w:sz w:val="20"/>
                <w:szCs w:val="20"/>
              </w:rPr>
            </w:pPr>
            <w:r w:rsidRPr="00F066D3">
              <w:rPr>
                <w:i/>
                <w:iCs/>
                <w:color w:val="000000"/>
                <w:sz w:val="20"/>
                <w:szCs w:val="20"/>
              </w:rPr>
              <w:t>Тема 1.4</w:t>
            </w:r>
            <w:r w:rsidRPr="00F066D3">
              <w:rPr>
                <w:color w:val="000000"/>
                <w:sz w:val="20"/>
                <w:szCs w:val="20"/>
              </w:rPr>
              <w:t xml:space="preserve"> Синтез линейных САУ</w:t>
            </w:r>
          </w:p>
          <w:p w14:paraId="5F6C09F0" w14:textId="77777777" w:rsidR="00F066D3" w:rsidRPr="00614715" w:rsidRDefault="00F066D3" w:rsidP="00F066D3">
            <w:pPr>
              <w:spacing w:after="0"/>
              <w:ind w:left="-57" w:right="-57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vAlign w:val="center"/>
          </w:tcPr>
          <w:p w14:paraId="4EC614E7" w14:textId="77777777" w:rsidR="00F066D3" w:rsidRDefault="00F066D3" w:rsidP="00F066D3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  <w:spacing w:val="-2"/>
              </w:rPr>
              <w:t>Выполнение и защита курсового проекта в 6 семестре</w:t>
            </w:r>
          </w:p>
          <w:p w14:paraId="201CBE28" w14:textId="77777777" w:rsidR="008A374C" w:rsidRPr="00ED78CC" w:rsidRDefault="008A374C" w:rsidP="00F066D3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  <w:r>
              <w:rPr>
                <w:i w:val="0"/>
                <w:spacing w:val="-2"/>
              </w:rPr>
              <w:t>Выполнение индивидуальногозадания</w:t>
            </w:r>
          </w:p>
        </w:tc>
      </w:tr>
    </w:tbl>
    <w:p w14:paraId="6B8D6EB1" w14:textId="77777777" w:rsidR="00487872" w:rsidRDefault="00487872" w:rsidP="00107B27">
      <w:pPr>
        <w:pStyle w:val="31"/>
        <w:ind w:firstLine="425"/>
        <w:rPr>
          <w:i w:val="0"/>
          <w:sz w:val="24"/>
          <w:szCs w:val="24"/>
        </w:rPr>
      </w:pPr>
    </w:p>
    <w:p w14:paraId="2BDC7CE1" w14:textId="77777777" w:rsidR="00107B27" w:rsidRPr="00ED78CC" w:rsidRDefault="00F14C74" w:rsidP="00107B27">
      <w:pPr>
        <w:pStyle w:val="31"/>
        <w:ind w:firstLine="425"/>
        <w:rPr>
          <w:b/>
          <w:sz w:val="24"/>
          <w:szCs w:val="24"/>
        </w:rPr>
      </w:pPr>
      <w:r w:rsidRPr="00ED78CC">
        <w:rPr>
          <w:b/>
          <w:sz w:val="24"/>
          <w:szCs w:val="24"/>
        </w:rPr>
        <w:t>5.2 Описание показателей и критериев оценивания компетенций на различных этапах их формирования, описание шкал оценивания</w:t>
      </w:r>
    </w:p>
    <w:p w14:paraId="44AF91E3" w14:textId="77777777" w:rsidR="00B117C9" w:rsidRDefault="00B117C9" w:rsidP="00107B27">
      <w:pPr>
        <w:pStyle w:val="31"/>
        <w:ind w:firstLine="425"/>
        <w:rPr>
          <w:i w:val="0"/>
          <w:sz w:val="24"/>
          <w:szCs w:val="2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843"/>
        <w:gridCol w:w="1580"/>
        <w:gridCol w:w="1204"/>
        <w:gridCol w:w="2406"/>
        <w:gridCol w:w="2319"/>
      </w:tblGrid>
      <w:tr w:rsidR="004C1B8F" w:rsidRPr="007C7F32" w14:paraId="6E6B669D" w14:textId="77777777" w:rsidTr="009569F9">
        <w:trPr>
          <w:jc w:val="center"/>
        </w:trPr>
        <w:tc>
          <w:tcPr>
            <w:tcW w:w="941" w:type="dxa"/>
          </w:tcPr>
          <w:p w14:paraId="1E7C9C9D" w14:textId="77777777" w:rsidR="004C1B8F" w:rsidRPr="007C7F32" w:rsidRDefault="004C1B8F" w:rsidP="00C80A6B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Шифр </w:t>
            </w:r>
            <w:r>
              <w:rPr>
                <w:i w:val="0"/>
              </w:rPr>
              <w:br/>
              <w:t>компетенции</w:t>
            </w:r>
          </w:p>
        </w:tc>
        <w:tc>
          <w:tcPr>
            <w:tcW w:w="1803" w:type="dxa"/>
            <w:vAlign w:val="center"/>
          </w:tcPr>
          <w:p w14:paraId="2D910323" w14:textId="77777777" w:rsidR="004C1B8F" w:rsidRPr="007C7F32" w:rsidRDefault="004C1B8F" w:rsidP="00C80A6B">
            <w:pPr>
              <w:pStyle w:val="31"/>
              <w:ind w:left="-57" w:right="-57"/>
              <w:jc w:val="center"/>
              <w:rPr>
                <w:rStyle w:val="FontStyle45"/>
                <w:i w:val="0"/>
                <w:sz w:val="20"/>
                <w:szCs w:val="20"/>
              </w:rPr>
            </w:pPr>
            <w:r w:rsidRPr="007C7F32">
              <w:rPr>
                <w:i w:val="0"/>
              </w:rPr>
              <w:t>Этапы формирования компетенции</w:t>
            </w:r>
          </w:p>
        </w:tc>
        <w:tc>
          <w:tcPr>
            <w:tcW w:w="1546" w:type="dxa"/>
          </w:tcPr>
          <w:p w14:paraId="2F320FDC" w14:textId="77777777" w:rsidR="004C1B8F" w:rsidRPr="007C7F32" w:rsidRDefault="004C1B8F" w:rsidP="00C80A6B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Наименование оценочного средства</w:t>
            </w:r>
          </w:p>
        </w:tc>
        <w:tc>
          <w:tcPr>
            <w:tcW w:w="1178" w:type="dxa"/>
          </w:tcPr>
          <w:p w14:paraId="2E9742F7" w14:textId="77777777" w:rsidR="004C1B8F" w:rsidRPr="007C7F32" w:rsidRDefault="004C1B8F" w:rsidP="00ED78C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Показатели оценивания</w:t>
            </w:r>
          </w:p>
        </w:tc>
        <w:tc>
          <w:tcPr>
            <w:tcW w:w="2354" w:type="dxa"/>
          </w:tcPr>
          <w:p w14:paraId="7BF0C19D" w14:textId="77777777" w:rsidR="004C1B8F" w:rsidRPr="007C7F32" w:rsidRDefault="004C1B8F" w:rsidP="00C80A6B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Критерии оценивания</w:t>
            </w:r>
          </w:p>
        </w:tc>
        <w:tc>
          <w:tcPr>
            <w:tcW w:w="2269" w:type="dxa"/>
          </w:tcPr>
          <w:p w14:paraId="5E40939A" w14:textId="77777777" w:rsidR="004C1B8F" w:rsidRPr="007C7F32" w:rsidRDefault="004C1B8F" w:rsidP="00C80A6B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Шкала оценивания</w:t>
            </w:r>
          </w:p>
        </w:tc>
      </w:tr>
      <w:tr w:rsidR="009569F9" w:rsidRPr="007C7F32" w14:paraId="03A6AAA9" w14:textId="77777777" w:rsidTr="009569F9">
        <w:trPr>
          <w:jc w:val="center"/>
        </w:trPr>
        <w:tc>
          <w:tcPr>
            <w:tcW w:w="941" w:type="dxa"/>
          </w:tcPr>
          <w:p w14:paraId="294C95EA" w14:textId="77777777" w:rsidR="009569F9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6F6462">
              <w:rPr>
                <w:i w:val="0"/>
                <w:spacing w:val="-4"/>
              </w:rPr>
              <w:t>ОПК-2</w:t>
            </w:r>
          </w:p>
        </w:tc>
        <w:tc>
          <w:tcPr>
            <w:tcW w:w="1803" w:type="dxa"/>
            <w:vAlign w:val="center"/>
          </w:tcPr>
          <w:p w14:paraId="7A1FF5AA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  <w:lang w:val="en-US"/>
              </w:rPr>
              <w:t>I</w:t>
            </w:r>
            <w:r w:rsidRPr="007C7F32">
              <w:rPr>
                <w:i w:val="0"/>
              </w:rPr>
              <w:t xml:space="preserve">-Формирование </w:t>
            </w:r>
            <w:r w:rsidRPr="007C7F32">
              <w:rPr>
                <w:i w:val="0"/>
              </w:rPr>
              <w:br/>
            </w:r>
            <w:r>
              <w:rPr>
                <w:i w:val="0"/>
              </w:rPr>
              <w:t>знаний</w:t>
            </w:r>
          </w:p>
        </w:tc>
        <w:tc>
          <w:tcPr>
            <w:tcW w:w="1546" w:type="dxa"/>
          </w:tcPr>
          <w:p w14:paraId="37207BC9" w14:textId="77777777" w:rsidR="009569F9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Экзамен по </w:t>
            </w:r>
          </w:p>
          <w:p w14:paraId="74399FC3" w14:textId="77777777" w:rsidR="009569F9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дисциплине (теоретическая часть).</w:t>
            </w:r>
          </w:p>
          <w:p w14:paraId="61B3028F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Зачёт с оценкой (теоретическая часть).</w:t>
            </w:r>
          </w:p>
        </w:tc>
        <w:tc>
          <w:tcPr>
            <w:tcW w:w="1178" w:type="dxa"/>
            <w:vAlign w:val="center"/>
          </w:tcPr>
          <w:p w14:paraId="2B761891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6C994CBD" w14:textId="77777777" w:rsidR="009569F9" w:rsidRDefault="009569F9" w:rsidP="009569F9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5021D53D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3CFE5243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9569F9" w:rsidRPr="007C7F32" w14:paraId="11991194" w14:textId="77777777" w:rsidTr="009569F9">
        <w:trPr>
          <w:jc w:val="center"/>
        </w:trPr>
        <w:tc>
          <w:tcPr>
            <w:tcW w:w="941" w:type="dxa"/>
            <w:vMerge w:val="restart"/>
          </w:tcPr>
          <w:p w14:paraId="2BEDD276" w14:textId="77777777" w:rsidR="009569F9" w:rsidRPr="006F6462" w:rsidRDefault="009569F9" w:rsidP="009569F9">
            <w:pPr>
              <w:pStyle w:val="31"/>
              <w:ind w:left="-57" w:right="-57"/>
              <w:jc w:val="center"/>
              <w:rPr>
                <w:i w:val="0"/>
                <w:spacing w:val="-4"/>
              </w:rPr>
            </w:pPr>
            <w:r>
              <w:rPr>
                <w:i w:val="0"/>
                <w:spacing w:val="-2"/>
              </w:rPr>
              <w:t>О</w:t>
            </w:r>
            <w:r w:rsidRPr="003A5C32">
              <w:rPr>
                <w:i w:val="0"/>
                <w:spacing w:val="-2"/>
              </w:rPr>
              <w:t>ПК-</w:t>
            </w:r>
            <w:r>
              <w:rPr>
                <w:i w:val="0"/>
                <w:spacing w:val="-2"/>
              </w:rPr>
              <w:t>4</w:t>
            </w:r>
          </w:p>
        </w:tc>
        <w:tc>
          <w:tcPr>
            <w:tcW w:w="1803" w:type="dxa"/>
            <w:vMerge w:val="restart"/>
            <w:vAlign w:val="center"/>
          </w:tcPr>
          <w:p w14:paraId="5DAFD421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  <w:lang w:val="en-US"/>
              </w:rPr>
            </w:pPr>
            <w:r w:rsidRPr="00BF7E7B">
              <w:rPr>
                <w:i w:val="0"/>
                <w:lang w:val="en-US"/>
              </w:rPr>
              <w:t>II</w:t>
            </w:r>
            <w:r w:rsidRPr="00BF7E7B">
              <w:rPr>
                <w:i w:val="0"/>
              </w:rPr>
              <w:t>- Формирование способностей</w:t>
            </w:r>
          </w:p>
        </w:tc>
        <w:tc>
          <w:tcPr>
            <w:tcW w:w="1546" w:type="dxa"/>
          </w:tcPr>
          <w:p w14:paraId="3D69D8F8" w14:textId="77777777" w:rsidR="009569F9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Экзамен по </w:t>
            </w:r>
          </w:p>
          <w:p w14:paraId="20B579E9" w14:textId="77777777" w:rsidR="009569F9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дисциплине (практическая часть)</w:t>
            </w:r>
          </w:p>
        </w:tc>
        <w:tc>
          <w:tcPr>
            <w:tcW w:w="1178" w:type="dxa"/>
            <w:vAlign w:val="center"/>
          </w:tcPr>
          <w:p w14:paraId="6D12B4FC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01B6237B" w14:textId="77777777" w:rsidR="009569F9" w:rsidRDefault="009569F9" w:rsidP="009569F9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437BE9F2" w14:textId="77777777" w:rsidR="009569F9" w:rsidRPr="007C7F32" w:rsidRDefault="009569F9" w:rsidP="009569F9">
            <w:pPr>
              <w:pStyle w:val="31"/>
              <w:ind w:left="-57" w:right="-57"/>
              <w:rPr>
                <w:i w:val="0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03CAAE9B" w14:textId="77777777" w:rsidR="009569F9" w:rsidRPr="007C7F32" w:rsidRDefault="009569F9" w:rsidP="009569F9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8A374C" w:rsidRPr="007C7F32" w14:paraId="5D3EBCF6" w14:textId="77777777" w:rsidTr="0003399D">
        <w:trPr>
          <w:jc w:val="center"/>
        </w:trPr>
        <w:tc>
          <w:tcPr>
            <w:tcW w:w="941" w:type="dxa"/>
            <w:vMerge/>
          </w:tcPr>
          <w:p w14:paraId="3844271E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</w:p>
        </w:tc>
        <w:tc>
          <w:tcPr>
            <w:tcW w:w="1803" w:type="dxa"/>
            <w:vMerge/>
            <w:vAlign w:val="center"/>
          </w:tcPr>
          <w:p w14:paraId="299D8743" w14:textId="77777777" w:rsidR="008A374C" w:rsidRPr="00471715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</w:p>
        </w:tc>
        <w:tc>
          <w:tcPr>
            <w:tcW w:w="1546" w:type="dxa"/>
            <w:vAlign w:val="center"/>
          </w:tcPr>
          <w:p w14:paraId="1B5AD542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Защита лабораторных работ</w:t>
            </w:r>
          </w:p>
        </w:tc>
        <w:tc>
          <w:tcPr>
            <w:tcW w:w="1178" w:type="dxa"/>
            <w:vAlign w:val="center"/>
          </w:tcPr>
          <w:p w14:paraId="06B3F622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Итоговая оценка</w:t>
            </w:r>
          </w:p>
        </w:tc>
        <w:tc>
          <w:tcPr>
            <w:tcW w:w="2354" w:type="dxa"/>
          </w:tcPr>
          <w:p w14:paraId="40F62FD2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3211ED">
              <w:rPr>
                <w:i w:val="0"/>
                <w:spacing w:val="-4"/>
              </w:rPr>
              <w:t xml:space="preserve">Зачёт по лабораторной работе соответствует критерию оценивания этапа </w:t>
            </w:r>
            <w:r w:rsidRPr="003211ED">
              <w:rPr>
                <w:i w:val="0"/>
                <w:spacing w:val="-4"/>
              </w:rPr>
              <w:lastRenderedPageBreak/>
              <w:t xml:space="preserve">формирования компетенции «освоен». Незачёт по лабораторной работе соответствует критерию оценивания этапа формирования компетенции «не освоен». </w:t>
            </w:r>
          </w:p>
        </w:tc>
        <w:tc>
          <w:tcPr>
            <w:tcW w:w="2269" w:type="dxa"/>
          </w:tcPr>
          <w:p w14:paraId="3F957157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3211ED">
              <w:rPr>
                <w:i w:val="0"/>
              </w:rPr>
              <w:lastRenderedPageBreak/>
              <w:t xml:space="preserve">Шкала порядка с рангами: зачёт, незачёт. </w:t>
            </w:r>
          </w:p>
          <w:p w14:paraId="6329FF94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3211ED">
              <w:rPr>
                <w:i w:val="0"/>
              </w:rPr>
              <w:t xml:space="preserve">Дихотомическая шкала </w:t>
            </w:r>
            <w:r w:rsidRPr="003211ED">
              <w:rPr>
                <w:i w:val="0"/>
              </w:rPr>
              <w:lastRenderedPageBreak/>
              <w:t>«освоена – не освоена»</w:t>
            </w:r>
          </w:p>
        </w:tc>
      </w:tr>
      <w:tr w:rsidR="008A374C" w:rsidRPr="007C7F32" w14:paraId="46782E43" w14:textId="77777777" w:rsidTr="00BC2685">
        <w:trPr>
          <w:jc w:val="center"/>
        </w:trPr>
        <w:tc>
          <w:tcPr>
            <w:tcW w:w="941" w:type="dxa"/>
            <w:vMerge/>
          </w:tcPr>
          <w:p w14:paraId="4AE40E4C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  <w:spacing w:val="-2"/>
              </w:rPr>
            </w:pPr>
          </w:p>
        </w:tc>
        <w:tc>
          <w:tcPr>
            <w:tcW w:w="1803" w:type="dxa"/>
            <w:vMerge/>
            <w:vAlign w:val="center"/>
          </w:tcPr>
          <w:p w14:paraId="2A0546CA" w14:textId="77777777" w:rsidR="008A374C" w:rsidRPr="009569F9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</w:p>
        </w:tc>
        <w:tc>
          <w:tcPr>
            <w:tcW w:w="1546" w:type="dxa"/>
            <w:vAlign w:val="center"/>
          </w:tcPr>
          <w:p w14:paraId="27796A4F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Выполнение и защита индивидуального задания</w:t>
            </w:r>
          </w:p>
        </w:tc>
        <w:tc>
          <w:tcPr>
            <w:tcW w:w="1178" w:type="dxa"/>
            <w:vAlign w:val="center"/>
          </w:tcPr>
          <w:p w14:paraId="77F011A4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4FE1C294" w14:textId="77777777" w:rsidR="008A374C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22F2874D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4D3D5F27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8A374C" w:rsidRPr="007C7F32" w14:paraId="71E8D25A" w14:textId="77777777" w:rsidTr="00BC2685">
        <w:trPr>
          <w:trHeight w:val="1146"/>
          <w:jc w:val="center"/>
        </w:trPr>
        <w:tc>
          <w:tcPr>
            <w:tcW w:w="941" w:type="dxa"/>
          </w:tcPr>
          <w:p w14:paraId="0B93AB0B" w14:textId="77777777" w:rsidR="008A374C" w:rsidRPr="004C1B8F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BF7E7B">
              <w:rPr>
                <w:i w:val="0"/>
              </w:rPr>
              <w:t>ПК-</w:t>
            </w:r>
            <w:r>
              <w:rPr>
                <w:i w:val="0"/>
              </w:rPr>
              <w:t>11</w:t>
            </w:r>
          </w:p>
        </w:tc>
        <w:tc>
          <w:tcPr>
            <w:tcW w:w="1803" w:type="dxa"/>
            <w:vAlign w:val="center"/>
          </w:tcPr>
          <w:p w14:paraId="3B156B49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rStyle w:val="FontStyle45"/>
                <w:i w:val="0"/>
                <w:sz w:val="20"/>
                <w:szCs w:val="20"/>
              </w:rPr>
            </w:pPr>
            <w:r w:rsidRPr="007C7F32">
              <w:rPr>
                <w:i w:val="0"/>
                <w:lang w:val="en-US"/>
              </w:rPr>
              <w:t>I</w:t>
            </w:r>
            <w:r w:rsidRPr="007C7F32">
              <w:rPr>
                <w:i w:val="0"/>
              </w:rPr>
              <w:t xml:space="preserve">-Формирование </w:t>
            </w:r>
            <w:r w:rsidRPr="007C7F32">
              <w:rPr>
                <w:i w:val="0"/>
              </w:rPr>
              <w:br/>
            </w:r>
            <w:r>
              <w:rPr>
                <w:i w:val="0"/>
              </w:rPr>
              <w:t>знаний</w:t>
            </w:r>
          </w:p>
        </w:tc>
        <w:tc>
          <w:tcPr>
            <w:tcW w:w="1546" w:type="dxa"/>
          </w:tcPr>
          <w:p w14:paraId="3FC1A264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Экзамен по </w:t>
            </w:r>
          </w:p>
          <w:p w14:paraId="027FAC20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дисциплине (теоретическая часть).</w:t>
            </w:r>
          </w:p>
          <w:p w14:paraId="76FAFA46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Зачёт с оценкой (теоретическая часть).</w:t>
            </w:r>
          </w:p>
        </w:tc>
        <w:tc>
          <w:tcPr>
            <w:tcW w:w="1178" w:type="dxa"/>
            <w:vAlign w:val="center"/>
          </w:tcPr>
          <w:p w14:paraId="1560478C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29A5707F" w14:textId="77777777" w:rsidR="008A374C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4AD9792D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140A804D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8A374C" w:rsidRPr="007C7F32" w14:paraId="03880E85" w14:textId="77777777" w:rsidTr="00BC2685">
        <w:trPr>
          <w:trHeight w:val="282"/>
          <w:jc w:val="center"/>
        </w:trPr>
        <w:tc>
          <w:tcPr>
            <w:tcW w:w="941" w:type="dxa"/>
            <w:vMerge w:val="restart"/>
          </w:tcPr>
          <w:p w14:paraId="0BDAB25F" w14:textId="77777777" w:rsidR="008A374C" w:rsidRPr="00670C4B" w:rsidRDefault="008A374C" w:rsidP="008A374C">
            <w:pPr>
              <w:spacing w:after="0"/>
              <w:ind w:left="-57" w:right="-57"/>
              <w:rPr>
                <w:rStyle w:val="FontStyle45"/>
                <w:sz w:val="20"/>
                <w:szCs w:val="20"/>
              </w:rPr>
            </w:pPr>
            <w:r w:rsidRPr="00670C4B">
              <w:rPr>
                <w:rStyle w:val="FontStyle45"/>
                <w:sz w:val="20"/>
                <w:szCs w:val="20"/>
              </w:rPr>
              <w:t>ПК</w:t>
            </w:r>
            <w:r>
              <w:rPr>
                <w:rStyle w:val="FontStyle45"/>
                <w:sz w:val="20"/>
                <w:szCs w:val="20"/>
              </w:rPr>
              <w:t>-</w:t>
            </w:r>
            <w:r w:rsidRPr="00670C4B">
              <w:rPr>
                <w:rStyle w:val="FontStyle45"/>
                <w:sz w:val="20"/>
                <w:szCs w:val="20"/>
              </w:rPr>
              <w:t>31</w:t>
            </w:r>
          </w:p>
        </w:tc>
        <w:tc>
          <w:tcPr>
            <w:tcW w:w="1803" w:type="dxa"/>
            <w:vAlign w:val="center"/>
          </w:tcPr>
          <w:p w14:paraId="5FF99ABC" w14:textId="77777777" w:rsidR="008A374C" w:rsidRPr="004D64FB" w:rsidRDefault="008A374C" w:rsidP="008A374C">
            <w:pPr>
              <w:spacing w:after="0"/>
              <w:ind w:left="-57" w:right="-57"/>
              <w:jc w:val="center"/>
              <w:rPr>
                <w:iCs/>
                <w:sz w:val="20"/>
                <w:szCs w:val="20"/>
                <w:lang w:val="en-US"/>
              </w:rPr>
            </w:pPr>
            <w:r w:rsidRPr="004D64FB">
              <w:rPr>
                <w:iCs/>
                <w:sz w:val="20"/>
                <w:szCs w:val="20"/>
                <w:lang w:val="en-US"/>
              </w:rPr>
              <w:t>I</w:t>
            </w:r>
            <w:r w:rsidRPr="004D64FB">
              <w:rPr>
                <w:iCs/>
                <w:sz w:val="20"/>
                <w:szCs w:val="20"/>
              </w:rPr>
              <w:t xml:space="preserve">-Формирование </w:t>
            </w:r>
            <w:r w:rsidRPr="004D64FB">
              <w:rPr>
                <w:iCs/>
                <w:sz w:val="20"/>
                <w:szCs w:val="20"/>
              </w:rPr>
              <w:br/>
              <w:t>знаний</w:t>
            </w:r>
          </w:p>
        </w:tc>
        <w:tc>
          <w:tcPr>
            <w:tcW w:w="1546" w:type="dxa"/>
          </w:tcPr>
          <w:p w14:paraId="05B20F4B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Экзамен по </w:t>
            </w:r>
          </w:p>
          <w:p w14:paraId="1B01606D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дисциплине (теоретическая часть).</w:t>
            </w:r>
          </w:p>
          <w:p w14:paraId="1EDD0792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Зачёт с оценкой (теоретическая часть).</w:t>
            </w:r>
          </w:p>
        </w:tc>
        <w:tc>
          <w:tcPr>
            <w:tcW w:w="1178" w:type="dxa"/>
            <w:vAlign w:val="center"/>
          </w:tcPr>
          <w:p w14:paraId="20783AF1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3F79ED4B" w14:textId="77777777" w:rsidR="008A374C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4391237F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  <w:spacing w:val="-4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320BA364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8A374C" w:rsidRPr="007C7F32" w14:paraId="520A0DA2" w14:textId="77777777" w:rsidTr="00BC2685">
        <w:trPr>
          <w:trHeight w:val="282"/>
          <w:jc w:val="center"/>
        </w:trPr>
        <w:tc>
          <w:tcPr>
            <w:tcW w:w="941" w:type="dxa"/>
            <w:vMerge/>
          </w:tcPr>
          <w:p w14:paraId="15A1B9F8" w14:textId="77777777" w:rsidR="008A374C" w:rsidRPr="00670C4B" w:rsidRDefault="008A374C" w:rsidP="008A374C">
            <w:pPr>
              <w:spacing w:after="0"/>
              <w:ind w:left="-57" w:right="-57"/>
              <w:rPr>
                <w:rStyle w:val="FontStyle45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86814AA" w14:textId="77777777" w:rsidR="008A374C" w:rsidRPr="004D64FB" w:rsidRDefault="008A374C" w:rsidP="008A374C">
            <w:pPr>
              <w:spacing w:after="0"/>
              <w:ind w:left="-57" w:right="-57"/>
              <w:jc w:val="center"/>
              <w:rPr>
                <w:iCs/>
                <w:sz w:val="20"/>
                <w:szCs w:val="20"/>
                <w:lang w:val="en-US"/>
              </w:rPr>
            </w:pPr>
            <w:r w:rsidRPr="004576FF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Pr="00053964">
              <w:rPr>
                <w:sz w:val="20"/>
                <w:szCs w:val="20"/>
              </w:rPr>
              <w:t xml:space="preserve">- </w:t>
            </w:r>
            <w:r w:rsidRPr="004576FF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4576FF">
              <w:rPr>
                <w:sz w:val="20"/>
                <w:szCs w:val="20"/>
              </w:rPr>
              <w:t>способностей</w:t>
            </w:r>
          </w:p>
        </w:tc>
        <w:tc>
          <w:tcPr>
            <w:tcW w:w="1546" w:type="dxa"/>
          </w:tcPr>
          <w:p w14:paraId="4BEDB917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 xml:space="preserve">Экзамен по </w:t>
            </w:r>
          </w:p>
          <w:p w14:paraId="79E28098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дисциплине (практическая часть)</w:t>
            </w:r>
          </w:p>
        </w:tc>
        <w:tc>
          <w:tcPr>
            <w:tcW w:w="1178" w:type="dxa"/>
            <w:vAlign w:val="center"/>
          </w:tcPr>
          <w:p w14:paraId="016C2DE0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2E289828" w14:textId="77777777" w:rsidR="008A374C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 xml:space="preserve">5 (отлично) 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66620FB2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5B010AD9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  <w:tr w:rsidR="008A374C" w:rsidRPr="007C7F32" w14:paraId="7D799B9E" w14:textId="77777777" w:rsidTr="0003399D">
        <w:trPr>
          <w:trHeight w:val="282"/>
          <w:jc w:val="center"/>
        </w:trPr>
        <w:tc>
          <w:tcPr>
            <w:tcW w:w="941" w:type="dxa"/>
            <w:vMerge/>
          </w:tcPr>
          <w:p w14:paraId="66B9E1C8" w14:textId="77777777" w:rsidR="008A374C" w:rsidRPr="00670C4B" w:rsidRDefault="008A374C" w:rsidP="008A374C">
            <w:pPr>
              <w:spacing w:after="0"/>
              <w:ind w:left="-57" w:right="-57"/>
              <w:rPr>
                <w:rStyle w:val="FontStyle45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04179F02" w14:textId="77777777" w:rsidR="008A374C" w:rsidRPr="00471715" w:rsidRDefault="008A374C" w:rsidP="008A374C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93BD20A" w14:textId="77777777" w:rsidR="008A374C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Защита лабораторных работ</w:t>
            </w:r>
          </w:p>
        </w:tc>
        <w:tc>
          <w:tcPr>
            <w:tcW w:w="1178" w:type="dxa"/>
            <w:vAlign w:val="center"/>
          </w:tcPr>
          <w:p w14:paraId="26F599F5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Итоговая оценка</w:t>
            </w:r>
          </w:p>
        </w:tc>
        <w:tc>
          <w:tcPr>
            <w:tcW w:w="2354" w:type="dxa"/>
          </w:tcPr>
          <w:p w14:paraId="37201B0E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3211ED">
              <w:rPr>
                <w:i w:val="0"/>
                <w:spacing w:val="-4"/>
              </w:rPr>
              <w:t xml:space="preserve">Зачёт по лабораторной работе соответствует критерию оценивания этапа формирования компетенции «освоен». Незачёт по лабораторной работе соответствует критерию оценивания этапа формирования компетенции «не освоен». </w:t>
            </w:r>
          </w:p>
        </w:tc>
        <w:tc>
          <w:tcPr>
            <w:tcW w:w="2269" w:type="dxa"/>
          </w:tcPr>
          <w:p w14:paraId="65BAB3C3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3211ED">
              <w:rPr>
                <w:i w:val="0"/>
              </w:rPr>
              <w:t xml:space="preserve">Шкала порядка с рангами: зачёт, незачёт. </w:t>
            </w:r>
          </w:p>
          <w:p w14:paraId="468F2B36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3211ED">
              <w:rPr>
                <w:i w:val="0"/>
              </w:rPr>
              <w:t>Дихотомическая шкала «освоена – не освоена»</w:t>
            </w:r>
          </w:p>
        </w:tc>
      </w:tr>
      <w:tr w:rsidR="008A374C" w:rsidRPr="007C7F32" w14:paraId="7634D609" w14:textId="77777777" w:rsidTr="009569F9">
        <w:trPr>
          <w:trHeight w:val="282"/>
          <w:jc w:val="center"/>
        </w:trPr>
        <w:tc>
          <w:tcPr>
            <w:tcW w:w="941" w:type="dxa"/>
            <w:vMerge/>
          </w:tcPr>
          <w:p w14:paraId="3D53F6E8" w14:textId="77777777" w:rsidR="008A374C" w:rsidRPr="007C7F32" w:rsidRDefault="008A374C" w:rsidP="008A374C">
            <w:pPr>
              <w:spacing w:after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5933FB85" w14:textId="77777777" w:rsidR="008A374C" w:rsidRPr="007C7F32" w:rsidRDefault="008A374C" w:rsidP="008A374C">
            <w:pPr>
              <w:spacing w:after="0"/>
              <w:ind w:left="-57" w:right="-57"/>
              <w:jc w:val="center"/>
              <w:rPr>
                <w:rStyle w:val="FontStyle45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3A4503F8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Выполнение и защита индивидуального зада</w:t>
            </w:r>
            <w:r>
              <w:rPr>
                <w:i w:val="0"/>
              </w:rPr>
              <w:lastRenderedPageBreak/>
              <w:t>ния</w:t>
            </w:r>
          </w:p>
        </w:tc>
        <w:tc>
          <w:tcPr>
            <w:tcW w:w="1178" w:type="dxa"/>
            <w:vAlign w:val="center"/>
          </w:tcPr>
          <w:p w14:paraId="04B61518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lastRenderedPageBreak/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5853DE95" w14:textId="77777777" w:rsidR="008A374C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 3 (удовлетворительно), 4(хорошо)</w:t>
            </w:r>
            <w:r w:rsidRPr="007C7F32">
              <w:rPr>
                <w:i w:val="0"/>
              </w:rPr>
              <w:t xml:space="preserve"> или </w:t>
            </w:r>
            <w:r>
              <w:rPr>
                <w:i w:val="0"/>
              </w:rPr>
              <w:t>5 (отлично)  соответ</w:t>
            </w:r>
            <w:r>
              <w:rPr>
                <w:i w:val="0"/>
              </w:rPr>
              <w:lastRenderedPageBreak/>
              <w:t xml:space="preserve">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«освоен»</w:t>
            </w:r>
            <w:r>
              <w:rPr>
                <w:i w:val="0"/>
              </w:rPr>
              <w:t xml:space="preserve">. </w:t>
            </w:r>
          </w:p>
          <w:p w14:paraId="248EE20E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  <w:spacing w:val="-4"/>
              </w:rPr>
            </w:pPr>
            <w:r>
              <w:rPr>
                <w:i w:val="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053964">
              <w:rPr>
                <w:b/>
                <w:i w:val="0"/>
              </w:rPr>
              <w:t>«</w:t>
            </w:r>
            <w:r>
              <w:rPr>
                <w:b/>
                <w:i w:val="0"/>
              </w:rPr>
              <w:t xml:space="preserve">не </w:t>
            </w:r>
            <w:r w:rsidRPr="00053964">
              <w:rPr>
                <w:b/>
                <w:i w:val="0"/>
              </w:rPr>
              <w:t>освоен»</w:t>
            </w:r>
            <w:r>
              <w:rPr>
                <w:i w:val="0"/>
              </w:rPr>
              <w:t xml:space="preserve">. </w:t>
            </w:r>
          </w:p>
        </w:tc>
        <w:tc>
          <w:tcPr>
            <w:tcW w:w="2269" w:type="dxa"/>
          </w:tcPr>
          <w:p w14:paraId="18830A74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lastRenderedPageBreak/>
              <w:t>Шкала порядка с ранга</w:t>
            </w:r>
            <w:r>
              <w:rPr>
                <w:i w:val="0"/>
              </w:rPr>
              <w:t>ми: 2 (неудовлетворительно), 3 (удовлетвори</w:t>
            </w:r>
            <w:r>
              <w:rPr>
                <w:i w:val="0"/>
              </w:rPr>
              <w:lastRenderedPageBreak/>
              <w:t xml:space="preserve">тельно), 4(хорошо), 5 (отлично).  </w:t>
            </w:r>
          </w:p>
        </w:tc>
      </w:tr>
      <w:tr w:rsidR="008A374C" w:rsidRPr="007C7F32" w14:paraId="5B6200B5" w14:textId="77777777" w:rsidTr="009569F9">
        <w:trPr>
          <w:trHeight w:val="282"/>
          <w:jc w:val="center"/>
        </w:trPr>
        <w:tc>
          <w:tcPr>
            <w:tcW w:w="941" w:type="dxa"/>
            <w:vMerge/>
          </w:tcPr>
          <w:p w14:paraId="64040590" w14:textId="77777777" w:rsidR="008A374C" w:rsidRPr="00670C4B" w:rsidRDefault="008A374C" w:rsidP="008A374C">
            <w:pPr>
              <w:spacing w:after="0"/>
              <w:ind w:left="-57" w:right="-57"/>
              <w:rPr>
                <w:rStyle w:val="FontStyle45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9564D8B" w14:textId="77777777" w:rsidR="008A374C" w:rsidRPr="007C7F32" w:rsidRDefault="008A374C" w:rsidP="008A374C">
            <w:pPr>
              <w:spacing w:after="0"/>
              <w:ind w:left="-57" w:right="-57"/>
              <w:jc w:val="center"/>
              <w:rPr>
                <w:rStyle w:val="FontStyle45"/>
                <w:sz w:val="20"/>
                <w:szCs w:val="20"/>
              </w:rPr>
            </w:pPr>
            <w:r w:rsidRPr="007C7F32">
              <w:rPr>
                <w:sz w:val="20"/>
                <w:szCs w:val="20"/>
              </w:rPr>
              <w:t>III – Интеграция</w:t>
            </w:r>
            <w:r w:rsidRPr="007C7F32">
              <w:rPr>
                <w:sz w:val="20"/>
                <w:szCs w:val="20"/>
              </w:rPr>
              <w:br/>
              <w:t xml:space="preserve"> способностей</w:t>
            </w:r>
          </w:p>
        </w:tc>
        <w:tc>
          <w:tcPr>
            <w:tcW w:w="1546" w:type="dxa"/>
            <w:vAlign w:val="center"/>
          </w:tcPr>
          <w:p w14:paraId="4EE97402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>
              <w:rPr>
                <w:i w:val="0"/>
              </w:rPr>
              <w:t>Курсовой проект</w:t>
            </w:r>
          </w:p>
        </w:tc>
        <w:tc>
          <w:tcPr>
            <w:tcW w:w="1178" w:type="dxa"/>
            <w:vAlign w:val="center"/>
          </w:tcPr>
          <w:p w14:paraId="6D145880" w14:textId="77777777" w:rsidR="008A374C" w:rsidRPr="007C7F32" w:rsidRDefault="008A374C" w:rsidP="008A374C">
            <w:pPr>
              <w:pStyle w:val="31"/>
              <w:ind w:left="-57" w:right="-57"/>
              <w:jc w:val="center"/>
              <w:rPr>
                <w:i w:val="0"/>
              </w:rPr>
            </w:pPr>
            <w:r w:rsidRPr="007C7F32">
              <w:rPr>
                <w:i w:val="0"/>
              </w:rPr>
              <w:t>Итогов</w:t>
            </w:r>
            <w:r>
              <w:rPr>
                <w:i w:val="0"/>
              </w:rPr>
              <w:t>ый балл</w:t>
            </w:r>
          </w:p>
        </w:tc>
        <w:tc>
          <w:tcPr>
            <w:tcW w:w="2354" w:type="dxa"/>
          </w:tcPr>
          <w:p w14:paraId="4094164B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  <w:spacing w:val="-4"/>
              </w:rPr>
            </w:pPr>
            <w:r w:rsidRPr="003211ED">
              <w:rPr>
                <w:i w:val="0"/>
                <w:spacing w:val="-4"/>
              </w:rPr>
              <w:t xml:space="preserve">Итоговый балл 3 (удовлетворительно), 4(хорошо) или 5 (отлично)  соответствует критерию оценивания этапа формирования компетенции </w:t>
            </w:r>
            <w:r w:rsidRPr="003211ED">
              <w:rPr>
                <w:b/>
                <w:i w:val="0"/>
                <w:spacing w:val="-4"/>
              </w:rPr>
              <w:t>«освоен»</w:t>
            </w:r>
            <w:r w:rsidRPr="003211ED">
              <w:rPr>
                <w:i w:val="0"/>
                <w:spacing w:val="-4"/>
              </w:rPr>
              <w:t xml:space="preserve">. </w:t>
            </w:r>
          </w:p>
          <w:p w14:paraId="0C281563" w14:textId="77777777" w:rsidR="008A374C" w:rsidRPr="003211ED" w:rsidRDefault="008A374C" w:rsidP="008A374C">
            <w:pPr>
              <w:pStyle w:val="31"/>
              <w:ind w:left="-57" w:right="-57"/>
              <w:rPr>
                <w:i w:val="0"/>
                <w:spacing w:val="-4"/>
              </w:rPr>
            </w:pPr>
            <w:r w:rsidRPr="003211ED">
              <w:rPr>
                <w:i w:val="0"/>
                <w:spacing w:val="-4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3211ED">
              <w:rPr>
                <w:b/>
                <w:i w:val="0"/>
                <w:spacing w:val="-4"/>
              </w:rPr>
              <w:t>«не освоен»</w:t>
            </w:r>
            <w:r w:rsidRPr="003211ED">
              <w:rPr>
                <w:i w:val="0"/>
                <w:spacing w:val="-4"/>
              </w:rPr>
              <w:t xml:space="preserve">. </w:t>
            </w:r>
          </w:p>
        </w:tc>
        <w:tc>
          <w:tcPr>
            <w:tcW w:w="2269" w:type="dxa"/>
            <w:vAlign w:val="center"/>
          </w:tcPr>
          <w:p w14:paraId="78C93E25" w14:textId="77777777" w:rsidR="008A374C" w:rsidRPr="007C7F32" w:rsidRDefault="008A374C" w:rsidP="008A374C">
            <w:pPr>
              <w:pStyle w:val="31"/>
              <w:ind w:left="-57" w:right="-57"/>
              <w:rPr>
                <w:i w:val="0"/>
              </w:rPr>
            </w:pPr>
            <w:r w:rsidRPr="007C7F32">
              <w:rPr>
                <w:i w:val="0"/>
              </w:rPr>
              <w:t>Шкала порядка с ранга</w:t>
            </w:r>
            <w:r>
              <w:rPr>
                <w:i w:val="0"/>
              </w:rPr>
              <w:t xml:space="preserve">ми: 2 (неудовлетворительно), 3 (удовлетворительно), 4(хорошо), 5 (отлично).  </w:t>
            </w:r>
          </w:p>
        </w:tc>
      </w:tr>
    </w:tbl>
    <w:p w14:paraId="59C215EA" w14:textId="77777777" w:rsidR="00107B27" w:rsidRDefault="00107B27" w:rsidP="00107B27">
      <w:pPr>
        <w:pStyle w:val="31"/>
        <w:ind w:firstLine="425"/>
        <w:rPr>
          <w:sz w:val="24"/>
          <w:szCs w:val="24"/>
        </w:rPr>
      </w:pPr>
    </w:p>
    <w:p w14:paraId="05CF9D02" w14:textId="77777777" w:rsidR="00F14C74" w:rsidRPr="00ED78CC" w:rsidRDefault="002B2E5B" w:rsidP="00107B27">
      <w:pPr>
        <w:pStyle w:val="31"/>
        <w:ind w:firstLine="425"/>
        <w:rPr>
          <w:b/>
          <w:sz w:val="24"/>
          <w:szCs w:val="24"/>
        </w:rPr>
      </w:pPr>
      <w:r w:rsidRPr="00ED78CC">
        <w:rPr>
          <w:b/>
          <w:sz w:val="24"/>
          <w:szCs w:val="24"/>
        </w:rPr>
        <w:t>5.3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08C717E4" w14:textId="77777777" w:rsidR="005D40F5" w:rsidRPr="009273CE" w:rsidRDefault="005D40F5" w:rsidP="00107B27">
      <w:pPr>
        <w:pStyle w:val="31"/>
        <w:ind w:firstLine="425"/>
        <w:rPr>
          <w:i w:val="0"/>
          <w:sz w:val="24"/>
          <w:szCs w:val="24"/>
        </w:rPr>
      </w:pPr>
    </w:p>
    <w:p w14:paraId="58EC4837" w14:textId="77777777" w:rsidR="0022673D" w:rsidRDefault="0022673D" w:rsidP="005D40F5">
      <w:pPr>
        <w:pStyle w:val="31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5.3.1 </w:t>
      </w:r>
      <w:r w:rsidRPr="0022673D">
        <w:rPr>
          <w:sz w:val="24"/>
          <w:szCs w:val="24"/>
        </w:rPr>
        <w:t xml:space="preserve">Этап </w:t>
      </w:r>
      <w:r>
        <w:rPr>
          <w:sz w:val="24"/>
          <w:szCs w:val="24"/>
        </w:rPr>
        <w:t>I</w:t>
      </w:r>
      <w:r w:rsidR="004C469C">
        <w:rPr>
          <w:sz w:val="24"/>
          <w:szCs w:val="24"/>
        </w:rPr>
        <w:t xml:space="preserve"> </w:t>
      </w:r>
      <w:r w:rsidRPr="0022673D">
        <w:rPr>
          <w:sz w:val="24"/>
          <w:szCs w:val="24"/>
        </w:rPr>
        <w:t>-</w:t>
      </w:r>
      <w:r w:rsidR="004C469C">
        <w:rPr>
          <w:sz w:val="24"/>
          <w:szCs w:val="24"/>
        </w:rPr>
        <w:t xml:space="preserve"> </w:t>
      </w:r>
      <w:r w:rsidRPr="0022673D">
        <w:rPr>
          <w:sz w:val="24"/>
          <w:szCs w:val="24"/>
        </w:rPr>
        <w:t>Формирование знаний</w:t>
      </w:r>
    </w:p>
    <w:p w14:paraId="7B9B3D45" w14:textId="77777777" w:rsidR="00211FE2" w:rsidRPr="005D40F5" w:rsidRDefault="00211FE2" w:rsidP="005D40F5">
      <w:pPr>
        <w:pStyle w:val="31"/>
        <w:ind w:firstLine="425"/>
        <w:rPr>
          <w:sz w:val="24"/>
          <w:szCs w:val="24"/>
        </w:rPr>
      </w:pPr>
    </w:p>
    <w:p w14:paraId="0D8A715D" w14:textId="77777777" w:rsidR="00E166FD" w:rsidRDefault="00E166FD" w:rsidP="00107B27">
      <w:pPr>
        <w:pStyle w:val="31"/>
        <w:ind w:firstLine="425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ОПК-2 «</w:t>
      </w:r>
      <w:r w:rsidRPr="00E166FD">
        <w:rPr>
          <w:b/>
          <w:i w:val="0"/>
          <w:sz w:val="24"/>
          <w:szCs w:val="24"/>
        </w:rPr>
        <w:t>Способен применять естественнонаучные и общеинженерные знания, аналитические методы в профессиональной деятельности</w:t>
      </w:r>
      <w:r>
        <w:rPr>
          <w:b/>
          <w:i w:val="0"/>
          <w:sz w:val="24"/>
          <w:szCs w:val="24"/>
        </w:rPr>
        <w:t>»</w:t>
      </w:r>
      <w:r w:rsidR="00F62A90">
        <w:rPr>
          <w:b/>
          <w:i w:val="0"/>
          <w:sz w:val="24"/>
          <w:szCs w:val="24"/>
        </w:rPr>
        <w:t>;</w:t>
      </w:r>
    </w:p>
    <w:p w14:paraId="132BA27A" w14:textId="77777777" w:rsidR="00F62A90" w:rsidRDefault="00F62A90" w:rsidP="00107B27">
      <w:pPr>
        <w:pStyle w:val="31"/>
        <w:ind w:firstLine="425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ПК-11 «</w:t>
      </w:r>
      <w:r w:rsidRPr="00F62A90">
        <w:rPr>
          <w:b/>
          <w:i w:val="0"/>
          <w:sz w:val="24"/>
          <w:szCs w:val="24"/>
        </w:rPr>
        <w:t>Способен осуществлять наблюдение за работой автоматических систем управления двигательной установкой и вспомогательными механизмами</w:t>
      </w:r>
      <w:r>
        <w:rPr>
          <w:b/>
          <w:i w:val="0"/>
          <w:sz w:val="24"/>
          <w:szCs w:val="24"/>
        </w:rPr>
        <w:t>»;</w:t>
      </w:r>
    </w:p>
    <w:p w14:paraId="0C04E3D0" w14:textId="77777777" w:rsidR="000E3B7A" w:rsidRDefault="009B5CA1" w:rsidP="00107B27">
      <w:pPr>
        <w:pStyle w:val="31"/>
        <w:ind w:firstLine="425"/>
        <w:rPr>
          <w:b/>
          <w:i w:val="0"/>
          <w:sz w:val="24"/>
          <w:szCs w:val="24"/>
        </w:rPr>
      </w:pPr>
      <w:r w:rsidRPr="009B5CA1">
        <w:rPr>
          <w:b/>
          <w:i w:val="0"/>
          <w:sz w:val="24"/>
          <w:szCs w:val="24"/>
        </w:rPr>
        <w:t>ПК-</w:t>
      </w:r>
      <w:r w:rsidR="005D5092">
        <w:rPr>
          <w:b/>
          <w:i w:val="0"/>
          <w:sz w:val="24"/>
          <w:szCs w:val="24"/>
        </w:rPr>
        <w:t>2</w:t>
      </w:r>
      <w:r w:rsidR="00F62A90">
        <w:rPr>
          <w:b/>
          <w:i w:val="0"/>
          <w:sz w:val="24"/>
          <w:szCs w:val="24"/>
        </w:rPr>
        <w:t>1</w:t>
      </w:r>
      <w:r w:rsidRPr="009B5CA1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«</w:t>
      </w:r>
      <w:r w:rsidR="00F62A90" w:rsidRPr="00F62A90">
        <w:rPr>
          <w:b/>
          <w:i w:val="0"/>
          <w:sz w:val="24"/>
          <w:szCs w:val="24"/>
        </w:rPr>
        <w:t>Способен сформировать цели проекта (программы), разработать обобщенные варианты их достижения</w:t>
      </w:r>
      <w:r>
        <w:rPr>
          <w:b/>
          <w:i w:val="0"/>
          <w:sz w:val="24"/>
          <w:szCs w:val="24"/>
        </w:rPr>
        <w:t>»</w:t>
      </w:r>
      <w:r w:rsidR="00873ACA">
        <w:rPr>
          <w:b/>
          <w:i w:val="0"/>
          <w:sz w:val="24"/>
          <w:szCs w:val="24"/>
        </w:rPr>
        <w:t>.</w:t>
      </w:r>
    </w:p>
    <w:p w14:paraId="32A44C99" w14:textId="77777777" w:rsidR="00251075" w:rsidRPr="003D640F" w:rsidRDefault="00251075" w:rsidP="00107B27">
      <w:pPr>
        <w:pStyle w:val="31"/>
        <w:ind w:firstLine="425"/>
        <w:rPr>
          <w:b/>
          <w:i w:val="0"/>
          <w:sz w:val="24"/>
          <w:szCs w:val="24"/>
        </w:rPr>
      </w:pPr>
    </w:p>
    <w:p w14:paraId="641B5F99" w14:textId="77777777" w:rsidR="00F62A90" w:rsidRDefault="00F62A90" w:rsidP="00F62A90">
      <w:pPr>
        <w:pStyle w:val="31"/>
        <w:ind w:left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Типовые теоретические вопросы к зачёту с оценкой в пятом семестре по дисциплине:</w:t>
      </w:r>
    </w:p>
    <w:p w14:paraId="092F5E81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Принцип построения систем управления.</w:t>
      </w:r>
    </w:p>
    <w:p w14:paraId="7949403E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Статические характеристики. Передаточный коэффициент.</w:t>
      </w:r>
    </w:p>
    <w:p w14:paraId="0A32925F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Динамические характеристики. Показатели динамики.</w:t>
      </w:r>
    </w:p>
    <w:p w14:paraId="51260620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Типовые воздействия.</w:t>
      </w:r>
    </w:p>
    <w:p w14:paraId="3AC5DBA2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Математическое описание САУ. Понятие передаточной функции.</w:t>
      </w:r>
    </w:p>
    <w:p w14:paraId="53879FCE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Понятие звена и структурной схемы. Типы звеньев.</w:t>
      </w:r>
    </w:p>
    <w:p w14:paraId="150A8665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и переходные характеристики пропорциональных звеньев идеального и первого порядка. Влияние параметров звеньев на переходные характеристики.</w:t>
      </w:r>
    </w:p>
    <w:p w14:paraId="4FD27B06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и переходные характеристики апериодического звена второго порядка. Влияние параметров звеньев на переходные характеристики.</w:t>
      </w:r>
    </w:p>
    <w:p w14:paraId="58C68712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колебательного звена. Влияние параметров звеньев на переходные характеристики.</w:t>
      </w:r>
    </w:p>
    <w:p w14:paraId="53389AF9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интегрирующих звеньев. Влияние параметров звеньев на переходные характеристики.</w:t>
      </w:r>
    </w:p>
    <w:p w14:paraId="3D9E2FB4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дифференцирующих звеньев. Влияние параметров звеньев на переходные характеристики.</w:t>
      </w:r>
    </w:p>
    <w:p w14:paraId="7898DFC8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Структурные преобразования.</w:t>
      </w:r>
    </w:p>
    <w:p w14:paraId="1BCE023B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замкнутой системы.</w:t>
      </w:r>
    </w:p>
    <w:p w14:paraId="49384D9A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характеристики. Основные понятия. АЧХ и ФЧХ.</w:t>
      </w:r>
    </w:p>
    <w:p w14:paraId="1005E151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Амплитудно-фазовая частотная характеристика.</w:t>
      </w:r>
    </w:p>
    <w:p w14:paraId="4CA1A822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Логарифмическая форма частотных характеристик.</w:t>
      </w:r>
    </w:p>
    <w:p w14:paraId="70BBF3AB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lastRenderedPageBreak/>
        <w:t>Частотные характеристики пропорциональных звеньев идеального и первого порядка. Влияние параметров звеньев на вид частотных характеристик.</w:t>
      </w:r>
    </w:p>
    <w:p w14:paraId="757FE6B9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апериодического звена второго порядка. Влияние параметров звеньев на вид частотных характеристик.</w:t>
      </w:r>
    </w:p>
    <w:p w14:paraId="46C32DEF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колебательного звена. Влияние параметров звеньев на вид частотных характеристик.</w:t>
      </w:r>
    </w:p>
    <w:p w14:paraId="48C604DD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интегрирующих звеньев. Влияние параметров звеньев на вид частотных характеристик.</w:t>
      </w:r>
    </w:p>
    <w:p w14:paraId="6FB5605C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дифференцирующих звеньев. Влияние параметров звеньев на вид частотных характеристик.</w:t>
      </w:r>
    </w:p>
    <w:p w14:paraId="1C3E8D9B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разомкнутой цепи звеньев. Влияние параметров звеньев на вид частотных характеристик.</w:t>
      </w:r>
    </w:p>
    <w:p w14:paraId="26CB213E" w14:textId="77777777" w:rsidR="00F62A90" w:rsidRPr="003D640F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Алгебраический критерий устойчивости Гурвица.</w:t>
      </w:r>
    </w:p>
    <w:p w14:paraId="59C70843" w14:textId="77777777" w:rsidR="00F62A90" w:rsidRDefault="00F62A90" w:rsidP="00F62A9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Частотный критерий устойчивости Найквиста.</w:t>
      </w:r>
    </w:p>
    <w:p w14:paraId="4394C9C8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Пропорционально-дифференцирующие звенья. Передаточные функции и частотные характеристики. Влияние на свойства САУ.</w:t>
      </w:r>
    </w:p>
    <w:p w14:paraId="3E0DD686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Пропорционально-интегрирующие звенья. Передаточные функции и частотные характеристики. Влияние на свойства САУ.</w:t>
      </w:r>
    </w:p>
    <w:p w14:paraId="33EB967E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Пропорционально-интегро-дифференцирующие звенья. Передаточные функции и частотные характеристики. Влияние на свойства САУ.</w:t>
      </w:r>
    </w:p>
    <w:p w14:paraId="6FF92202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первого порядка жёсткой обратной связью.</w:t>
      </w:r>
    </w:p>
    <w:p w14:paraId="439A9672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первого порядка гибкой обратной связью.</w:t>
      </w:r>
    </w:p>
    <w:p w14:paraId="1C8A66A9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второго порядка жёсткой обратной связью.</w:t>
      </w:r>
    </w:p>
    <w:p w14:paraId="049133AB" w14:textId="77777777" w:rsidR="00F62A90" w:rsidRPr="002B409F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второго порядка гибкой обратной связью.</w:t>
      </w:r>
    </w:p>
    <w:p w14:paraId="5177EB88" w14:textId="77777777" w:rsidR="00F62A90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интегрирующего звена обратной связью.</w:t>
      </w:r>
    </w:p>
    <w:p w14:paraId="00939408" w14:textId="77777777" w:rsidR="00F62A90" w:rsidRDefault="00F62A90" w:rsidP="00F62A90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>
        <w:rPr>
          <w:szCs w:val="24"/>
        </w:rPr>
        <w:t>Охват обратными связями усилителей.</w:t>
      </w:r>
    </w:p>
    <w:p w14:paraId="38A29F4B" w14:textId="77777777" w:rsidR="00F62A90" w:rsidRDefault="00F62A90" w:rsidP="00251075">
      <w:pPr>
        <w:pStyle w:val="31"/>
        <w:ind w:left="567"/>
        <w:rPr>
          <w:i w:val="0"/>
          <w:sz w:val="24"/>
          <w:szCs w:val="24"/>
        </w:rPr>
      </w:pPr>
    </w:p>
    <w:p w14:paraId="51C5D66A" w14:textId="77777777" w:rsidR="00251075" w:rsidRDefault="00251075" w:rsidP="00251075">
      <w:pPr>
        <w:pStyle w:val="31"/>
        <w:ind w:left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Типовые теоретические вопросы к экзамену в </w:t>
      </w:r>
      <w:r w:rsidR="00F62A90">
        <w:rPr>
          <w:i w:val="0"/>
          <w:sz w:val="24"/>
          <w:szCs w:val="24"/>
        </w:rPr>
        <w:t>шестом</w:t>
      </w:r>
      <w:r>
        <w:rPr>
          <w:i w:val="0"/>
          <w:sz w:val="24"/>
          <w:szCs w:val="24"/>
        </w:rPr>
        <w:t xml:space="preserve"> семестре по дисциплине:</w:t>
      </w:r>
    </w:p>
    <w:p w14:paraId="2DBF8177" w14:textId="77777777" w:rsidR="00251075" w:rsidRDefault="00251075" w:rsidP="00251075">
      <w:pPr>
        <w:pStyle w:val="31"/>
        <w:ind w:left="567"/>
        <w:rPr>
          <w:i w:val="0"/>
          <w:sz w:val="24"/>
          <w:szCs w:val="24"/>
        </w:rPr>
      </w:pPr>
    </w:p>
    <w:p w14:paraId="26D68DB8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Принцип построения систем управления.</w:t>
      </w:r>
    </w:p>
    <w:p w14:paraId="10079D5E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Статические характеристики. Передаточный коэффициент.</w:t>
      </w:r>
    </w:p>
    <w:p w14:paraId="0F2CEA9B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Динамические характеристики. Показатели динамики.</w:t>
      </w:r>
    </w:p>
    <w:p w14:paraId="4930EC6A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Типовые воздействия.</w:t>
      </w:r>
    </w:p>
    <w:p w14:paraId="74EA6982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Математическое описание САУ. Понятие передаточной функции.</w:t>
      </w:r>
    </w:p>
    <w:p w14:paraId="5FDE999C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Понятие звена и структурной схемы. Типы звеньев.</w:t>
      </w:r>
    </w:p>
    <w:p w14:paraId="79B7D966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и переходные характеристики пропорциональных звеньев идеального и первого порядка.</w:t>
      </w:r>
      <w:r w:rsidR="00275D59" w:rsidRPr="003D640F">
        <w:rPr>
          <w:sz w:val="24"/>
          <w:szCs w:val="24"/>
        </w:rPr>
        <w:t xml:space="preserve"> Влияние параметров звеньев на переходные характеристики.</w:t>
      </w:r>
    </w:p>
    <w:p w14:paraId="1D1C1531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и переходные характеристики апериодического звена второго порядка.</w:t>
      </w:r>
      <w:r w:rsidR="00275D59" w:rsidRPr="003D640F">
        <w:rPr>
          <w:sz w:val="24"/>
          <w:szCs w:val="24"/>
        </w:rPr>
        <w:t xml:space="preserve"> Влияние параметров звеньев на переходные характеристики.</w:t>
      </w:r>
    </w:p>
    <w:p w14:paraId="5965CB72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колебательного звена.</w:t>
      </w:r>
      <w:r w:rsidR="00275D59" w:rsidRPr="003D640F">
        <w:rPr>
          <w:sz w:val="24"/>
          <w:szCs w:val="24"/>
        </w:rPr>
        <w:t xml:space="preserve"> Влияние параметров звеньев на переходные характеристики.</w:t>
      </w:r>
    </w:p>
    <w:p w14:paraId="313ABBAB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интегрирующих звеньев.</w:t>
      </w:r>
      <w:r w:rsidR="00275D59" w:rsidRPr="003D640F">
        <w:rPr>
          <w:sz w:val="24"/>
          <w:szCs w:val="24"/>
        </w:rPr>
        <w:t xml:space="preserve"> Влияние параметров звеньев на переходные характеристики.</w:t>
      </w:r>
    </w:p>
    <w:p w14:paraId="353E4E23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Передаточная функция и переходные характеристики дифференцирующих звеньев.</w:t>
      </w:r>
      <w:r w:rsidR="00275D59" w:rsidRPr="003D640F">
        <w:rPr>
          <w:sz w:val="24"/>
          <w:szCs w:val="24"/>
        </w:rPr>
        <w:t xml:space="preserve"> Влияние параметров звеньев на переходные характеристики.</w:t>
      </w:r>
    </w:p>
    <w:p w14:paraId="32486557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Структурные преобразования.</w:t>
      </w:r>
    </w:p>
    <w:p w14:paraId="1E647F2B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Передаточные функции замкнутой системы.</w:t>
      </w:r>
    </w:p>
    <w:p w14:paraId="106F4FD1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характеристики. Основные понятия. АЧХ и ФЧХ.</w:t>
      </w:r>
    </w:p>
    <w:p w14:paraId="1955CB70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Амплитудно-фазовая частотная характеристика.</w:t>
      </w:r>
    </w:p>
    <w:p w14:paraId="0B6A383F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66"/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Логарифмическая форма частотных характеристик.</w:t>
      </w:r>
    </w:p>
    <w:p w14:paraId="04FC70FA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пропорциональных звеньев идеального и первого порядка.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6386E11D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lastRenderedPageBreak/>
        <w:t>Частотные характеристики апериодического звена второго порядка.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4876FB83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колебательного звена.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179BB299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интегрирующих звеньев.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4B1F6189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дифференцирующих звеньев.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0DEDA954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Частотные характеристики разомкнутой цепи звеньев.</w:t>
      </w:r>
      <w:r w:rsidR="00275D59" w:rsidRPr="003D640F">
        <w:rPr>
          <w:sz w:val="24"/>
          <w:szCs w:val="24"/>
        </w:rPr>
        <w:t xml:space="preserve"> Влияние параметров звеньев на вид частотных характеристик.</w:t>
      </w:r>
    </w:p>
    <w:p w14:paraId="7185A5D9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Алгебраический критерий устойчивости Гурвица.</w:t>
      </w:r>
    </w:p>
    <w:p w14:paraId="2F3867B9" w14:textId="77777777" w:rsidR="000E3B7A" w:rsidRPr="003D640F" w:rsidRDefault="000E3B7A" w:rsidP="00F62A90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640F">
        <w:rPr>
          <w:sz w:val="24"/>
          <w:szCs w:val="24"/>
        </w:rPr>
        <w:t>Частотный критерий устойчивости Найквиста.</w:t>
      </w:r>
    </w:p>
    <w:p w14:paraId="21F001A5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Пропорционально-дифференцирующие звенья. Передаточные функции и частотные характеристики. Влияние на свойства САУ.</w:t>
      </w:r>
    </w:p>
    <w:p w14:paraId="0F7BDDD4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Пропорционально-интегрирующие звенья. Передаточные функции и частотные характеристики. Влияние на свойства САУ.</w:t>
      </w:r>
    </w:p>
    <w:p w14:paraId="1DF9BB0D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Пропорционально-интегро-дифференцирующие звенья. Передаточные функции и частотные характеристики. Влияние на свойства САУ.</w:t>
      </w:r>
    </w:p>
    <w:p w14:paraId="10899B92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первого порядка жёсткой обратной связью.</w:t>
      </w:r>
    </w:p>
    <w:p w14:paraId="0A21EC36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первого порядка гибкой обратной связью.</w:t>
      </w:r>
    </w:p>
    <w:p w14:paraId="526F819F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второго порядка жёсткой обратной связью.</w:t>
      </w:r>
    </w:p>
    <w:p w14:paraId="1ACC9ED5" w14:textId="77777777" w:rsidR="00E9601F" w:rsidRPr="002B409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пропорционального звена второго порядка гибкой обратной связью.</w:t>
      </w:r>
    </w:p>
    <w:p w14:paraId="36F624B3" w14:textId="77777777" w:rsidR="00E9601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 w:rsidRPr="002B409F">
        <w:rPr>
          <w:szCs w:val="24"/>
        </w:rPr>
        <w:t>Охват интегрирующего звена обратной связью.</w:t>
      </w:r>
    </w:p>
    <w:p w14:paraId="1BEAC045" w14:textId="77777777" w:rsidR="00E9601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>
        <w:rPr>
          <w:szCs w:val="24"/>
        </w:rPr>
        <w:t>Охват обратными связями усилителей.</w:t>
      </w:r>
    </w:p>
    <w:p w14:paraId="17DED75C" w14:textId="77777777" w:rsidR="00E9601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>
        <w:rPr>
          <w:szCs w:val="24"/>
        </w:rPr>
        <w:t>Синтез последовательного корректирующего звена в линейной САР.</w:t>
      </w:r>
    </w:p>
    <w:p w14:paraId="5AF8920D" w14:textId="77777777" w:rsidR="00E9601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textAlignment w:val="baseline"/>
        <w:rPr>
          <w:szCs w:val="24"/>
        </w:rPr>
      </w:pPr>
      <w:r>
        <w:rPr>
          <w:szCs w:val="24"/>
        </w:rPr>
        <w:t>Нелинейная коррекция линейных систем.</w:t>
      </w:r>
    </w:p>
    <w:p w14:paraId="0D07EE51" w14:textId="77777777" w:rsidR="00E9601F" w:rsidRPr="00E9601F" w:rsidRDefault="00E9601F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E9601F">
        <w:rPr>
          <w:szCs w:val="24"/>
        </w:rPr>
        <w:t>Линейная коррекция нелинейных систем.</w:t>
      </w:r>
    </w:p>
    <w:p w14:paraId="044E5AFE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Фазовое пространство. Представление переходных процессов на фазовой плоскости.</w:t>
      </w:r>
    </w:p>
    <w:p w14:paraId="4D057347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Фазовые портреты линейных САУ 2-го порядка. Особые точки.</w:t>
      </w:r>
    </w:p>
    <w:p w14:paraId="65243CB0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Особенности фазовых портретов нелинейных САУ.</w:t>
      </w:r>
    </w:p>
    <w:p w14:paraId="3A391A3C" w14:textId="77777777" w:rsidR="002B7C71" w:rsidRPr="003D640F" w:rsidRDefault="002B7C71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Устойчивость нелинейных САУ. Частотный критерий абсолютной устойчивости В.М. Попова.</w:t>
      </w:r>
    </w:p>
    <w:p w14:paraId="3BB031A9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Общие положения метода гармонической линеаризации.</w:t>
      </w:r>
    </w:p>
    <w:p w14:paraId="716DED45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Определение коэффициентов гармонической линеаризации типовых нелинейностей.</w:t>
      </w:r>
    </w:p>
    <w:p w14:paraId="213457D8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Алгебраический способ определения  симметричных автоколебаний.</w:t>
      </w:r>
    </w:p>
    <w:p w14:paraId="701AC2F9" w14:textId="77777777" w:rsidR="000E3B7A" w:rsidRPr="003D640F" w:rsidRDefault="000E3B7A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Частотный способ определения симметричных автоколебаний.</w:t>
      </w:r>
    </w:p>
    <w:p w14:paraId="4DB6AB90" w14:textId="77777777" w:rsidR="002B7C71" w:rsidRPr="003D640F" w:rsidRDefault="002B7C71" w:rsidP="00E44767">
      <w:pPr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3D640F">
        <w:rPr>
          <w:szCs w:val="24"/>
        </w:rPr>
        <w:t>Исследование устойчивости методом гармонической линеаризации.</w:t>
      </w:r>
    </w:p>
    <w:p w14:paraId="73E09CBC" w14:textId="77777777" w:rsidR="009047E8" w:rsidRPr="003D640F" w:rsidRDefault="006E773D" w:rsidP="00E44767">
      <w:pPr>
        <w:pStyle w:val="a4"/>
        <w:numPr>
          <w:ilvl w:val="0"/>
          <w:numId w:val="22"/>
        </w:numPr>
        <w:tabs>
          <w:tab w:val="left" w:pos="993"/>
        </w:tabs>
        <w:jc w:val="both"/>
        <w:rPr>
          <w:sz w:val="24"/>
          <w:szCs w:val="24"/>
        </w:rPr>
      </w:pPr>
      <w:r w:rsidRPr="003D640F">
        <w:rPr>
          <w:sz w:val="24"/>
          <w:szCs w:val="24"/>
        </w:rPr>
        <w:t xml:space="preserve">Особенности </w:t>
      </w:r>
      <w:r w:rsidR="009047E8" w:rsidRPr="003D640F">
        <w:rPr>
          <w:sz w:val="24"/>
          <w:szCs w:val="24"/>
        </w:rPr>
        <w:t>дискретных систем управления.</w:t>
      </w:r>
    </w:p>
    <w:p w14:paraId="0AE9C7F2" w14:textId="77777777" w:rsidR="0022673D" w:rsidRDefault="0022673D" w:rsidP="00ED3D15">
      <w:pPr>
        <w:pStyle w:val="31"/>
        <w:ind w:firstLine="425"/>
        <w:rPr>
          <w:i w:val="0"/>
          <w:sz w:val="24"/>
          <w:szCs w:val="24"/>
        </w:rPr>
      </w:pPr>
    </w:p>
    <w:p w14:paraId="45A834E7" w14:textId="77777777" w:rsidR="00211FE2" w:rsidRDefault="005D40F5" w:rsidP="00211FE2">
      <w:pPr>
        <w:pStyle w:val="31"/>
        <w:ind w:firstLine="425"/>
        <w:rPr>
          <w:sz w:val="24"/>
          <w:szCs w:val="24"/>
        </w:rPr>
      </w:pPr>
      <w:r w:rsidRPr="005D40F5">
        <w:rPr>
          <w:sz w:val="24"/>
          <w:szCs w:val="24"/>
        </w:rPr>
        <w:t xml:space="preserve">5.3.2 </w:t>
      </w:r>
      <w:r w:rsidR="00211FE2" w:rsidRPr="0022673D">
        <w:rPr>
          <w:sz w:val="24"/>
          <w:szCs w:val="24"/>
        </w:rPr>
        <w:t xml:space="preserve">Этап </w:t>
      </w:r>
      <w:r w:rsidR="00211FE2">
        <w:rPr>
          <w:sz w:val="24"/>
          <w:szCs w:val="24"/>
          <w:lang w:val="en-US"/>
        </w:rPr>
        <w:t>I</w:t>
      </w:r>
      <w:r w:rsidR="00211FE2">
        <w:rPr>
          <w:sz w:val="24"/>
          <w:szCs w:val="24"/>
        </w:rPr>
        <w:t xml:space="preserve">I </w:t>
      </w:r>
      <w:r w:rsidR="00211FE2" w:rsidRPr="0022673D">
        <w:rPr>
          <w:sz w:val="24"/>
          <w:szCs w:val="24"/>
        </w:rPr>
        <w:t>- Формирование способностей</w:t>
      </w:r>
    </w:p>
    <w:p w14:paraId="61025F47" w14:textId="77777777" w:rsidR="00FF1FBF" w:rsidRDefault="00FF1FBF" w:rsidP="005D40F5">
      <w:pPr>
        <w:pStyle w:val="31"/>
        <w:ind w:firstLine="425"/>
        <w:rPr>
          <w:sz w:val="24"/>
          <w:szCs w:val="24"/>
        </w:rPr>
      </w:pPr>
    </w:p>
    <w:p w14:paraId="330E0D12" w14:textId="77777777" w:rsidR="005D5092" w:rsidRDefault="00E44767" w:rsidP="005D5092">
      <w:pPr>
        <w:pStyle w:val="31"/>
        <w:ind w:firstLine="425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О</w:t>
      </w:r>
      <w:r w:rsidR="005D5092" w:rsidRPr="009B5CA1">
        <w:rPr>
          <w:b/>
          <w:i w:val="0"/>
          <w:sz w:val="24"/>
          <w:szCs w:val="24"/>
        </w:rPr>
        <w:t>ПК-</w:t>
      </w:r>
      <w:r>
        <w:rPr>
          <w:b/>
          <w:i w:val="0"/>
          <w:sz w:val="24"/>
          <w:szCs w:val="24"/>
        </w:rPr>
        <w:t>4</w:t>
      </w:r>
      <w:r w:rsidR="005D5092" w:rsidRPr="009B5CA1">
        <w:rPr>
          <w:b/>
          <w:i w:val="0"/>
          <w:sz w:val="24"/>
          <w:szCs w:val="24"/>
        </w:rPr>
        <w:t xml:space="preserve"> </w:t>
      </w:r>
      <w:r w:rsidR="00873ACA" w:rsidRPr="00873ACA">
        <w:rPr>
          <w:b/>
          <w:i w:val="0"/>
          <w:sz w:val="24"/>
          <w:szCs w:val="24"/>
        </w:rPr>
        <w:t>Способен адаптироваться к изменяющимся условиям судовой деятельности, устанавливая приоритеты для достижения цели с учетом ограничения времени</w:t>
      </w:r>
      <w:r w:rsidR="005D5092">
        <w:rPr>
          <w:b/>
          <w:i w:val="0"/>
          <w:sz w:val="24"/>
          <w:szCs w:val="24"/>
        </w:rPr>
        <w:t>»</w:t>
      </w:r>
      <w:r w:rsidR="005D5092" w:rsidRPr="003D640F">
        <w:rPr>
          <w:b/>
          <w:i w:val="0"/>
          <w:sz w:val="24"/>
          <w:szCs w:val="24"/>
        </w:rPr>
        <w:t>:</w:t>
      </w:r>
    </w:p>
    <w:p w14:paraId="3D18430E" w14:textId="77777777" w:rsidR="00081170" w:rsidRPr="00081170" w:rsidRDefault="00873ACA" w:rsidP="005D40F5">
      <w:pPr>
        <w:pStyle w:val="31"/>
        <w:ind w:firstLine="425"/>
        <w:rPr>
          <w:i w:val="0"/>
          <w:sz w:val="24"/>
          <w:szCs w:val="24"/>
        </w:rPr>
      </w:pPr>
      <w:r w:rsidRPr="009B5CA1">
        <w:rPr>
          <w:b/>
          <w:i w:val="0"/>
          <w:sz w:val="24"/>
          <w:szCs w:val="24"/>
        </w:rPr>
        <w:t>ПК-</w:t>
      </w:r>
      <w:r>
        <w:rPr>
          <w:b/>
          <w:i w:val="0"/>
          <w:sz w:val="24"/>
          <w:szCs w:val="24"/>
        </w:rPr>
        <w:t>21</w:t>
      </w:r>
      <w:r w:rsidRPr="009B5CA1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«</w:t>
      </w:r>
      <w:r w:rsidRPr="00F62A90">
        <w:rPr>
          <w:b/>
          <w:i w:val="0"/>
          <w:sz w:val="24"/>
          <w:szCs w:val="24"/>
        </w:rPr>
        <w:t>Способен сформировать цели проекта (программы), разработать обобщенные варианты их достижения</w:t>
      </w:r>
      <w:r>
        <w:rPr>
          <w:b/>
          <w:i w:val="0"/>
          <w:sz w:val="24"/>
          <w:szCs w:val="24"/>
        </w:rPr>
        <w:t>».</w:t>
      </w:r>
    </w:p>
    <w:p w14:paraId="66D14FEB" w14:textId="77777777" w:rsidR="002A6367" w:rsidRDefault="002A6367" w:rsidP="002A6367">
      <w:pPr>
        <w:pStyle w:val="31"/>
        <w:ind w:firstLine="42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Типовые практические задания к экзамену по дисциплине</w:t>
      </w:r>
      <w:r w:rsidR="00ED3D15">
        <w:rPr>
          <w:i w:val="0"/>
          <w:sz w:val="24"/>
          <w:szCs w:val="24"/>
        </w:rPr>
        <w:t xml:space="preserve"> в </w:t>
      </w:r>
      <w:r w:rsidR="00873ACA">
        <w:rPr>
          <w:i w:val="0"/>
          <w:sz w:val="24"/>
          <w:szCs w:val="24"/>
        </w:rPr>
        <w:t>шестом</w:t>
      </w:r>
      <w:r w:rsidR="00ED3D15">
        <w:rPr>
          <w:i w:val="0"/>
          <w:sz w:val="24"/>
          <w:szCs w:val="24"/>
        </w:rPr>
        <w:t xml:space="preserve"> семестре</w:t>
      </w:r>
      <w:r w:rsidR="00211FE2">
        <w:rPr>
          <w:i w:val="0"/>
          <w:sz w:val="24"/>
          <w:szCs w:val="24"/>
        </w:rPr>
        <w:t xml:space="preserve"> (варианты)</w:t>
      </w:r>
      <w:r>
        <w:rPr>
          <w:i w:val="0"/>
          <w:sz w:val="24"/>
          <w:szCs w:val="24"/>
        </w:rPr>
        <w:t>:</w:t>
      </w:r>
    </w:p>
    <w:p w14:paraId="06F3D06D" w14:textId="77777777" w:rsidR="00ED3D15" w:rsidRDefault="00ED3D15" w:rsidP="002A6367">
      <w:pPr>
        <w:pStyle w:val="31"/>
        <w:ind w:firstLine="425"/>
        <w:rPr>
          <w:i w:val="0"/>
          <w:sz w:val="24"/>
          <w:szCs w:val="24"/>
        </w:rPr>
      </w:pPr>
    </w:p>
    <w:p w14:paraId="528FA835" w14:textId="77777777" w:rsidR="009047E8" w:rsidRDefault="009047E8" w:rsidP="003E75E2">
      <w:pPr>
        <w:pStyle w:val="31"/>
        <w:numPr>
          <w:ilvl w:val="0"/>
          <w:numId w:val="4"/>
        </w:numPr>
        <w:tabs>
          <w:tab w:val="left" w:pos="993"/>
        </w:tabs>
        <w:ind w:left="0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Определить величину статической ошибки САР, структурная схема которой приведена на рисунке. Алгебраическим критерием проверить систему на устойчивость.</w:t>
      </w:r>
    </w:p>
    <w:p w14:paraId="6C34E573" w14:textId="77777777" w:rsidR="00ED3D15" w:rsidRDefault="00ED3D15" w:rsidP="003E75E2">
      <w:pPr>
        <w:pStyle w:val="31"/>
        <w:ind w:firstLine="425"/>
        <w:rPr>
          <w:i w:val="0"/>
          <w:sz w:val="24"/>
          <w:szCs w:val="24"/>
        </w:rPr>
      </w:pPr>
    </w:p>
    <w:p w14:paraId="445351B5" w14:textId="77777777" w:rsidR="009047E8" w:rsidRPr="00A65E8E" w:rsidRDefault="00DB6A02" w:rsidP="003E75E2">
      <w:pPr>
        <w:tabs>
          <w:tab w:val="left" w:pos="851"/>
        </w:tabs>
        <w:spacing w:after="0"/>
        <w:ind w:firstLine="426"/>
        <w:jc w:val="center"/>
        <w:rPr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 w14:anchorId="7CC033D2">
          <v:group id="Group 2" o:spid="_x0000_s1026" style="width:326.85pt;height:107.1pt;mso-position-horizontal-relative:char;mso-position-vertical-relative:line" coordorigin="2067,2885" coordsize="6537,214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5710;top:3875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">
              <v:stroke endarrow="block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6169;top:288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" stroked="t">
              <v:imagedata r:id="rId9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4646;top:4513;width:850;height: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">
              <v:textbox>
                <w:txbxContent>
                  <w:p w14:paraId="5137E56A" w14:textId="77777777" w:rsidR="0003399D" w:rsidRPr="00822232" w:rsidRDefault="0003399D" w:rsidP="009047E8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0,5</w:t>
                    </w:r>
                  </w:p>
                </w:txbxContent>
              </v:textbox>
            </v:shape>
            <v:shape id="AutoShape 6" o:spid="_x0000_s1030" type="#_x0000_t32" style="position:absolute;left:4295;top:3901;width:5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">
              <v:stroke endarrow="block"/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7" o:spid="_x0000_s1031" type="#_x0000_t123" style="position:absolute;left:7476;top:3700;width:36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"/>
            <v:shape id="AutoShape 8" o:spid="_x0000_s1032" type="#_x0000_t32" style="position:absolute;left:2856;top:3888;width:5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">
              <v:stroke endarrow="block"/>
            </v:shape>
            <v:shape id="AutoShape 9" o:spid="_x0000_s1033" type="#_x0000_t123" style="position:absolute;left:2506;top:3686;width:36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"/>
            <v:shape id="Picture 10" o:spid="_x0000_s1034" type="#_x0000_t75" style="position:absolute;left:3426;top:3604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" stroked="t">
              <v:imagedata r:id="rId10" o:title=""/>
              <o:lock v:ext="edit" aspectratio="f"/>
            </v:shape>
            <v:shape id="Picture 11" o:spid="_x0000_s1035" type="#_x0000_t75" style="position:absolute;left:4866;top:3600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" stroked="t">
              <v:imagedata r:id="rId11" o:title=""/>
              <o:lock v:ext="edit" aspectratio="f"/>
            </v:shape>
            <v:shape id="AutoShape 12" o:spid="_x0000_s1036" type="#_x0000_t32" style="position:absolute;left:7628;top:3197;width:0;height:48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">
              <v:stroke endarrow="block"/>
            </v:shape>
            <v:shape id="AutoShape 13" o:spid="_x0000_s1037" type="#_x0000_t32" style="position:absolute;left:5722;top:3186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">
              <v:stroke endarrow="block"/>
            </v:shape>
            <v:shape id="AutoShape 14" o:spid="_x0000_s1038" type="#_x0000_t32" style="position:absolute;left:7014;top:3186;width:61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<v:shape id="AutoShape 15" o:spid="_x0000_s1039" type="#_x0000_t32" style="position:absolute;left:7025;top:3887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6I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6VwfSZeIIsLAAAA//8DAFBLAQItABQABgAIAAAAIQDb4fbL7gAAAIUBAAATAAAAAAAAAAAA&#10;AAAAAAAAAABbQ29udGVudF9UeXBlc10ueG1sUEsBAi0AFAAGAAgAAAAhAFr0LFu/AAAAFQEAAAsA&#10;AAAAAAAAAAAAAAAAHwEAAF9yZWxzLy5yZWxzUEsBAi0AFAAGAAgAAAAhAHD5HojEAAAA3AAAAA8A&#10;AAAAAAAAAAAAAAAABwIAAGRycy9kb3ducmV2LnhtbFBLBQYAAAAAAwADALcAAAD4AgAAAAA=&#10;">
              <v:stroke endarrow="block"/>
            </v:shape>
            <v:shape id="Picture 16" o:spid="_x0000_s1040" type="#_x0000_t75" style="position:absolute;left:6159;top:3604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" stroked="t">
              <v:imagedata r:id="rId12" o:title=""/>
              <o:lock v:ext="edit" aspectratio="f"/>
            </v:shape>
            <v:shape id="AutoShape 17" o:spid="_x0000_s1041" type="#_x0000_t32" style="position:absolute;left:7840;top:3887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Vk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O9nJWTEAAAA3AAAAA8A&#10;AAAAAAAAAAAAAAAABwIAAGRycy9kb3ducmV2LnhtbFBLBQYAAAAAAwADALcAAAD4AgAAAAA=&#10;">
              <v:stroke endarrow="block"/>
            </v:shape>
            <v:shape id="AutoShape 18" o:spid="_x0000_s1042" type="#_x0000_t32" style="position:absolute;left:2067;top:3875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0Q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GCOvRDEAAAA3AAAAA8A&#10;AAAAAAAAAAAAAAAABwIAAGRycy9kb3ducmV2LnhtbFBLBQYAAAAAAwADALcAAAD4AgAAAAA=&#10;">
              <v:stroke endarrow="block"/>
            </v:shape>
            <v:shape id="AutoShape 19" o:spid="_x0000_s1043" type="#_x0000_t32" style="position:absolute;left:5473;top:4740;width:2479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">
              <v:stroke endarrow="block"/>
            </v:shape>
            <v:shape id="AutoShape 20" o:spid="_x0000_s1044" type="#_x0000_t32" style="position:absolute;left:7965;top:3900;width:1;height:83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rA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"/>
            <v:shape id="AutoShape 21" o:spid="_x0000_s1045" type="#_x0000_t32" style="position:absolute;left:2666;top:4038;width:14;height:70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">
              <v:stroke endarrow="block"/>
            </v:shape>
            <v:shape id="AutoShape 22" o:spid="_x0000_s1046" type="#_x0000_t32" style="position:absolute;left:2679;top:4740;width:1954;height: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<v:shape id="Text Box 23" o:spid="_x0000_s1047" type="#_x0000_t202" style="position:absolute;left:7901;top:3550;width:703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<v:textbox inset="0,0,0,0">
                <w:txbxContent>
                  <w:p w14:paraId="1B804B5A" w14:textId="77777777" w:rsidR="0003399D" w:rsidRPr="00822232" w:rsidRDefault="0003399D" w:rsidP="009047E8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Δω</w:t>
                    </w:r>
                  </w:p>
                </w:txbxContent>
              </v:textbox>
            </v:shape>
            <v:shape id="Text Box 24" o:spid="_x0000_s1048" type="#_x0000_t202" style="position:absolute;left:4923;top:2885;width:127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<v:textbox inset="0,0,0,0">
                <w:txbxContent>
                  <w:p w14:paraId="1E29561F" w14:textId="77777777" w:rsidR="0003399D" w:rsidRPr="00822232" w:rsidRDefault="0003399D" w:rsidP="009047E8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ΔМ = 10</w:t>
                    </w:r>
                  </w:p>
                </w:txbxContent>
              </v:textbox>
            </v:shape>
            <v:oval id="Oval 25" o:spid="_x0000_s1049" style="position:absolute;left:7927;top:3843;width:8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cNwgAAANw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" fillcolor="black"/>
            <v:shape id="Text Box 26" o:spid="_x0000_s1050" type="#_x0000_t202" style="position:absolute;left:2629;top:3951;width:365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<v:textbox inset="0,0,0,0">
                <w:txbxContent>
                  <w:p w14:paraId="605623E2" w14:textId="77777777" w:rsidR="0003399D" w:rsidRPr="00822232" w:rsidRDefault="0003399D" w:rsidP="009047E8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_</w:t>
                    </w:r>
                  </w:p>
                </w:txbxContent>
              </v:textbox>
            </v:shape>
            <w10:anchorlock/>
          </v:group>
        </w:pict>
      </w:r>
    </w:p>
    <w:p w14:paraId="4B725A01" w14:textId="77777777" w:rsidR="005D40F5" w:rsidRDefault="005D40F5" w:rsidP="003E75E2">
      <w:pPr>
        <w:pStyle w:val="31"/>
        <w:ind w:firstLine="425"/>
        <w:rPr>
          <w:i w:val="0"/>
          <w:sz w:val="24"/>
          <w:szCs w:val="24"/>
        </w:rPr>
      </w:pPr>
    </w:p>
    <w:p w14:paraId="7CF3BC9D" w14:textId="77777777" w:rsidR="009047E8" w:rsidRDefault="009047E8" w:rsidP="003E75E2">
      <w:pPr>
        <w:pStyle w:val="31"/>
        <w:numPr>
          <w:ilvl w:val="0"/>
          <w:numId w:val="4"/>
        </w:numPr>
        <w:tabs>
          <w:tab w:val="left" w:pos="993"/>
        </w:tabs>
        <w:ind w:left="0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Определить величину статической ошибки САР, структурная схема которой приведена на рисунке. Алгебраическим критерием проверить систему на устойчивость.</w:t>
      </w:r>
    </w:p>
    <w:p w14:paraId="2D97D496" w14:textId="77777777" w:rsidR="009047E8" w:rsidRDefault="009047E8" w:rsidP="003E75E2">
      <w:pPr>
        <w:pStyle w:val="31"/>
        <w:tabs>
          <w:tab w:val="left" w:pos="993"/>
        </w:tabs>
        <w:ind w:left="567"/>
        <w:rPr>
          <w:i w:val="0"/>
          <w:sz w:val="24"/>
          <w:szCs w:val="24"/>
        </w:rPr>
      </w:pPr>
    </w:p>
    <w:p w14:paraId="34C35A94" w14:textId="77777777" w:rsidR="009047E8" w:rsidRPr="009047E8" w:rsidRDefault="009047E8" w:rsidP="003E75E2">
      <w:pPr>
        <w:spacing w:after="0"/>
        <w:ind w:left="425"/>
        <w:jc w:val="center"/>
        <w:rPr>
          <w:szCs w:val="24"/>
        </w:rPr>
      </w:pPr>
      <w:r w:rsidRPr="00A65E8E">
        <w:rPr>
          <w:noProof/>
          <w:lang w:eastAsia="ru-RU"/>
        </w:rPr>
        <w:drawing>
          <wp:inline distT="0" distB="0" distL="0" distR="0" wp14:anchorId="7490EE2E" wp14:editId="770E5451">
            <wp:extent cx="4158615" cy="1375410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6C2AC" w14:textId="77777777" w:rsidR="009047E8" w:rsidRPr="009047E8" w:rsidRDefault="009047E8" w:rsidP="003E75E2">
      <w:pPr>
        <w:pStyle w:val="a4"/>
        <w:rPr>
          <w:szCs w:val="24"/>
        </w:rPr>
      </w:pPr>
    </w:p>
    <w:p w14:paraId="78171154" w14:textId="77777777" w:rsidR="00582B63" w:rsidRDefault="00582B63" w:rsidP="003E75E2">
      <w:pPr>
        <w:pStyle w:val="31"/>
        <w:numPr>
          <w:ilvl w:val="0"/>
          <w:numId w:val="4"/>
        </w:numPr>
        <w:tabs>
          <w:tab w:val="left" w:pos="993"/>
        </w:tabs>
        <w:ind w:left="0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По логарифмическим частотным характеристикам </w:t>
      </w:r>
      <w:r w:rsidR="006E773D">
        <w:rPr>
          <w:i w:val="0"/>
          <w:sz w:val="24"/>
          <w:szCs w:val="24"/>
        </w:rPr>
        <w:t xml:space="preserve">разомкнутой системы </w:t>
      </w:r>
      <w:r>
        <w:rPr>
          <w:i w:val="0"/>
          <w:sz w:val="24"/>
          <w:szCs w:val="24"/>
        </w:rPr>
        <w:t>определить устойчивость САР, структурная схема которой приведена на рисунке.</w:t>
      </w:r>
    </w:p>
    <w:p w14:paraId="2800C358" w14:textId="77777777" w:rsidR="00582B63" w:rsidRDefault="00582B63" w:rsidP="003E75E2">
      <w:pPr>
        <w:pStyle w:val="31"/>
        <w:tabs>
          <w:tab w:val="left" w:pos="993"/>
        </w:tabs>
        <w:rPr>
          <w:i w:val="0"/>
          <w:sz w:val="24"/>
          <w:szCs w:val="24"/>
        </w:rPr>
      </w:pPr>
    </w:p>
    <w:p w14:paraId="4052DC50" w14:textId="77777777" w:rsidR="00582B63" w:rsidRDefault="00DB6A02" w:rsidP="003E75E2">
      <w:pPr>
        <w:tabs>
          <w:tab w:val="left" w:pos="851"/>
        </w:tabs>
        <w:spacing w:after="0"/>
        <w:ind w:firstLine="426"/>
        <w:jc w:val="center"/>
        <w:rPr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 w14:anchorId="679D2A2A">
          <v:group id="Group 52" o:spid="_x0000_s1051" style="width:326.85pt;height:107.1pt;mso-position-horizontal-relative:char;mso-position-vertical-relative:line" coordorigin="2067,2885" coordsize="6537,2142">
            <v:shape id="AutoShape 53" o:spid="_x0000_s1052" type="#_x0000_t32" style="position:absolute;left:5710;top:3875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eKwwAAANw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mzcHisMAAADcAAAADwAA&#10;AAAAAAAAAAAAAAAHAgAAZHJzL2Rvd25yZXYueG1sUEsFBgAAAAADAAMAtwAAAPcCAAAAAA==&#10;">
              <v:stroke endarrow="block"/>
            </v:shape>
            <v:shape id="Picture 54" o:spid="_x0000_s1053" type="#_x0000_t75" style="position:absolute;left:6169;top:288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" stroked="t">
              <v:imagedata r:id="rId9" o:title=""/>
              <o:lock v:ext="edit" aspectratio="f"/>
            </v:shape>
            <v:shape id="Text Box 55" o:spid="_x0000_s1054" type="#_x0000_t202" style="position:absolute;left:4646;top:4513;width:850;height: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<v:textbox>
                <w:txbxContent>
                  <w:p w14:paraId="446412DC" w14:textId="77777777" w:rsidR="0003399D" w:rsidRPr="00822232" w:rsidRDefault="0003399D" w:rsidP="00582B63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0,5</w:t>
                    </w:r>
                  </w:p>
                </w:txbxContent>
              </v:textbox>
            </v:shape>
            <v:shape id="AutoShape 56" o:spid="_x0000_s1055" type="#_x0000_t32" style="position:absolute;left:4295;top:3901;width:5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n9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a+WZ/cMAAADcAAAADwAA&#10;AAAAAAAAAAAAAAAHAgAAZHJzL2Rvd25yZXYueG1sUEsFBgAAAAADAAMAtwAAAPcCAAAAAA==&#10;">
              <v:stroke endarrow="block"/>
            </v:shape>
            <v:shape id="AutoShape 57" o:spid="_x0000_s1056" type="#_x0000_t123" style="position:absolute;left:7476;top:3700;width:36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"/>
            <v:shape id="AutoShape 58" o:spid="_x0000_s1057" type="#_x0000_t32" style="position:absolute;left:2856;top:3888;width:5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<v:stroke endarrow="block"/>
            </v:shape>
            <v:shape id="AutoShape 59" o:spid="_x0000_s1058" type="#_x0000_t123" style="position:absolute;left:2506;top:3686;width:36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"/>
            <v:shape id="Picture 60" o:spid="_x0000_s1059" type="#_x0000_t75" style="position:absolute;left:3426;top:3604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" stroked="t">
              <v:imagedata r:id="rId10" o:title=""/>
              <o:lock v:ext="edit" aspectratio="f"/>
            </v:shape>
            <v:shape id="Picture 61" o:spid="_x0000_s1060" type="#_x0000_t75" style="position:absolute;left:4866;top:3600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" stroked="t">
              <v:imagedata r:id="rId11" o:title=""/>
              <o:lock v:ext="edit" aspectratio="f"/>
            </v:shape>
            <v:shape id="AutoShape 62" o:spid="_x0000_s1061" type="#_x0000_t32" style="position:absolute;left:7628;top:3197;width:0;height:48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AwQAAANwAAAAPAAAAZHJzL2Rvd25yZXYueG1sRE/fa8Iw&#10;EH4f+D+EE/a2pj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MujHgDBAAAA3AAAAA8AAAAA&#10;AAAAAAAAAAAABwIAAGRycy9kb3ducmV2LnhtbFBLBQYAAAAAAwADALcAAAD1AgAAAAA=&#10;">
              <v:stroke endarrow="block"/>
            </v:shape>
            <v:shape id="AutoShape 63" o:spid="_x0000_s1062" type="#_x0000_t32" style="position:absolute;left:5722;top:3186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03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+A3+nokXyPkdAAD//wMAUEsBAi0AFAAGAAgAAAAhANvh9svuAAAAhQEAABMAAAAAAAAAAAAA&#10;AAAAAAAAAFtDb250ZW50X1R5cGVzXS54bWxQSwECLQAUAAYACAAAACEAWvQsW78AAAAVAQAACwAA&#10;AAAAAAAAAAAAAAAfAQAAX3JlbHMvLnJlbHNQSwECLQAUAAYACAAAACEAVVvNN8MAAADcAAAADwAA&#10;AAAAAAAAAAAAAAAHAgAAZHJzL2Rvd25yZXYueG1sUEsFBgAAAAADAAMAtwAAAPcCAAAAAA==&#10;">
              <v:stroke endarrow="block"/>
            </v:shape>
            <v:shape id="AutoShape 64" o:spid="_x0000_s1063" type="#_x0000_t32" style="position:absolute;left:7014;top:3186;width:61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T7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"/>
            <v:shape id="AutoShape 65" o:spid="_x0000_s1064" type="#_x0000_t32" style="position:absolute;left:7025;top:3887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bb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3O4PhMvkPN/AAAA//8DAFBLAQItABQABgAIAAAAIQDb4fbL7gAAAIUBAAATAAAAAAAAAAAA&#10;AAAAAAAAAABbQ29udGVudF9UeXBlc10ueG1sUEsBAi0AFAAGAAgAAAAhAFr0LFu/AAAAFQEAAAsA&#10;AAAAAAAAAAAAAAAAHwEAAF9yZWxzLy5yZWxzUEsBAi0AFAAGAAgAAAAhAMrF9tvEAAAA3AAAAA8A&#10;AAAAAAAAAAAAAAAABwIAAGRycy9kb3ducmV2LnhtbFBLBQYAAAAAAwADALcAAAD4AgAAAAA=&#10;">
              <v:stroke endarrow="block"/>
            </v:shape>
            <v:shape id="Picture 66" o:spid="_x0000_s1065" type="#_x0000_t75" style="position:absolute;left:6159;top:3604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" stroked="t">
              <v:imagedata r:id="rId12" o:title=""/>
              <o:lock v:ext="edit" aspectratio="f"/>
            </v:shape>
            <v:shape id="AutoShape 67" o:spid="_x0000_s1066" type="#_x0000_t32" style="position:absolute;left:7840;top:3887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">
              <v:stroke endarrow="block"/>
            </v:shape>
            <v:shape id="AutoShape 68" o:spid="_x0000_s1067" type="#_x0000_t32" style="position:absolute;left:2067;top:3875;width:4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<v:stroke endarrow="block"/>
            </v:shape>
            <v:shape id="AutoShape 69" o:spid="_x0000_s1068" type="#_x0000_t32" style="position:absolute;left:5473;top:4740;width:2479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">
              <v:stroke endarrow="block"/>
            </v:shape>
            <v:shape id="AutoShape 70" o:spid="_x0000_s1069" type="#_x0000_t32" style="position:absolute;left:7965;top:3900;width:1;height:83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<v:shape id="AutoShape 71" o:spid="_x0000_s1070" type="#_x0000_t32" style="position:absolute;left:2666;top:4038;width:14;height:70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">
              <v:stroke endarrow="block"/>
            </v:shape>
            <v:shape id="AutoShape 72" o:spid="_x0000_s1071" type="#_x0000_t32" style="position:absolute;left:2679;top:4740;width:1954;height: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i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CCXe+iwgAAANwAAAAPAAAA&#10;AAAAAAAAAAAAAAcCAABkcnMvZG93bnJldi54bWxQSwUGAAAAAAMAAwC3AAAA9gIAAAAA&#10;"/>
            <v:shape id="Text Box 73" o:spid="_x0000_s1072" type="#_x0000_t202" style="position:absolute;left:7901;top:3550;width:703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<v:textbox inset="0,0,0,0">
                <w:txbxContent>
                  <w:p w14:paraId="482A2B1A" w14:textId="77777777" w:rsidR="0003399D" w:rsidRPr="00822232" w:rsidRDefault="0003399D" w:rsidP="00582B63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Δω</w:t>
                    </w:r>
                  </w:p>
                </w:txbxContent>
              </v:textbox>
            </v:shape>
            <v:shape id="Text Box 74" o:spid="_x0000_s1073" type="#_x0000_t202" style="position:absolute;left:4923;top:2885;width:127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<v:textbox inset="0,0,0,0">
                <w:txbxContent>
                  <w:p w14:paraId="4A11C2D5" w14:textId="77777777" w:rsidR="0003399D" w:rsidRPr="00822232" w:rsidRDefault="0003399D" w:rsidP="00582B63">
                    <w:pPr>
                      <w:jc w:val="center"/>
                      <w:rPr>
                        <w:szCs w:val="24"/>
                      </w:rPr>
                    </w:pPr>
                    <w:r w:rsidRPr="00822232">
                      <w:rPr>
                        <w:szCs w:val="24"/>
                      </w:rPr>
                      <w:t>ΔМ = 10</w:t>
                    </w:r>
                  </w:p>
                </w:txbxContent>
              </v:textbox>
            </v:shape>
            <v:oval id="Oval 75" o:spid="_x0000_s1074" style="position:absolute;left:7927;top:3843;width:8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" fillcolor="black"/>
            <v:shape id="Text Box 76" o:spid="_x0000_s1075" type="#_x0000_t202" style="position:absolute;left:2629;top:3951;width:365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<v:textbox inset="0,0,0,0">
                <w:txbxContent>
                  <w:p w14:paraId="226E9142" w14:textId="77777777" w:rsidR="0003399D" w:rsidRPr="00822232" w:rsidRDefault="0003399D" w:rsidP="00582B63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_</w:t>
                    </w:r>
                  </w:p>
                </w:txbxContent>
              </v:textbox>
            </v:shape>
            <w10:anchorlock/>
          </v:group>
        </w:pict>
      </w:r>
    </w:p>
    <w:p w14:paraId="45DABEA1" w14:textId="77777777" w:rsidR="00211FE2" w:rsidRPr="00A65E8E" w:rsidRDefault="00211FE2" w:rsidP="003E75E2">
      <w:pPr>
        <w:tabs>
          <w:tab w:val="left" w:pos="851"/>
        </w:tabs>
        <w:spacing w:after="0"/>
        <w:ind w:firstLine="426"/>
        <w:jc w:val="center"/>
        <w:rPr>
          <w:szCs w:val="24"/>
        </w:rPr>
      </w:pPr>
    </w:p>
    <w:p w14:paraId="73D010F5" w14:textId="77777777" w:rsidR="00FF1FBF" w:rsidRDefault="00FF1FBF" w:rsidP="003E75E2">
      <w:pPr>
        <w:pStyle w:val="31"/>
        <w:numPr>
          <w:ilvl w:val="0"/>
          <w:numId w:val="4"/>
        </w:numPr>
        <w:tabs>
          <w:tab w:val="left" w:pos="993"/>
        </w:tabs>
        <w:ind w:left="0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 логарифмическим частотным характеристикам</w:t>
      </w:r>
      <w:r w:rsidR="0070022D">
        <w:rPr>
          <w:i w:val="0"/>
          <w:sz w:val="24"/>
          <w:szCs w:val="24"/>
        </w:rPr>
        <w:t xml:space="preserve"> </w:t>
      </w:r>
      <w:r w:rsidR="006E773D">
        <w:rPr>
          <w:i w:val="0"/>
          <w:sz w:val="24"/>
          <w:szCs w:val="24"/>
        </w:rPr>
        <w:t>разомкнутой системы</w:t>
      </w:r>
      <w:r>
        <w:rPr>
          <w:i w:val="0"/>
          <w:sz w:val="24"/>
          <w:szCs w:val="24"/>
        </w:rPr>
        <w:t xml:space="preserve"> определить устойчивость САР, передаточная функция разомкнутой системы приведена ниже:</w:t>
      </w:r>
    </w:p>
    <w:p w14:paraId="10278B7B" w14:textId="77777777" w:rsidR="00FF1FBF" w:rsidRDefault="00FF1FBF" w:rsidP="003E75E2">
      <w:pPr>
        <w:pStyle w:val="31"/>
        <w:tabs>
          <w:tab w:val="left" w:pos="993"/>
        </w:tabs>
        <w:ind w:left="567"/>
        <w:rPr>
          <w:i w:val="0"/>
          <w:sz w:val="24"/>
          <w:szCs w:val="24"/>
        </w:rPr>
      </w:pPr>
    </w:p>
    <w:p w14:paraId="581EA68E" w14:textId="77777777" w:rsidR="00FF1FBF" w:rsidRDefault="00DB6A02" w:rsidP="003E75E2">
      <w:pPr>
        <w:pStyle w:val="31"/>
        <w:tabs>
          <w:tab w:val="left" w:pos="993"/>
        </w:tabs>
        <w:ind w:left="567"/>
        <w:rPr>
          <w:i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0,5p+1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(0,02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+0,3p+1)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.</m:t>
          </m:r>
        </m:oMath>
      </m:oMathPara>
    </w:p>
    <w:p w14:paraId="2AE86A42" w14:textId="77777777" w:rsidR="00E9601F" w:rsidRDefault="00E9601F" w:rsidP="003E75E2">
      <w:pPr>
        <w:pStyle w:val="31"/>
        <w:ind w:firstLine="425"/>
        <w:rPr>
          <w:i w:val="0"/>
          <w:sz w:val="24"/>
          <w:szCs w:val="24"/>
          <w:highlight w:val="yellow"/>
        </w:rPr>
      </w:pPr>
    </w:p>
    <w:p w14:paraId="31412332" w14:textId="77777777" w:rsidR="003E75E2" w:rsidRPr="001D7BB9" w:rsidRDefault="003E75E2" w:rsidP="00873ACA">
      <w:pPr>
        <w:pStyle w:val="a4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1D7BB9">
        <w:rPr>
          <w:sz w:val="24"/>
          <w:szCs w:val="24"/>
        </w:rPr>
        <w:t>Звено структурной схемы с передаточной функцией</w:t>
      </w:r>
    </w:p>
    <w:p w14:paraId="2AEFF800" w14:textId="77777777" w:rsidR="003E75E2" w:rsidRPr="001D7BB9" w:rsidRDefault="003E75E2" w:rsidP="003E75E2">
      <w:pPr>
        <w:tabs>
          <w:tab w:val="left" w:pos="993"/>
        </w:tabs>
        <w:spacing w:after="0"/>
        <w:ind w:firstLine="567"/>
        <w:jc w:val="both"/>
        <w:rPr>
          <w:szCs w:val="24"/>
        </w:rPr>
      </w:pPr>
    </w:p>
    <w:p w14:paraId="5309F2BD" w14:textId="77777777" w:rsidR="003E75E2" w:rsidRPr="001D7BB9" w:rsidRDefault="003E75E2" w:rsidP="00E40688">
      <w:pPr>
        <w:pStyle w:val="a4"/>
        <w:tabs>
          <w:tab w:val="left" w:pos="993"/>
        </w:tabs>
        <w:ind w:left="0" w:firstLine="567"/>
        <w:jc w:val="center"/>
        <w:rPr>
          <w:sz w:val="24"/>
          <w:szCs w:val="24"/>
        </w:rPr>
      </w:pPr>
      <w:r w:rsidRPr="001D7BB9">
        <w:rPr>
          <w:position w:val="-30"/>
          <w:sz w:val="24"/>
          <w:szCs w:val="24"/>
        </w:rPr>
        <w:object w:dxaOrig="2400" w:dyaOrig="680" w14:anchorId="13678A2B">
          <v:shape id="_x0000_i1027" type="#_x0000_t75" style="width:120pt;height:33.75pt" o:ole="">
            <v:imagedata r:id="rId14" o:title=""/>
          </v:shape>
          <o:OLEObject Type="Embed" ProgID="Equation.3" ShapeID="_x0000_i1027" DrawAspect="Content" ObjectID="_1675332984" r:id="rId15"/>
        </w:object>
      </w:r>
    </w:p>
    <w:p w14:paraId="3FB2153A" w14:textId="77777777" w:rsidR="003E75E2" w:rsidRPr="001D7BB9" w:rsidRDefault="003E75E2" w:rsidP="003E75E2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14:paraId="2DE5205F" w14:textId="77777777" w:rsidR="003E75E2" w:rsidRPr="001D7BB9" w:rsidRDefault="003E75E2" w:rsidP="003E75E2">
      <w:pPr>
        <w:tabs>
          <w:tab w:val="left" w:pos="993"/>
        </w:tabs>
        <w:spacing w:after="0"/>
        <w:ind w:firstLine="567"/>
        <w:jc w:val="both"/>
        <w:rPr>
          <w:szCs w:val="24"/>
        </w:rPr>
      </w:pPr>
      <w:r w:rsidRPr="001D7BB9">
        <w:rPr>
          <w:szCs w:val="24"/>
        </w:rPr>
        <w:t>охвачено положительной</w:t>
      </w:r>
      <w:r w:rsidR="00211FE2">
        <w:rPr>
          <w:szCs w:val="24"/>
        </w:rPr>
        <w:t xml:space="preserve"> (отрицателной)</w:t>
      </w:r>
      <w:r w:rsidRPr="001D7BB9">
        <w:rPr>
          <w:szCs w:val="24"/>
        </w:rPr>
        <w:t xml:space="preserve"> обратной связью через идеальное пропорциональное</w:t>
      </w:r>
      <w:r w:rsidR="00211FE2">
        <w:rPr>
          <w:szCs w:val="24"/>
        </w:rPr>
        <w:t xml:space="preserve"> (дифференцирующее)</w:t>
      </w:r>
      <w:r w:rsidRPr="001D7BB9">
        <w:rPr>
          <w:szCs w:val="24"/>
        </w:rPr>
        <w:t xml:space="preserve"> звено с </w:t>
      </w:r>
      <w:r w:rsidRPr="001D7BB9">
        <w:rPr>
          <w:i/>
          <w:szCs w:val="24"/>
          <w:lang w:val="en-US"/>
        </w:rPr>
        <w:t>k</w:t>
      </w:r>
      <w:r w:rsidRPr="001D7BB9">
        <w:rPr>
          <w:szCs w:val="24"/>
        </w:rPr>
        <w:t xml:space="preserve"> = 0,01. Как при этом изменятся параметры и свойства исходного звена?</w:t>
      </w:r>
    </w:p>
    <w:p w14:paraId="4A17AF3B" w14:textId="77777777" w:rsidR="003E75E2" w:rsidRPr="001D7BB9" w:rsidRDefault="003E75E2" w:rsidP="003E75E2">
      <w:pPr>
        <w:pStyle w:val="a4"/>
        <w:tabs>
          <w:tab w:val="left" w:pos="993"/>
          <w:tab w:val="left" w:pos="1418"/>
        </w:tabs>
        <w:ind w:left="0" w:firstLine="567"/>
        <w:jc w:val="both"/>
        <w:rPr>
          <w:sz w:val="24"/>
          <w:szCs w:val="24"/>
        </w:rPr>
      </w:pPr>
    </w:p>
    <w:p w14:paraId="09AA58A8" w14:textId="77777777" w:rsidR="003E75E2" w:rsidRPr="001D7BB9" w:rsidRDefault="003E75E2" w:rsidP="003E75E2">
      <w:pPr>
        <w:pStyle w:val="a4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sz w:val="24"/>
          <w:szCs w:val="24"/>
        </w:rPr>
      </w:pPr>
      <w:r w:rsidRPr="001D7BB9">
        <w:rPr>
          <w:sz w:val="24"/>
          <w:szCs w:val="24"/>
        </w:rPr>
        <w:t xml:space="preserve">Пропорциональное звено 1 порядка с </w:t>
      </w:r>
      <w:r w:rsidRPr="001D7BB9">
        <w:rPr>
          <w:i/>
          <w:sz w:val="24"/>
          <w:szCs w:val="24"/>
          <w:lang w:val="en-US"/>
        </w:rPr>
        <w:t>k</w:t>
      </w:r>
      <w:r w:rsidRPr="001D7BB9">
        <w:rPr>
          <w:sz w:val="24"/>
          <w:szCs w:val="24"/>
        </w:rPr>
        <w:t xml:space="preserve"> = 10 и </w:t>
      </w:r>
      <w:r w:rsidRPr="001D7BB9">
        <w:rPr>
          <w:i/>
          <w:sz w:val="24"/>
          <w:szCs w:val="24"/>
        </w:rPr>
        <w:t>Т</w:t>
      </w:r>
      <w:r w:rsidRPr="001D7BB9">
        <w:rPr>
          <w:sz w:val="24"/>
          <w:szCs w:val="24"/>
        </w:rPr>
        <w:t xml:space="preserve"> = 0,1 с охвачено идеальной отрицательной гибкой</w:t>
      </w:r>
      <w:r w:rsidR="00211FE2">
        <w:rPr>
          <w:sz w:val="24"/>
          <w:szCs w:val="24"/>
        </w:rPr>
        <w:t xml:space="preserve"> (жёсткой)</w:t>
      </w:r>
      <w:r w:rsidRPr="001D7BB9">
        <w:rPr>
          <w:sz w:val="24"/>
          <w:szCs w:val="24"/>
        </w:rPr>
        <w:t xml:space="preserve"> обратной связью с коэффициентом </w:t>
      </w:r>
      <w:r w:rsidRPr="001D7BB9">
        <w:rPr>
          <w:i/>
          <w:sz w:val="24"/>
          <w:szCs w:val="24"/>
          <w:lang w:val="en-US"/>
        </w:rPr>
        <w:t>k</w:t>
      </w:r>
      <w:r w:rsidRPr="001D7BB9">
        <w:rPr>
          <w:sz w:val="24"/>
          <w:szCs w:val="24"/>
          <w:vertAlign w:val="subscript"/>
        </w:rPr>
        <w:t>ос</w:t>
      </w:r>
      <w:r w:rsidRPr="001D7BB9">
        <w:rPr>
          <w:sz w:val="24"/>
          <w:szCs w:val="24"/>
        </w:rPr>
        <w:t xml:space="preserve"> = 1. Определить тип и параметры полученного эквивалентного звена.</w:t>
      </w:r>
    </w:p>
    <w:p w14:paraId="6717DFEC" w14:textId="77777777" w:rsidR="003E75E2" w:rsidRPr="001D7BB9" w:rsidRDefault="003E75E2" w:rsidP="003E75E2">
      <w:pPr>
        <w:pStyle w:val="a4"/>
        <w:tabs>
          <w:tab w:val="left" w:pos="993"/>
          <w:tab w:val="left" w:pos="1418"/>
        </w:tabs>
        <w:ind w:left="0" w:firstLine="567"/>
        <w:jc w:val="both"/>
        <w:rPr>
          <w:sz w:val="24"/>
          <w:szCs w:val="24"/>
        </w:rPr>
      </w:pPr>
    </w:p>
    <w:p w14:paraId="19F65819" w14:textId="77777777" w:rsidR="003E75E2" w:rsidRPr="001D7BB9" w:rsidRDefault="003E75E2" w:rsidP="003E75E2">
      <w:pPr>
        <w:pStyle w:val="a4"/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sz w:val="24"/>
          <w:szCs w:val="24"/>
        </w:rPr>
      </w:pPr>
      <w:r w:rsidRPr="001D7BB9">
        <w:rPr>
          <w:sz w:val="24"/>
          <w:szCs w:val="24"/>
        </w:rPr>
        <w:t xml:space="preserve">Реальное интегрирующее звено с </w:t>
      </w:r>
      <w:r w:rsidRPr="001D7BB9">
        <w:rPr>
          <w:i/>
          <w:sz w:val="24"/>
          <w:szCs w:val="24"/>
          <w:lang w:val="en-US"/>
        </w:rPr>
        <w:t>k</w:t>
      </w:r>
      <w:r w:rsidRPr="001D7BB9">
        <w:rPr>
          <w:sz w:val="24"/>
          <w:szCs w:val="24"/>
        </w:rPr>
        <w:t xml:space="preserve"> = 10 и </w:t>
      </w:r>
      <w:r w:rsidRPr="001D7BB9">
        <w:rPr>
          <w:i/>
          <w:sz w:val="24"/>
          <w:szCs w:val="24"/>
        </w:rPr>
        <w:t>Т</w:t>
      </w:r>
      <w:r w:rsidRPr="001D7BB9">
        <w:rPr>
          <w:sz w:val="24"/>
          <w:szCs w:val="24"/>
        </w:rPr>
        <w:t xml:space="preserve"> = 0,1 с охвачено идеальной отрицательной гибкой</w:t>
      </w:r>
      <w:r w:rsidR="00211FE2">
        <w:rPr>
          <w:sz w:val="24"/>
          <w:szCs w:val="24"/>
        </w:rPr>
        <w:t xml:space="preserve"> (жёсткой)</w:t>
      </w:r>
      <w:r w:rsidRPr="001D7BB9">
        <w:rPr>
          <w:sz w:val="24"/>
          <w:szCs w:val="24"/>
        </w:rPr>
        <w:t xml:space="preserve"> обратной связью с коэффициентом </w:t>
      </w:r>
      <w:r w:rsidRPr="001D7BB9">
        <w:rPr>
          <w:i/>
          <w:sz w:val="24"/>
          <w:szCs w:val="24"/>
          <w:lang w:val="en-US"/>
        </w:rPr>
        <w:t>k</w:t>
      </w:r>
      <w:r w:rsidRPr="001D7BB9">
        <w:rPr>
          <w:sz w:val="24"/>
          <w:szCs w:val="24"/>
          <w:vertAlign w:val="subscript"/>
        </w:rPr>
        <w:t>ос</w:t>
      </w:r>
      <w:r w:rsidRPr="001D7BB9">
        <w:rPr>
          <w:sz w:val="24"/>
          <w:szCs w:val="24"/>
        </w:rPr>
        <w:t xml:space="preserve"> = 1. Построить ЛАХ и ЛФХ полученного эквивалентного звена.</w:t>
      </w:r>
    </w:p>
    <w:p w14:paraId="1A9E781F" w14:textId="77777777" w:rsidR="003E75E2" w:rsidRPr="001D7BB9" w:rsidRDefault="003E75E2" w:rsidP="003E75E2">
      <w:pPr>
        <w:pStyle w:val="a4"/>
        <w:tabs>
          <w:tab w:val="left" w:pos="993"/>
          <w:tab w:val="left" w:pos="1418"/>
        </w:tabs>
        <w:ind w:left="0" w:firstLine="567"/>
        <w:jc w:val="both"/>
        <w:rPr>
          <w:sz w:val="24"/>
          <w:szCs w:val="24"/>
        </w:rPr>
      </w:pPr>
    </w:p>
    <w:p w14:paraId="4C730A36" w14:textId="77777777" w:rsidR="003E75E2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>Записать передаточную функцию последовательного корректирующего звена по приведённой на рисунке ЛАХ. Определить тип корректирующего звена.</w:t>
      </w:r>
    </w:p>
    <w:p w14:paraId="745BA85C" w14:textId="77777777" w:rsidR="00EE059D" w:rsidRDefault="00EE059D" w:rsidP="00EE059D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</w:p>
    <w:p w14:paraId="7B56BD17" w14:textId="77777777" w:rsidR="00EE059D" w:rsidRDefault="00EE059D" w:rsidP="00EE059D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</w:p>
    <w:p w14:paraId="49A11C4F" w14:textId="77777777" w:rsidR="00EE059D" w:rsidRPr="001D7BB9" w:rsidRDefault="00EE059D" w:rsidP="00EE059D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</w:p>
    <w:p w14:paraId="44C7CD67" w14:textId="77777777" w:rsidR="003E75E2" w:rsidRPr="001D7BB9" w:rsidRDefault="00DB6A0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  <w:r>
        <w:rPr>
          <w:noProof/>
          <w:szCs w:val="24"/>
        </w:rPr>
        <w:pict w14:anchorId="062C3F3C">
          <v:shape id="Text Box 465" o:spid="_x0000_s1076" type="#_x0000_t202" style="position:absolute;left:0;text-align:left;margin-left:82.65pt;margin-top:26.9pt;width:43.0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" filled="f" stroked="f">
            <v:textbox inset="0,0,0,0">
              <w:txbxContent>
                <w:p w14:paraId="28B903DD" w14:textId="77777777" w:rsidR="0003399D" w:rsidRPr="009B5CA1" w:rsidRDefault="0003399D" w:rsidP="003E75E2">
                  <w:pPr>
                    <w:jc w:val="center"/>
                    <w:rPr>
                      <w:sz w:val="20"/>
                      <w:szCs w:val="20"/>
                    </w:rPr>
                  </w:pPr>
                  <w:r w:rsidRPr="009B5CA1">
                    <w:rPr>
                      <w:sz w:val="20"/>
                      <w:szCs w:val="20"/>
                    </w:rPr>
                    <w:t>20 дБ</w:t>
                  </w:r>
                </w:p>
              </w:txbxContent>
            </v:textbox>
          </v:shape>
        </w:pict>
      </w:r>
      <w:r>
        <w:rPr>
          <w:noProof/>
          <w:szCs w:val="24"/>
        </w:rPr>
        <w:pict w14:anchorId="6A828955">
          <v:group id="Group 359" o:spid="_x0000_s1077" style="position:absolute;left:0;text-align:left;margin-left:74.55pt;margin-top:5.85pt;width:320.25pt;height:105.75pt;z-index:251660288" coordorigin="2484,10627" coordsize="640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">
            <v:shape id="AutoShape 360" o:spid="_x0000_s1078" type="#_x0000_t32" style="position:absolute;left:3523;top:10657;width:0;height:208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<v:shape id="AutoShape 361" o:spid="_x0000_s1079" type="#_x0000_t32" style="position:absolute;left:2484;top:11782;width:64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<v:shape id="AutoShape 362" o:spid="_x0000_s1080" type="#_x0000_t32" style="position:absolute;left:3218;top:10941;width:2010;height:116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" strokeweight="1.25pt"/>
            <v:shape id="AutoShape 363" o:spid="_x0000_s1081" type="#_x0000_t32" style="position:absolute;left:5222;top:12086;width:55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" strokeweight="1.25pt"/>
            <v:shape id="AutoShape 364" o:spid="_x0000_s1082" type="#_x0000_t32" style="position:absolute;left:5790;top:11801;width:491;height:28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" strokeweight="1.25pt"/>
            <v:shape id="AutoShape 365" o:spid="_x0000_s1083" type="#_x0000_t32" style="position:absolute;left:6278;top:11791;width:13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" strokeweight="1.25pt"/>
            <v:shape id="Text Box 366" o:spid="_x0000_s1084" type="#_x0000_t202" style="position:absolute;left:8574;top:11812;width:30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<v:textbox inset="0,0,0,0">
                <w:txbxContent>
                  <w:p w14:paraId="16074A3D" w14:textId="77777777" w:rsidR="0003399D" w:rsidRPr="009B5CA1" w:rsidRDefault="0003399D" w:rsidP="003E75E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9B5CA1">
                      <w:rPr>
                        <w:sz w:val="20"/>
                        <w:szCs w:val="20"/>
                        <w:lang w:val="en-US"/>
                      </w:rPr>
                      <w:t>lgω</w:t>
                    </w:r>
                  </w:p>
                </w:txbxContent>
              </v:textbox>
            </v:shape>
            <v:shape id="Text Box 367" o:spid="_x0000_s1085" type="#_x0000_t202" style="position:absolute;left:3579;top:10627;width:270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<v:textbox inset="0,0,0,0">
                <w:txbxContent>
                  <w:p w14:paraId="14002C64" w14:textId="77777777" w:rsidR="0003399D" w:rsidRPr="009B5CA1" w:rsidRDefault="0003399D" w:rsidP="003E75E2">
                    <w:pPr>
                      <w:jc w:val="center"/>
                      <w:rPr>
                        <w:i/>
                      </w:rPr>
                    </w:pPr>
                    <w:r w:rsidRPr="00DC7274"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AutoShape 368" o:spid="_x0000_s1086" type="#_x0000_t32" style="position:absolute;left:5225;top:11767;width:0;height:34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" strokeweight=".5pt">
              <v:stroke dashstyle="dash"/>
            </v:shape>
            <v:shape id="AutoShape 369" o:spid="_x0000_s1087" type="#_x0000_t32" style="position:absolute;left:5791;top:11767;width:1;height:31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" strokeweight=".5pt">
              <v:stroke dashstyle="dash"/>
            </v:shape>
            <v:shape id="Text Box 370" o:spid="_x0000_s1088" type="#_x0000_t202" style="position:absolute;left:5051;top:11515;width:368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<v:textbox inset="0,0,0,0">
                <w:txbxContent>
                  <w:p w14:paraId="376E5F8C" w14:textId="77777777" w:rsidR="0003399D" w:rsidRPr="00081170" w:rsidRDefault="0003399D" w:rsidP="003E75E2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081170">
                      <w:rPr>
                        <w:sz w:val="20"/>
                        <w:szCs w:val="20"/>
                        <w:lang w:val="en-US"/>
                      </w:rPr>
                      <w:t>0</w:t>
                    </w:r>
                    <w:r w:rsidRPr="00081170">
                      <w:rPr>
                        <w:sz w:val="20"/>
                        <w:szCs w:val="20"/>
                      </w:rPr>
                      <w:t>,</w:t>
                    </w:r>
                    <w:r w:rsidRPr="00081170">
                      <w:rPr>
                        <w:sz w:val="20"/>
                        <w:szCs w:val="20"/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371" o:spid="_x0000_s1089" type="#_x0000_t202" style="position:absolute;left:5598;top:11516;width:368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<v:textbox inset="0,0,0,0">
                <w:txbxContent>
                  <w:p w14:paraId="5ABBAD7B" w14:textId="77777777" w:rsidR="0003399D" w:rsidRPr="00081170" w:rsidRDefault="0003399D" w:rsidP="003E75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81170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Text Box 372" o:spid="_x0000_s1090" type="#_x0000_t202" style="position:absolute;left:6146;top:11506;width:368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<v:textbox inset="0,0,0,0">
                <w:txbxContent>
                  <w:p w14:paraId="7958E250" w14:textId="77777777" w:rsidR="0003399D" w:rsidRPr="00081170" w:rsidRDefault="0003399D" w:rsidP="003E75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81170">
                      <w:rPr>
                        <w:sz w:val="20"/>
                        <w:szCs w:val="20"/>
                      </w:rPr>
                      <w:t>1,2</w:t>
                    </w:r>
                  </w:p>
                </w:txbxContent>
              </v:textbox>
            </v:shape>
            <v:shape id="Text Box 373" o:spid="_x0000_s1091" type="#_x0000_t202" style="position:absolute;left:3984;top:10972;width:10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<v:textbox inset="0,0,0,0">
                <w:txbxContent>
                  <w:p w14:paraId="2D1FD4A8" w14:textId="77777777" w:rsidR="0003399D" w:rsidRPr="009B5CA1" w:rsidRDefault="0003399D" w:rsidP="003E75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B5CA1">
                      <w:rPr>
                        <w:sz w:val="20"/>
                        <w:szCs w:val="20"/>
                      </w:rPr>
                      <w:t>-20дБ/дек</w:t>
                    </w:r>
                  </w:p>
                </w:txbxContent>
              </v:textbox>
            </v:shape>
            <v:shape id="Text Box 374" o:spid="_x0000_s1092" type="#_x0000_t202" style="position:absolute;left:6399;top:11902;width:10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<v:textbox inset="0,0,0,0">
                <w:txbxContent>
                  <w:p w14:paraId="359D879C" w14:textId="77777777" w:rsidR="0003399D" w:rsidRPr="009B5CA1" w:rsidRDefault="0003399D" w:rsidP="003E75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+20</w:t>
                    </w:r>
                    <w:r w:rsidRPr="009B5CA1">
                      <w:rPr>
                        <w:sz w:val="20"/>
                        <w:szCs w:val="20"/>
                      </w:rPr>
                      <w:t>дб/дек</w:t>
                    </w:r>
                  </w:p>
                </w:txbxContent>
              </v:textbox>
            </v:shape>
            <v:shape id="AutoShape 375" o:spid="_x0000_s1093" type="#_x0000_t32" style="position:absolute;left:4020;top:11190;width:225;height:16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" strokeweight=".5pt"/>
            <v:shape id="AutoShape 376" o:spid="_x0000_s1094" type="#_x0000_t32" style="position:absolute;left:6045;top:11985;width:375;height:6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" strokeweight=".5pt"/>
            <w10:wrap type="topAndBottom"/>
          </v:group>
        </w:pict>
      </w:r>
    </w:p>
    <w:p w14:paraId="401FC5EE" w14:textId="77777777" w:rsidR="003E75E2" w:rsidRPr="001D7BB9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 xml:space="preserve">Пропорциональное звено 1-го порядка с коэффициентом </w:t>
      </w:r>
      <w:r w:rsidRPr="001D7BB9">
        <w:rPr>
          <w:i/>
          <w:szCs w:val="24"/>
          <w:lang w:val="en-US"/>
        </w:rPr>
        <w:t>k</w:t>
      </w:r>
      <w:r w:rsidRPr="001D7BB9">
        <w:rPr>
          <w:szCs w:val="24"/>
        </w:rPr>
        <w:t xml:space="preserve"> = 10 и постоянной времени  </w:t>
      </w:r>
      <w:r w:rsidRPr="001D7BB9">
        <w:rPr>
          <w:i/>
          <w:szCs w:val="24"/>
        </w:rPr>
        <w:t>Т</w:t>
      </w:r>
      <w:r w:rsidRPr="001D7BB9">
        <w:rPr>
          <w:szCs w:val="24"/>
        </w:rPr>
        <w:t xml:space="preserve"> = 0,1с  охвачено жёсткой</w:t>
      </w:r>
      <w:r w:rsidR="00F94771">
        <w:rPr>
          <w:szCs w:val="24"/>
        </w:rPr>
        <w:t xml:space="preserve"> (гибкой)</w:t>
      </w:r>
      <w:r w:rsidRPr="001D7BB9">
        <w:rPr>
          <w:szCs w:val="24"/>
        </w:rPr>
        <w:t xml:space="preserve"> отрицательной (положительной) обратной связью с коэффициентом </w:t>
      </w:r>
      <w:r w:rsidRPr="001D7BB9">
        <w:rPr>
          <w:i/>
          <w:szCs w:val="24"/>
          <w:lang w:val="en-US"/>
        </w:rPr>
        <w:t>k</w:t>
      </w:r>
      <w:r w:rsidRPr="001D7BB9">
        <w:rPr>
          <w:szCs w:val="24"/>
        </w:rPr>
        <w:t xml:space="preserve"> = 0,05. Показать (примерный вид) переходные характеристики звена без обратной связи, и звена, охваченного обратной связью.</w:t>
      </w:r>
    </w:p>
    <w:p w14:paraId="1DF90950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75E71155" w14:textId="77777777" w:rsidR="003E75E2" w:rsidRPr="001D7BB9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 xml:space="preserve">Идеальное интегрирующее звено с коэффициентом </w:t>
      </w:r>
      <w:r w:rsidRPr="001D7BB9">
        <w:rPr>
          <w:i/>
          <w:szCs w:val="24"/>
          <w:lang w:val="en-US"/>
        </w:rPr>
        <w:t>k</w:t>
      </w:r>
      <w:r w:rsidRPr="001D7BB9">
        <w:rPr>
          <w:szCs w:val="24"/>
        </w:rPr>
        <w:t xml:space="preserve"> = 10 охвачено гибкой (жёсткой) отрицательной обратной связью с коэффициентом </w:t>
      </w:r>
      <w:r w:rsidRPr="001D7BB9">
        <w:rPr>
          <w:i/>
          <w:szCs w:val="24"/>
          <w:lang w:val="en-US"/>
        </w:rPr>
        <w:t>k</w:t>
      </w:r>
      <w:r w:rsidRPr="001D7BB9">
        <w:rPr>
          <w:szCs w:val="24"/>
        </w:rPr>
        <w:t xml:space="preserve"> = 0,05. Показать (примерный вид) переходные характеристики звена без обратной связи, и звена, охваченного обратной связью.</w:t>
      </w:r>
    </w:p>
    <w:p w14:paraId="3C90F0D3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1F73ADBD" w14:textId="77777777" w:rsidR="003E75E2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>Алгебраическим способом определить, возможен ли режим автоколебаний в нелинейной САУ, структурная схема которой приведена на рисунке.</w:t>
      </w:r>
    </w:p>
    <w:p w14:paraId="33DCF265" w14:textId="77777777" w:rsidR="00E40688" w:rsidRDefault="00E40688" w:rsidP="00E40688">
      <w:pPr>
        <w:pStyle w:val="a4"/>
        <w:rPr>
          <w:szCs w:val="24"/>
        </w:rPr>
      </w:pPr>
    </w:p>
    <w:p w14:paraId="3E4BD226" w14:textId="77777777" w:rsidR="00E40688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szCs w:val="24"/>
        </w:rPr>
      </w:pPr>
    </w:p>
    <w:p w14:paraId="7DC9E440" w14:textId="77777777" w:rsidR="00081170" w:rsidRPr="001D7BB9" w:rsidRDefault="00081170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szCs w:val="24"/>
        </w:rPr>
      </w:pPr>
    </w:p>
    <w:p w14:paraId="45467365" w14:textId="77777777" w:rsidR="003E75E2" w:rsidRPr="001D7BB9" w:rsidRDefault="00DB6A0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  <w:r>
        <w:rPr>
          <w:noProof/>
          <w:szCs w:val="24"/>
        </w:rPr>
        <w:pict w14:anchorId="2CDB65FC">
          <v:group id="Group 421" o:spid="_x0000_s1095" style="position:absolute;left:0;text-align:left;margin-left:16.65pt;margin-top:6.05pt;width:322.95pt;height:61.3pt;z-index:251659263" coordorigin="1326,1616" coordsize="645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">
            <v:rect id="Rectangle 422" o:spid="_x0000_s1096" style="position:absolute;left:1875;top:1616;width:1740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<v:shape id="Text Box 423" o:spid="_x0000_s1097" type="#_x0000_t202" style="position:absolute;left:5103;top:1671;width:2042;height:96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" filled="f">
              <v:textbox style="mso-fit-shape-to-text:t" inset="0,2mm,0,0">
                <w:txbxContent>
                  <w:p w14:paraId="72CD0BF6" w14:textId="77777777" w:rsidR="0003399D" w:rsidRDefault="0003399D" w:rsidP="003E75E2">
                    <w:pPr>
                      <w:jc w:val="center"/>
                    </w:pPr>
                    <w:r w:rsidRPr="004050E8">
                      <w:rPr>
                        <w:position w:val="-32"/>
                      </w:rPr>
                      <w:object w:dxaOrig="2025" w:dyaOrig="630" w14:anchorId="225AF0EB">
                        <v:shape id="_x0000_i1029" type="#_x0000_t75" style="width:101.25pt;height:31.5pt">
                          <v:imagedata r:id="rId16" o:title=""/>
                        </v:shape>
                        <o:OLEObject Type="Embed" ProgID="Equation.3" ShapeID="_x0000_i1029" DrawAspect="Content" ObjectID="_1675332988" r:id="rId17"/>
                      </w:object>
                    </w:r>
                  </w:p>
                </w:txbxContent>
              </v:textbox>
            </v:shape>
            <v:shape id="AutoShape 424" o:spid="_x0000_s1098" type="#_x0000_t32" style="position:absolute;left:2577;top:1791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<v:shape id="AutoShape 425" o:spid="_x0000_s1099" type="#_x0000_t32" style="position:absolute;left:2145;top:2151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<v:group id="Group 426" o:spid="_x0000_s1100" style="position:absolute;left:2577;top:187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AutoShape 427" o:spid="_x0000_s1101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" strokeweight="1.25pt"/>
              <v:shape id="AutoShape 428" o:spid="_x0000_s1102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" strokeweight="1.25pt"/>
              <v:shape id="AutoShape 429" o:spid="_x0000_s1103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" strokeweight="1.25pt"/>
            </v:group>
            <v:group id="Group 430" o:spid="_x0000_s1104" style="position:absolute;left:2227;top:215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shape id="AutoShape 431" o:spid="_x0000_s1105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" strokeweight="1.25pt"/>
              <v:shape id="AutoShape 432" o:spid="_x0000_s1106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" strokeweight="1.25pt"/>
              <v:shape id="AutoShape 433" o:spid="_x0000_s1107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" strokeweight="1.25pt"/>
            </v:group>
            <v:shape id="Text Box 434" o:spid="_x0000_s1108" type="#_x0000_t202" style="position:absolute;left:2220;top:1774;width:36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<v:textbox inset="0,0,0,0">
                <w:txbxContent>
                  <w:p w14:paraId="1BFCA0DC" w14:textId="77777777" w:rsidR="0003399D" w:rsidRDefault="0003399D" w:rsidP="003E75E2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Text Box 435" o:spid="_x0000_s1109" type="#_x0000_t202" style="position:absolute;left:2655;top:2183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<v:textbox inset="0,0,0,0">
                <w:txbxContent>
                  <w:p w14:paraId="1CEB011A" w14:textId="77777777" w:rsidR="0003399D" w:rsidRDefault="0003399D" w:rsidP="003E75E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AutoShape 436" o:spid="_x0000_s1110" type="#_x0000_t32" style="position:absolute;left:2572;top:1873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" strokeweight=".5pt">
              <v:stroke dashstyle="1 1"/>
            </v:shape>
            <v:shape id="AutoShape 437" o:spid="_x0000_s1111" type="#_x0000_t32" style="position:absolute;left:3600;top:2076;width:153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<v:stroke endarrow="block"/>
            </v:shape>
            <v:shape id="AutoShape 438" o:spid="_x0000_s1112" type="#_x0000_t32" style="position:absolute;left:1329;top:2100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tp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H+NIO/Z+IFcvEAAAD//wMAUEsBAi0AFAAGAAgAAAAhANvh9svuAAAAhQEAABMAAAAAAAAAAAAA&#10;AAAAAAAAAFtDb250ZW50X1R5cGVzXS54bWxQSwECLQAUAAYACAAAACEAWvQsW78AAAAVAQAACwAA&#10;AAAAAAAAAAAAAAAfAQAAX3JlbHMvLnJlbHNQSwECLQAUAAYACAAAACEALTDbacMAAADcAAAADwAA&#10;AAAAAAAAAAAAAAAHAgAAZHJzL2Rvd25yZXYueG1sUEsFBgAAAAADAAMAtwAAAPcCAAAAAA==&#10;">
              <v:stroke endarrow="block"/>
            </v:shape>
            <v:shape id="AutoShape 439" o:spid="_x0000_s1113" type="#_x0000_t32" style="position:absolute;left:1326;top:2841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<v:shape id="AutoShape 440" o:spid="_x0000_s1114" type="#_x0000_t32" style="position:absolute;left:7148;top:2084;width:6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<v:shape id="AutoShape 441" o:spid="_x0000_s1115" type="#_x0000_t32" style="position:absolute;left:7782;top:2087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OS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i5pzksMAAADcAAAADwAA&#10;AAAAAAAAAAAAAAAHAgAAZHJzL2Rvd25yZXYueG1sUEsFBgAAAAADAAMAtwAAAPcCAAAAAA==&#10;"/>
            <v:shape id="AutoShape 442" o:spid="_x0000_s1116" type="#_x0000_t32" style="position:absolute;left:1335;top:2095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</v:group>
        </w:pict>
      </w:r>
    </w:p>
    <w:p w14:paraId="3AC5C52E" w14:textId="77777777" w:rsidR="003E75E2" w:rsidRDefault="003E75E2" w:rsidP="00081170">
      <w:pPr>
        <w:tabs>
          <w:tab w:val="left" w:pos="993"/>
          <w:tab w:val="left" w:pos="1064"/>
        </w:tabs>
        <w:spacing w:after="0"/>
        <w:ind w:firstLine="4111"/>
        <w:jc w:val="right"/>
        <w:rPr>
          <w:szCs w:val="24"/>
        </w:rPr>
      </w:pPr>
      <w:r w:rsidRPr="001D7BB9">
        <w:rPr>
          <w:position w:val="-32"/>
          <w:szCs w:val="24"/>
        </w:rPr>
        <w:object w:dxaOrig="2560" w:dyaOrig="880" w14:anchorId="77E441CB">
          <v:shape id="_x0000_i1030" type="#_x0000_t75" style="width:128.25pt;height:44.25pt" o:ole="">
            <v:imagedata r:id="rId18" o:title=""/>
          </v:shape>
          <o:OLEObject Type="Embed" ProgID="Equation.3" ShapeID="_x0000_i1030" DrawAspect="Content" ObjectID="_1675332985" r:id="rId19"/>
        </w:object>
      </w:r>
    </w:p>
    <w:p w14:paraId="502A473B" w14:textId="77777777" w:rsidR="00F94771" w:rsidRDefault="00F94771" w:rsidP="00F94771">
      <w:pPr>
        <w:tabs>
          <w:tab w:val="left" w:pos="993"/>
          <w:tab w:val="left" w:pos="1064"/>
        </w:tabs>
        <w:spacing w:after="0"/>
        <w:ind w:firstLine="4111"/>
        <w:rPr>
          <w:szCs w:val="24"/>
        </w:rPr>
      </w:pPr>
    </w:p>
    <w:p w14:paraId="00FB9441" w14:textId="77777777" w:rsidR="00F94771" w:rsidRPr="001D7BB9" w:rsidRDefault="00F94771" w:rsidP="00F94771">
      <w:pPr>
        <w:tabs>
          <w:tab w:val="left" w:pos="993"/>
          <w:tab w:val="left" w:pos="1064"/>
        </w:tabs>
        <w:spacing w:after="0"/>
        <w:ind w:firstLine="4111"/>
        <w:rPr>
          <w:szCs w:val="24"/>
        </w:rPr>
      </w:pPr>
    </w:p>
    <w:p w14:paraId="4E7331B7" w14:textId="77777777" w:rsidR="003E75E2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>Частотным способом (с использованием АФЧХ линейной части) определить, возможен ли режим автоколебаний в нелинейной САУ, структурная схема которой приведена на рисунке.</w:t>
      </w:r>
    </w:p>
    <w:p w14:paraId="34472AD9" w14:textId="77777777" w:rsidR="00E40688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</w:p>
    <w:p w14:paraId="2943A551" w14:textId="77777777" w:rsidR="00E40688" w:rsidRPr="001D7BB9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</w:p>
    <w:p w14:paraId="2329F024" w14:textId="77777777" w:rsidR="003E75E2" w:rsidRPr="001D7BB9" w:rsidRDefault="00DB6A0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  <w:r>
        <w:rPr>
          <w:noProof/>
          <w:szCs w:val="24"/>
        </w:rPr>
        <w:pict w14:anchorId="0ABD135E">
          <v:group id="Group 399" o:spid="_x0000_s1117" style="position:absolute;left:0;text-align:left;margin-left:17.4pt;margin-top:6.95pt;width:322.95pt;height:61.3pt;z-index:251662336" coordorigin="1341,4451" coordsize="645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">
            <v:rect id="Rectangle 400" o:spid="_x0000_s1118" style="position:absolute;left:1890;top:4451;width:1740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<v:shape id="AutoShape 401" o:spid="_x0000_s1119" type="#_x0000_t32" style="position:absolute;left:2592;top:4626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<v:shape id="AutoShape 402" o:spid="_x0000_s1120" type="#_x0000_t32" style="position:absolute;left:2160;top:4986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<v:group id="Group 403" o:spid="_x0000_s1121" style="position:absolute;left:2592;top:4707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shape id="AutoShape 404" o:spid="_x0000_s1122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" strokeweight="1.25pt"/>
              <v:shape id="AutoShape 405" o:spid="_x0000_s1123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" strokeweight="1.25pt"/>
              <v:shape id="AutoShape 406" o:spid="_x0000_s1124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" strokeweight="1.25pt"/>
            </v:group>
            <v:group id="Group 407" o:spid="_x0000_s1125" style="position:absolute;left:2242;top:4987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<v:shape id="AutoShape 408" o:spid="_x0000_s1126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" strokeweight="1.25pt"/>
              <v:shape id="AutoShape 409" o:spid="_x0000_s1127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" strokeweight="1.25pt"/>
              <v:shape id="AutoShape 410" o:spid="_x0000_s1128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" strokeweight="1.25pt"/>
            </v:group>
            <v:shape id="Text Box 411" o:spid="_x0000_s1129" type="#_x0000_t202" style="position:absolute;left:2235;top:4609;width:36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<v:textbox inset="0,0,0,0">
                <w:txbxContent>
                  <w:p w14:paraId="5AAC0909" w14:textId="77777777" w:rsidR="0003399D" w:rsidRDefault="0003399D" w:rsidP="003E75E2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Text Box 412" o:spid="_x0000_s1130" type="#_x0000_t202" style="position:absolute;left:2670;top:5018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<v:textbox inset="0,0,0,0">
                <w:txbxContent>
                  <w:p w14:paraId="74C024A3" w14:textId="77777777" w:rsidR="0003399D" w:rsidRDefault="0003399D" w:rsidP="003E75E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AutoShape 413" o:spid="_x0000_s1131" type="#_x0000_t32" style="position:absolute;left:2587;top:4708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" strokeweight=".5pt">
              <v:stroke dashstyle="1 1"/>
            </v:shape>
            <v:shape id="AutoShape 414" o:spid="_x0000_s1132" type="#_x0000_t32" style="position:absolute;left:3615;top:4911;width:153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<v:stroke endarrow="block"/>
            </v:shape>
            <v:shape id="AutoShape 415" o:spid="_x0000_s1133" type="#_x0000_t32" style="position:absolute;left:1344;top:4935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<v:stroke endarrow="block"/>
            </v:shape>
            <v:shape id="AutoShape 416" o:spid="_x0000_s1134" type="#_x0000_t32" style="position:absolute;left:1341;top:5676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<v:shape id="AutoShape 417" o:spid="_x0000_s1135" type="#_x0000_t32" style="position:absolute;left:7293;top:4904;width:50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<v:shape id="AutoShape 418" o:spid="_x0000_s1136" type="#_x0000_t32" style="position:absolute;left:7797;top:4922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<v:shape id="AutoShape 419" o:spid="_x0000_s1137" type="#_x0000_t32" style="position:absolute;left:1350;top:4930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<v:shape id="Text Box 420" o:spid="_x0000_s1138" type="#_x0000_t202" style="position:absolute;left:5118;top:4506;width:2176;height:98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" filled="f">
              <v:textbox style="mso-fit-shape-to-text:t" inset="0,2mm,0,0">
                <w:txbxContent>
                  <w:p w14:paraId="6343266F" w14:textId="77777777" w:rsidR="0003399D" w:rsidRDefault="0003399D" w:rsidP="003E75E2">
                    <w:pPr>
                      <w:jc w:val="center"/>
                    </w:pPr>
                    <w:r w:rsidRPr="00412C7B">
                      <w:rPr>
                        <w:position w:val="-34"/>
                      </w:rPr>
                      <w:object w:dxaOrig="2160" w:dyaOrig="660" w14:anchorId="15D9384C">
                        <v:shape id="_x0000_i1032" type="#_x0000_t75" style="width:108pt;height:33pt">
                          <v:imagedata r:id="rId20" o:title=""/>
                        </v:shape>
                        <o:OLEObject Type="Embed" ProgID="Equation.3" ShapeID="_x0000_i1032" DrawAspect="Content" ObjectID="_1675332989" r:id="rId21"/>
                      </w:object>
                    </w:r>
                  </w:p>
                </w:txbxContent>
              </v:textbox>
            </v:shape>
          </v:group>
        </w:pict>
      </w:r>
    </w:p>
    <w:p w14:paraId="1AEE5525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7655"/>
        <w:rPr>
          <w:szCs w:val="24"/>
        </w:rPr>
      </w:pPr>
      <w:r w:rsidRPr="001D7BB9">
        <w:rPr>
          <w:position w:val="-32"/>
          <w:szCs w:val="24"/>
        </w:rPr>
        <w:object w:dxaOrig="2560" w:dyaOrig="880" w14:anchorId="129CB220">
          <v:shape id="_x0000_i1033" type="#_x0000_t75" style="width:128.25pt;height:44.25pt" o:ole="">
            <v:imagedata r:id="rId18" o:title=""/>
          </v:shape>
          <o:OLEObject Type="Embed" ProgID="Equation.3" ShapeID="_x0000_i1033" DrawAspect="Content" ObjectID="_1675332986" r:id="rId22"/>
        </w:object>
      </w:r>
    </w:p>
    <w:p w14:paraId="44452B88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2CA3D800" w14:textId="77777777" w:rsidR="003E75E2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lastRenderedPageBreak/>
        <w:t>Частотным способом (с использованием ЛАХ и ЛФХ линейной части) определить, возможен ли режим автоколебаний в нелинейной САУ, структурная схема которой приведена на рисунке.</w:t>
      </w:r>
    </w:p>
    <w:p w14:paraId="24A23871" w14:textId="77777777" w:rsidR="003E75E2" w:rsidRPr="001D7BB9" w:rsidRDefault="00DB6A02" w:rsidP="00F94771">
      <w:pPr>
        <w:tabs>
          <w:tab w:val="left" w:pos="993"/>
          <w:tab w:val="left" w:pos="1064"/>
        </w:tabs>
        <w:spacing w:after="0"/>
        <w:ind w:firstLine="7655"/>
        <w:jc w:val="both"/>
        <w:rPr>
          <w:szCs w:val="24"/>
        </w:rPr>
      </w:pPr>
      <w:r>
        <w:rPr>
          <w:noProof/>
          <w:szCs w:val="24"/>
        </w:rPr>
        <w:pict w14:anchorId="206A3936">
          <v:group id="Group 377" o:spid="_x0000_s1139" style="position:absolute;left:0;text-align:left;margin-left:15.9pt;margin-top:9.35pt;width:322.95pt;height:61.3pt;z-index:251661312" coordorigin="1311,7316" coordsize="645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">
            <v:rect id="Rectangle 378" o:spid="_x0000_s1140" style="position:absolute;left:1860;top:7316;width:1740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<v:shape id="Text Box 379" o:spid="_x0000_s1141" type="#_x0000_t202" style="position:absolute;left:5088;top:7371;width:2018;height:109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" filled="f">
              <v:textbox style="mso-fit-shape-to-text:t" inset="0,2mm,0,0">
                <w:txbxContent>
                  <w:p w14:paraId="324B5B2E" w14:textId="77777777" w:rsidR="0003399D" w:rsidRDefault="0003399D" w:rsidP="003E75E2">
                    <w:pPr>
                      <w:jc w:val="center"/>
                    </w:pPr>
                    <w:r w:rsidRPr="00412C7B">
                      <w:rPr>
                        <w:position w:val="-34"/>
                      </w:rPr>
                      <w:object w:dxaOrig="2439" w:dyaOrig="780" w14:anchorId="495175AE">
                        <v:shape id="_x0000_i1035" type="#_x0000_t75" style="width:100.5pt;height:38.25pt" o:ole="">
                          <v:imagedata r:id="rId23" o:title=""/>
                        </v:shape>
                        <o:OLEObject Type="Embed" ProgID="Equation.3" ShapeID="_x0000_i1035" DrawAspect="Content" ObjectID="_1675332990" r:id="rId24"/>
                      </w:object>
                    </w:r>
                  </w:p>
                </w:txbxContent>
              </v:textbox>
            </v:shape>
            <v:shape id="AutoShape 380" o:spid="_x0000_s1142" type="#_x0000_t32" style="position:absolute;left:2562;top:7491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" strokeweight=".5pt"/>
            <v:shape id="AutoShape 381" o:spid="_x0000_s1143" type="#_x0000_t32" style="position:absolute;left:2130;top:7851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<v:group id="Group 382" o:spid="_x0000_s1144" style="position:absolute;left:2562;top:757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shape id="AutoShape 383" o:spid="_x0000_s1145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" strokeweight="1.25pt"/>
              <v:shape id="AutoShape 384" o:spid="_x0000_s1146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" strokeweight="1.25pt"/>
              <v:shape id="AutoShape 385" o:spid="_x0000_s1147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" strokeweight="1.25pt"/>
            </v:group>
            <v:group id="Group 386" o:spid="_x0000_s1148" style="position:absolute;left:2212;top:785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AutoShape 387" o:spid="_x0000_s1149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" strokeweight="1.25pt"/>
              <v:shape id="AutoShape 388" o:spid="_x0000_s1150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" strokeweight="1.25pt"/>
              <v:shape id="AutoShape 389" o:spid="_x0000_s1151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" strokeweight="1.25pt"/>
            </v:group>
            <v:shape id="Text Box 390" o:spid="_x0000_s1152" type="#_x0000_t202" style="position:absolute;left:2205;top:7474;width:36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<v:textbox inset="0,0,0,0">
                <w:txbxContent>
                  <w:p w14:paraId="6320944D" w14:textId="77777777" w:rsidR="0003399D" w:rsidRDefault="0003399D" w:rsidP="003E75E2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Text Box 391" o:spid="_x0000_s1153" type="#_x0000_t202" style="position:absolute;left:2640;top:7883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<v:textbox inset="0,0,0,0">
                <w:txbxContent>
                  <w:p w14:paraId="5F670A2C" w14:textId="77777777" w:rsidR="0003399D" w:rsidRDefault="0003399D" w:rsidP="003E75E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AutoShape 392" o:spid="_x0000_s1154" type="#_x0000_t32" style="position:absolute;left:2557;top:7573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" strokeweight=".5pt">
              <v:stroke dashstyle="1 1"/>
            </v:shape>
            <v:shape id="AutoShape 393" o:spid="_x0000_s1155" type="#_x0000_t32" style="position:absolute;left:3585;top:7776;width:153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<v:stroke endarrow="block"/>
            </v:shape>
            <v:shape id="AutoShape 394" o:spid="_x0000_s1156" type="#_x0000_t32" style="position:absolute;left:1314;top:7800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<v:stroke endarrow="block"/>
            </v:shape>
            <v:shape id="AutoShape 395" o:spid="_x0000_s1157" type="#_x0000_t32" style="position:absolute;left:1311;top:8541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<v:shape id="AutoShape 396" o:spid="_x0000_s1158" type="#_x0000_t32" style="position:absolute;left:7133;top:7784;width:6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<v:shape id="AutoShape 397" o:spid="_x0000_s1159" type="#_x0000_t32" style="position:absolute;left:7767;top:7787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<v:shape id="AutoShape 398" o:spid="_x0000_s1160" type="#_x0000_t32" style="position:absolute;left:1320;top:7795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</v:group>
        </w:pict>
      </w:r>
      <w:r w:rsidR="003E75E2" w:rsidRPr="001D7BB9">
        <w:rPr>
          <w:position w:val="-32"/>
          <w:szCs w:val="24"/>
        </w:rPr>
        <w:object w:dxaOrig="2560" w:dyaOrig="880" w14:anchorId="2621A050">
          <v:shape id="_x0000_i1036" type="#_x0000_t75" style="width:128.25pt;height:44.25pt" o:ole="">
            <v:imagedata r:id="rId18" o:title=""/>
          </v:shape>
          <o:OLEObject Type="Embed" ProgID="Equation.3" ShapeID="_x0000_i1036" DrawAspect="Content" ObjectID="_1675332987" r:id="rId25"/>
        </w:object>
      </w:r>
    </w:p>
    <w:p w14:paraId="7E5C029E" w14:textId="77777777" w:rsidR="00E40688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szCs w:val="24"/>
        </w:rPr>
      </w:pPr>
    </w:p>
    <w:p w14:paraId="2ADD50C0" w14:textId="77777777" w:rsidR="00E40688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szCs w:val="24"/>
        </w:rPr>
      </w:pPr>
    </w:p>
    <w:p w14:paraId="076F9837" w14:textId="77777777" w:rsidR="00E40688" w:rsidRDefault="00E40688" w:rsidP="00E40688">
      <w:p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szCs w:val="24"/>
        </w:rPr>
      </w:pPr>
    </w:p>
    <w:p w14:paraId="5F2F2DE0" w14:textId="77777777" w:rsidR="003E75E2" w:rsidRPr="001D7BB9" w:rsidRDefault="003E75E2" w:rsidP="003E75E2">
      <w:pPr>
        <w:numPr>
          <w:ilvl w:val="0"/>
          <w:numId w:val="12"/>
        </w:numPr>
        <w:tabs>
          <w:tab w:val="left" w:pos="993"/>
          <w:tab w:val="left" w:pos="106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Cs w:val="24"/>
        </w:rPr>
      </w:pPr>
      <w:r w:rsidRPr="001D7BB9">
        <w:rPr>
          <w:szCs w:val="24"/>
        </w:rPr>
        <w:t>Определить, выполняется ли критерий абсолютной устойчивости для нелинейной САУ, структурная схема которой приведена на рисунке. АФЧХ линейной части приведена в таблице.</w:t>
      </w:r>
    </w:p>
    <w:p w14:paraId="2FFFD78C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04FCE24A" w14:textId="77777777" w:rsidR="003E75E2" w:rsidRPr="001D7BB9" w:rsidRDefault="00DB6A0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  <w:r>
        <w:rPr>
          <w:noProof/>
          <w:szCs w:val="24"/>
        </w:rPr>
        <w:pict w14:anchorId="730FF2C7">
          <v:group id="Group 443" o:spid="_x0000_s1161" style="position:absolute;left:0;text-align:left;margin-left:69.9pt;margin-top:3.9pt;width:322.95pt;height:61.3pt;z-index:251664384" coordorigin="2391,10346" coordsize="645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">
            <v:rect id="Rectangle 444" o:spid="_x0000_s1162" style="position:absolute;left:2940;top:10346;width:1395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<v:shape id="Text Box 445" o:spid="_x0000_s1163" type="#_x0000_t202" style="position:absolute;left:5313;top:10356;width:2895;height:98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" filled="f">
              <v:textbox style="mso-fit-shape-to-text:t" inset="0,2mm,0,0">
                <w:txbxContent>
                  <w:p w14:paraId="47C0AF7E" w14:textId="77777777" w:rsidR="0003399D" w:rsidRDefault="0003399D" w:rsidP="003E75E2">
                    <w:pPr>
                      <w:jc w:val="center"/>
                    </w:pPr>
                    <w:r w:rsidRPr="004050E8">
                      <w:rPr>
                        <w:position w:val="-34"/>
                      </w:rPr>
                      <w:object w:dxaOrig="3340" w:dyaOrig="780" w14:anchorId="551C6548">
                        <v:shape id="_x0000_i1038" type="#_x0000_t75" style="width:2in;height:33pt" o:ole="">
                          <v:imagedata r:id="rId26" o:title=""/>
                        </v:shape>
                        <o:OLEObject Type="Embed" ProgID="Equation.3" ShapeID="_x0000_i1038" DrawAspect="Content" ObjectID="_1675332991" r:id="rId27"/>
                      </w:object>
                    </w:r>
                  </w:p>
                </w:txbxContent>
              </v:textbox>
            </v:shape>
            <v:shape id="AutoShape 446" o:spid="_x0000_s1164" type="#_x0000_t32" style="position:absolute;left:3642;top:10521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<v:shape id="AutoShape 447" o:spid="_x0000_s1165" type="#_x0000_t32" style="position:absolute;left:3210;top:10881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<v:group id="Group 448" o:spid="_x0000_s1166" style="position:absolute;left:3642;top:1060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AutoShape 449" o:spid="_x0000_s1167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mx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cg7PL/EHyOwfAAD//wMAUEsBAi0AFAAGAAgAAAAhANvh9svuAAAAhQEAABMAAAAAAAAAAAAAAAAA&#10;AAAAAFtDb250ZW50X1R5cGVzXS54bWxQSwECLQAUAAYACAAAACEAWvQsW78AAAAVAQAACwAAAAAA&#10;AAAAAAAAAAAfAQAAX3JlbHMvLnJlbHNQSwECLQAUAAYACAAAACEAPsYpscAAAADbAAAADwAAAAAA&#10;AAAAAAAAAAAHAgAAZHJzL2Rvd25yZXYueG1sUEsFBgAAAAADAAMAtwAAAPQCAAAAAA==&#10;" strokeweight="1.25pt"/>
              <v:shape id="AutoShape 450" o:spid="_x0000_s1168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" strokeweight="1.25pt"/>
              <v:shape id="AutoShape 451" o:spid="_x0000_s1169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" strokeweight="1.25pt"/>
            </v:group>
            <v:group id="Group 452" o:spid="_x0000_s1170" style="position:absolute;left:3292;top:10882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AutoShape 453" o:spid="_x0000_s1171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<v:shape id="AutoShape 454" o:spid="_x0000_s1172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" strokeweight="1.25pt"/>
              <v:shape id="AutoShape 455" o:spid="_x0000_s1173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" strokeweight="1.25pt"/>
            </v:group>
            <v:shape id="Text Box 456" o:spid="_x0000_s1174" type="#_x0000_t202" style="position:absolute;left:3465;top:10504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14:paraId="5359F52C" w14:textId="77777777" w:rsidR="0003399D" w:rsidRPr="004050E8" w:rsidRDefault="0003399D" w:rsidP="003E75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457" o:spid="_x0000_s1175" type="#_x0000_t202" style="position:absolute;left:3720;top:10913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14:paraId="7C95C286" w14:textId="77777777" w:rsidR="0003399D" w:rsidRPr="004050E8" w:rsidRDefault="0003399D" w:rsidP="003E75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AutoShape 458" o:spid="_x0000_s1176" type="#_x0000_t32" style="position:absolute;left:3637;top:10603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" strokeweight=".5pt">
              <v:stroke dashstyle="1 1"/>
            </v:shape>
            <v:shape id="AutoShape 459" o:spid="_x0000_s1177" type="#_x0000_t32" style="position:absolute;left:4350;top:10821;width:9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<v:stroke endarrow="block"/>
            </v:shape>
            <v:shape id="AutoShape 460" o:spid="_x0000_s1178" type="#_x0000_t32" style="position:absolute;left:2394;top:10830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<v:stroke endarrow="block"/>
            </v:shape>
            <v:shape id="AutoShape 461" o:spid="_x0000_s1179" type="#_x0000_t32" style="position:absolute;left:2391;top:11571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<v:shape id="AutoShape 462" o:spid="_x0000_s1180" type="#_x0000_t32" style="position:absolute;left:8213;top:10814;width:6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<v:shape id="AutoShape 463" o:spid="_x0000_s1181" type="#_x0000_t32" style="position:absolute;left:8847;top:10817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<v:shape id="AutoShape 464" o:spid="_x0000_s1182" type="#_x0000_t32" style="position:absolute;left:2400;top:10825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</v:group>
        </w:pict>
      </w:r>
    </w:p>
    <w:p w14:paraId="7481EED8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37B4DCFD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308EADF4" w14:textId="77777777" w:rsidR="003E75E2" w:rsidRPr="001D7BB9" w:rsidRDefault="003E75E2" w:rsidP="003E75E2">
      <w:pPr>
        <w:tabs>
          <w:tab w:val="left" w:pos="993"/>
          <w:tab w:val="left" w:pos="1064"/>
        </w:tabs>
        <w:spacing w:after="0"/>
        <w:ind w:firstLine="567"/>
        <w:jc w:val="both"/>
        <w:rPr>
          <w:szCs w:val="24"/>
        </w:rPr>
      </w:pPr>
    </w:p>
    <w:p w14:paraId="6CB42D86" w14:textId="77777777" w:rsidR="003E75E2" w:rsidRPr="001D7BB9" w:rsidRDefault="003E75E2" w:rsidP="003E75E2">
      <w:pPr>
        <w:tabs>
          <w:tab w:val="left" w:pos="1064"/>
        </w:tabs>
        <w:jc w:val="both"/>
        <w:rPr>
          <w:szCs w:val="24"/>
        </w:rPr>
      </w:pPr>
    </w:p>
    <w:p w14:paraId="57435D3F" w14:textId="77777777" w:rsidR="003E75E2" w:rsidRPr="00FF1FBF" w:rsidRDefault="003E75E2" w:rsidP="00E9601F">
      <w:pPr>
        <w:pStyle w:val="31"/>
        <w:ind w:firstLine="425"/>
        <w:rPr>
          <w:i w:val="0"/>
          <w:sz w:val="24"/>
          <w:szCs w:val="24"/>
          <w:highlight w:val="yellow"/>
        </w:rPr>
      </w:pPr>
    </w:p>
    <w:p w14:paraId="4E5D258F" w14:textId="77777777" w:rsidR="00E9601F" w:rsidRPr="00712F58" w:rsidRDefault="00E9601F" w:rsidP="00F94771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>
        <w:rPr>
          <w:sz w:val="24"/>
          <w:szCs w:val="24"/>
        </w:rPr>
        <w:t xml:space="preserve">Определить минимальное значение полуширины </w:t>
      </w:r>
      <w:r w:rsidRPr="00267539">
        <w:rPr>
          <w:b/>
          <w:i/>
          <w:sz w:val="24"/>
          <w:szCs w:val="24"/>
          <w:lang w:val="en-US"/>
        </w:rPr>
        <w:t>b</w:t>
      </w:r>
      <w:r w:rsidR="00081170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зоны нечувствительности нелинейного звена, при котором выполняется условие абсолютной устойчивости В.М. Попова</w:t>
      </w:r>
      <w:r w:rsidRPr="005C37E2">
        <w:rPr>
          <w:sz w:val="24"/>
          <w:szCs w:val="24"/>
        </w:rPr>
        <w:t>.</w:t>
      </w:r>
    </w:p>
    <w:p w14:paraId="6676B976" w14:textId="77777777" w:rsidR="00E9601F" w:rsidRPr="00712F58" w:rsidRDefault="00E9601F" w:rsidP="00E9601F">
      <w:pPr>
        <w:tabs>
          <w:tab w:val="left" w:pos="993"/>
        </w:tabs>
        <w:ind w:left="567"/>
        <w:jc w:val="both"/>
      </w:pPr>
    </w:p>
    <w:p w14:paraId="73B5CDE3" w14:textId="77777777" w:rsidR="00E9601F" w:rsidRPr="00712F58" w:rsidRDefault="00DB6A02" w:rsidP="00E9601F">
      <w:pPr>
        <w:spacing w:after="80"/>
        <w:ind w:left="425"/>
        <w:jc w:val="center"/>
        <w:rPr>
          <w:szCs w:val="24"/>
        </w:rPr>
      </w:pPr>
      <w:r>
        <w:rPr>
          <w:noProof/>
        </w:rPr>
      </w:r>
      <w:r>
        <w:rPr>
          <w:noProof/>
        </w:rPr>
        <w:pict w14:anchorId="7EDE3354">
          <v:group id="Group 275" o:spid="_x0000_s1183" style="width:322.95pt;height:61.3pt;mso-position-horizontal-relative:char;mso-position-vertical-relative:line" coordorigin="3220,3750" coordsize="6459,1226">
            <v:rect id="Rectangle 276" o:spid="_x0000_s1184" style="position:absolute;left:3769;top:3750;width:1395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<v:shape id="AutoShape 277" o:spid="_x0000_s1185" type="#_x0000_t32" style="position:absolute;left:4471;top:3925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<v:shape id="AutoShape 278" o:spid="_x0000_s1186" type="#_x0000_t32" style="position:absolute;left:4039;top:4285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<v:group id="Group 279" o:spid="_x0000_s1187" style="position:absolute;left:4471;top:4006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AutoShape 280" o:spid="_x0000_s1188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" strokeweight="1.25pt"/>
              <v:shape id="AutoShape 281" o:spid="_x0000_s1189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" strokeweight="1.25pt"/>
              <v:shape id="AutoShape 282" o:spid="_x0000_s1190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" strokeweight="1.25pt"/>
            </v:group>
            <v:group id="Group 283" o:spid="_x0000_s1191" style="position:absolute;left:4121;top:4286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AutoShape 284" o:spid="_x0000_s1192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" strokeweight="1.25pt"/>
              <v:shape id="AutoShape 285" o:spid="_x0000_s1193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" strokeweight="1.25pt"/>
              <v:shape id="AutoShape 286" o:spid="_x0000_s1194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" strokeweight="1.25pt"/>
            </v:group>
            <v:shape id="Text Box 287" o:spid="_x0000_s1195" type="#_x0000_t202" style="position:absolute;left:4294;top:3908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14:paraId="0041F71C" w14:textId="77777777" w:rsidR="0003399D" w:rsidRDefault="0003399D" w:rsidP="00E9601F">
                    <w:pPr>
                      <w:jc w:val="center"/>
                    </w:pPr>
                    <w:r w:rsidRPr="005E6DF9">
                      <w:t>4</w:t>
                    </w:r>
                  </w:p>
                </w:txbxContent>
              </v:textbox>
            </v:shape>
            <v:shape id="Text Box 288" o:spid="_x0000_s1196" type="#_x0000_t202" style="position:absolute;left:4549;top:4317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14:paraId="21FCB706" w14:textId="77777777" w:rsidR="0003399D" w:rsidRPr="00267539" w:rsidRDefault="0003399D" w:rsidP="00E9601F">
                    <w:r>
                      <w:rPr>
                        <w:i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AutoShape 289" o:spid="_x0000_s1197" type="#_x0000_t32" style="position:absolute;left:4466;top:4007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" strokeweight=".5pt">
              <v:stroke dashstyle="1 1"/>
            </v:shape>
            <v:shape id="AutoShape 290" o:spid="_x0000_s1198" type="#_x0000_t32" style="position:absolute;left:5179;top:4225;width:9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<v:stroke endarrow="block"/>
            </v:shape>
            <v:shape id="AutoShape 291" o:spid="_x0000_s1199" type="#_x0000_t32" style="position:absolute;left:3223;top:4234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<v:stroke endarrow="block"/>
            </v:shape>
            <v:shape id="AutoShape 292" o:spid="_x0000_s1200" type="#_x0000_t32" style="position:absolute;left:3220;top:4975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<v:shape id="AutoShape 293" o:spid="_x0000_s1201" type="#_x0000_t32" style="position:absolute;left:8764;top:4219;width:908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<v:shape id="AutoShape 294" o:spid="_x0000_s1202" type="#_x0000_t32" style="position:absolute;left:9676;top:4221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<v:shape id="AutoShape 295" o:spid="_x0000_s1203" type="#_x0000_t32" style="position:absolute;left:3229;top:4229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<v:shape id="Text Box 296" o:spid="_x0000_s1204" type="#_x0000_t202" style="position:absolute;left:6160;top:3821;width:3206;height:7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">
              <v:textbox inset="0,2mm,0,0">
                <w:txbxContent>
                  <w:p w14:paraId="42839DFA" w14:textId="77777777" w:rsidR="0003399D" w:rsidRPr="00AA6366" w:rsidRDefault="00DB6A02" w:rsidP="00E9601F">
                    <w:pPr>
                      <w:rPr>
                        <w:rFonts w:eastAsiaTheme="minorEastAsia"/>
                        <w:szCs w:val="24"/>
                        <w:lang w:val="en-US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10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0,5</m:t>
                                </m:r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+1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(0,02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+0,3p+1)</m:t>
                            </m:r>
                          </m:den>
                        </m:f>
                      </m:oMath>
                    </m:oMathPara>
                  </w:p>
                  <w:p w14:paraId="4E5045E1" w14:textId="77777777" w:rsidR="0003399D" w:rsidRDefault="0003399D" w:rsidP="00E9601F"/>
                </w:txbxContent>
              </v:textbox>
            </v:shape>
            <w10:anchorlock/>
          </v:group>
        </w:pict>
      </w:r>
    </w:p>
    <w:p w14:paraId="20A87E7E" w14:textId="77777777" w:rsidR="00E9601F" w:rsidRDefault="00E9601F" w:rsidP="00E9601F">
      <w:pPr>
        <w:jc w:val="center"/>
      </w:pPr>
    </w:p>
    <w:p w14:paraId="7B097984" w14:textId="77777777" w:rsidR="00E9601F" w:rsidRPr="00712F58" w:rsidRDefault="00E9601F" w:rsidP="00F94771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>
        <w:rPr>
          <w:sz w:val="24"/>
          <w:szCs w:val="24"/>
        </w:rPr>
        <w:t xml:space="preserve">Определить предельное значение выходной величины </w:t>
      </w:r>
      <w:r w:rsidRPr="00267539">
        <w:rPr>
          <w:b/>
          <w:i/>
          <w:sz w:val="24"/>
          <w:szCs w:val="24"/>
        </w:rPr>
        <w:t>с</w:t>
      </w:r>
      <w:r w:rsidR="00081170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нелинейного звена, при котором выполняется условие абсолютной устойчивости В.М. Попова</w:t>
      </w:r>
      <w:r w:rsidRPr="005C37E2">
        <w:rPr>
          <w:sz w:val="24"/>
          <w:szCs w:val="24"/>
        </w:rPr>
        <w:t>.</w:t>
      </w:r>
    </w:p>
    <w:p w14:paraId="3587C3AD" w14:textId="77777777" w:rsidR="00E9601F" w:rsidRPr="00712F58" w:rsidRDefault="00E9601F" w:rsidP="00E9601F">
      <w:pPr>
        <w:tabs>
          <w:tab w:val="left" w:pos="993"/>
        </w:tabs>
        <w:ind w:left="567"/>
        <w:jc w:val="both"/>
      </w:pPr>
    </w:p>
    <w:p w14:paraId="346A8E1A" w14:textId="77777777" w:rsidR="00E9601F" w:rsidRPr="00712F58" w:rsidRDefault="00DB6A02" w:rsidP="00E9601F">
      <w:pPr>
        <w:spacing w:after="80"/>
        <w:ind w:left="425"/>
        <w:jc w:val="center"/>
        <w:rPr>
          <w:szCs w:val="24"/>
        </w:rPr>
      </w:pPr>
      <w:r>
        <w:rPr>
          <w:noProof/>
        </w:rPr>
      </w:r>
      <w:r>
        <w:rPr>
          <w:noProof/>
        </w:rPr>
        <w:pict w14:anchorId="76CBF708">
          <v:group id="Group 253" o:spid="_x0000_s1205" style="width:322.95pt;height:61.3pt;mso-position-horizontal-relative:char;mso-position-vertical-relative:line" coordorigin="3220,3750" coordsize="6459,1226">
            <v:rect id="Rectangle 254" o:spid="_x0000_s1206" style="position:absolute;left:3769;top:3750;width:1395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<v:shape id="AutoShape 255" o:spid="_x0000_s1207" type="#_x0000_t32" style="position:absolute;left:4471;top:3925;width:0;height:7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<v:shape id="AutoShape 256" o:spid="_x0000_s1208" type="#_x0000_t32" style="position:absolute;left:4039;top:4285;width:9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<v:group id="Group 257" o:spid="_x0000_s1209" style="position:absolute;left:4471;top:4006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AutoShape 258" o:spid="_x0000_s1210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" strokeweight="1.25pt"/>
              <v:shape id="AutoShape 259" o:spid="_x0000_s1211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" strokeweight="1.25pt"/>
              <v:shape id="AutoShape 260" o:spid="_x0000_s1212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" strokeweight="1.25pt"/>
            </v:group>
            <v:group id="Group 261" o:spid="_x0000_s1213" style="position:absolute;left:4121;top:4286;width:355;height:283" coordorigin="3567,14788" coordsize="35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AutoShape 262" o:spid="_x0000_s1214" type="#_x0000_t32" style="position:absolute;left:3749;top:14788;width:0;height:2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" strokeweight="1.25pt"/>
              <v:shape id="AutoShape 263" o:spid="_x0000_s1215" type="#_x0000_t32" style="position:absolute;left:3567;top:1507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" strokeweight="1.25pt"/>
              <v:shape id="AutoShape 264" o:spid="_x0000_s1216" type="#_x0000_t32" style="position:absolute;left:3742;top:14790;width:18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" strokeweight="1.25pt"/>
            </v:group>
            <v:shape id="Text Box 265" o:spid="_x0000_s1217" type="#_x0000_t202" style="position:absolute;left:4294;top:3908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14:paraId="1E96846F" w14:textId="77777777" w:rsidR="0003399D" w:rsidRPr="00267539" w:rsidRDefault="0003399D" w:rsidP="00E9601F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267539"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266" o:spid="_x0000_s1218" type="#_x0000_t202" style="position:absolute;left:4549;top:4317;width:182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14:paraId="6FC54720" w14:textId="77777777" w:rsidR="0003399D" w:rsidRPr="00267539" w:rsidRDefault="0003399D" w:rsidP="00E9601F">
                    <w:r>
                      <w:rPr>
                        <w:i/>
                        <w:szCs w:val="24"/>
                      </w:rPr>
                      <w:t>2</w:t>
                    </w:r>
                  </w:p>
                </w:txbxContent>
              </v:textbox>
            </v:shape>
            <v:shape id="AutoShape 267" o:spid="_x0000_s1219" type="#_x0000_t32" style="position:absolute;left:4466;top:4007;width:2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" strokeweight=".5pt">
              <v:stroke dashstyle="1 1"/>
            </v:shape>
            <v:shape id="AutoShape 268" o:spid="_x0000_s1220" type="#_x0000_t32" style="position:absolute;left:5179;top:4225;width:9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<v:stroke endarrow="block"/>
            </v:shape>
            <v:shape id="AutoShape 269" o:spid="_x0000_s1221" type="#_x0000_t32" style="position:absolute;left:3223;top:4234;width:535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<v:stroke endarrow="block"/>
            </v:shape>
            <v:shape id="AutoShape 270" o:spid="_x0000_s1222" type="#_x0000_t32" style="position:absolute;left:3220;top:4975;width:645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v:shape id="AutoShape 271" o:spid="_x0000_s1223" type="#_x0000_t32" style="position:absolute;left:8764;top:4219;width:908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<v:shape id="AutoShape 272" o:spid="_x0000_s1224" type="#_x0000_t32" style="position:absolute;left:9676;top:4221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<v:shape id="AutoShape 273" o:spid="_x0000_s1225" type="#_x0000_t32" style="position:absolute;left:3229;top:4229;width:0;height:7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<v:shape id="Text Box 274" o:spid="_x0000_s1226" type="#_x0000_t202" style="position:absolute;left:6160;top:3821;width:3206;height:7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">
              <v:textbox inset="0,2mm,0,0">
                <w:txbxContent>
                  <w:p w14:paraId="7138413F" w14:textId="77777777" w:rsidR="0003399D" w:rsidRPr="00AA6366" w:rsidRDefault="00DB6A02" w:rsidP="00E9601F">
                    <w:pPr>
                      <w:rPr>
                        <w:rFonts w:eastAsiaTheme="minorEastAsia"/>
                        <w:szCs w:val="24"/>
                        <w:lang w:val="en-US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10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0,5</m:t>
                                </m:r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+1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(0,02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+0,3p+1)</m:t>
                            </m:r>
                          </m:den>
                        </m:f>
                      </m:oMath>
                    </m:oMathPara>
                  </w:p>
                  <w:p w14:paraId="162C12E3" w14:textId="77777777" w:rsidR="0003399D" w:rsidRDefault="0003399D" w:rsidP="00E9601F"/>
                </w:txbxContent>
              </v:textbox>
            </v:shape>
            <w10:anchorlock/>
          </v:group>
        </w:pict>
      </w:r>
    </w:p>
    <w:p w14:paraId="76DA5582" w14:textId="77777777" w:rsidR="00E9601F" w:rsidRDefault="00E9601F" w:rsidP="00E9601F">
      <w:pPr>
        <w:jc w:val="center"/>
      </w:pPr>
    </w:p>
    <w:p w14:paraId="310F42CE" w14:textId="77777777" w:rsidR="00211FE2" w:rsidRDefault="00211FE2" w:rsidP="00F94771">
      <w:pPr>
        <w:pStyle w:val="31"/>
        <w:ind w:firstLine="567"/>
        <w:rPr>
          <w:sz w:val="24"/>
          <w:szCs w:val="24"/>
        </w:rPr>
      </w:pPr>
      <w:r w:rsidRPr="005D40F5">
        <w:rPr>
          <w:sz w:val="24"/>
          <w:szCs w:val="24"/>
        </w:rPr>
        <w:t>5.3.</w:t>
      </w:r>
      <w:r w:rsidR="00F94771">
        <w:rPr>
          <w:sz w:val="24"/>
          <w:szCs w:val="24"/>
        </w:rPr>
        <w:t>3</w:t>
      </w:r>
      <w:r w:rsidR="00081170">
        <w:rPr>
          <w:sz w:val="24"/>
          <w:szCs w:val="24"/>
        </w:rPr>
        <w:t xml:space="preserve"> </w:t>
      </w:r>
      <w:r w:rsidR="00F94771">
        <w:rPr>
          <w:sz w:val="24"/>
          <w:szCs w:val="24"/>
        </w:rPr>
        <w:t>Э</w:t>
      </w:r>
      <w:r w:rsidR="00F94771" w:rsidRPr="002A6367">
        <w:rPr>
          <w:sz w:val="24"/>
          <w:szCs w:val="24"/>
        </w:rPr>
        <w:t xml:space="preserve">тап </w:t>
      </w:r>
      <w:r w:rsidRPr="002A6367">
        <w:rPr>
          <w:sz w:val="24"/>
          <w:szCs w:val="24"/>
        </w:rPr>
        <w:t>II</w:t>
      </w:r>
      <w:r w:rsidRPr="002A6367">
        <w:rPr>
          <w:sz w:val="24"/>
          <w:szCs w:val="24"/>
          <w:lang w:val="en-US"/>
        </w:rPr>
        <w:t>I</w:t>
      </w:r>
      <w:r w:rsidRPr="002A6367">
        <w:rPr>
          <w:sz w:val="24"/>
          <w:szCs w:val="24"/>
        </w:rPr>
        <w:t xml:space="preserve"> – Интеграция способностей</w:t>
      </w:r>
    </w:p>
    <w:p w14:paraId="3182A5F0" w14:textId="77777777" w:rsidR="00E9601F" w:rsidRDefault="00211FE2" w:rsidP="00F94771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Выполнение и защита курсового проекта.</w:t>
      </w:r>
    </w:p>
    <w:p w14:paraId="7C24BE80" w14:textId="77777777" w:rsidR="00E9601F" w:rsidRDefault="00E9601F" w:rsidP="00F94771">
      <w:pPr>
        <w:pStyle w:val="31"/>
        <w:ind w:firstLine="425"/>
        <w:rPr>
          <w:i w:val="0"/>
          <w:sz w:val="24"/>
          <w:szCs w:val="24"/>
        </w:rPr>
      </w:pPr>
    </w:p>
    <w:p w14:paraId="28AD3E4B" w14:textId="77777777" w:rsidR="00251075" w:rsidRPr="00BD598E" w:rsidRDefault="00251075" w:rsidP="00251075">
      <w:pPr>
        <w:pStyle w:val="31"/>
        <w:ind w:firstLine="567"/>
        <w:rPr>
          <w:b/>
          <w:sz w:val="24"/>
          <w:szCs w:val="24"/>
        </w:rPr>
      </w:pPr>
      <w:r w:rsidRPr="00BD598E">
        <w:rPr>
          <w:b/>
          <w:sz w:val="24"/>
          <w:szCs w:val="24"/>
        </w:rPr>
        <w:t xml:space="preserve">5.4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193B9E96" w14:textId="77777777" w:rsidR="00251075" w:rsidRPr="009273CE" w:rsidRDefault="00251075" w:rsidP="00251075">
      <w:pPr>
        <w:pStyle w:val="31"/>
        <w:ind w:firstLine="567"/>
        <w:rPr>
          <w:i w:val="0"/>
          <w:sz w:val="24"/>
          <w:szCs w:val="24"/>
        </w:rPr>
      </w:pPr>
    </w:p>
    <w:p w14:paraId="1F3FA414" w14:textId="77777777" w:rsidR="00251075" w:rsidRDefault="00251075" w:rsidP="00251075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5.4.1 Методика оценки </w:t>
      </w:r>
      <w:r w:rsidR="00572B69">
        <w:rPr>
          <w:sz w:val="24"/>
          <w:szCs w:val="24"/>
        </w:rPr>
        <w:t>зачёта</w:t>
      </w:r>
      <w:r>
        <w:rPr>
          <w:sz w:val="24"/>
          <w:szCs w:val="24"/>
        </w:rPr>
        <w:t xml:space="preserve"> по дисциплине</w:t>
      </w:r>
    </w:p>
    <w:p w14:paraId="678666F5" w14:textId="77777777" w:rsidR="00572B69" w:rsidRDefault="00572B69" w:rsidP="00251075">
      <w:pPr>
        <w:pStyle w:val="31"/>
        <w:ind w:firstLine="567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Зачёт с оценкой по дисциплине предусмотрен в пятом семестре. Зачёт предусматривает выполнение и защиту</w:t>
      </w:r>
      <w:r w:rsidR="002F55A3">
        <w:rPr>
          <w:i w:val="0"/>
          <w:iCs/>
          <w:sz w:val="24"/>
          <w:szCs w:val="24"/>
        </w:rPr>
        <w:t xml:space="preserve"> индивидуального задания, выполнение и защиту</w:t>
      </w:r>
      <w:r>
        <w:rPr>
          <w:i w:val="0"/>
          <w:iCs/>
          <w:sz w:val="24"/>
          <w:szCs w:val="24"/>
        </w:rPr>
        <w:t xml:space="preserve"> лабораторных работ по разделу «Теория линейных систем» и составление структурной схемы по заданию преподавателя в при</w:t>
      </w:r>
      <w:r>
        <w:rPr>
          <w:i w:val="0"/>
          <w:iCs/>
          <w:sz w:val="24"/>
          <w:szCs w:val="24"/>
        </w:rPr>
        <w:lastRenderedPageBreak/>
        <w:t xml:space="preserve">кладной программе </w:t>
      </w:r>
      <w:r>
        <w:rPr>
          <w:i w:val="0"/>
          <w:iCs/>
          <w:sz w:val="24"/>
          <w:szCs w:val="24"/>
          <w:lang w:val="en-US"/>
        </w:rPr>
        <w:t>Simulink</w:t>
      </w:r>
      <w:r>
        <w:rPr>
          <w:i w:val="0"/>
          <w:iCs/>
          <w:sz w:val="24"/>
          <w:szCs w:val="24"/>
        </w:rPr>
        <w:t>. При защите лабораторных работ результаты экспериментов должны подкрепляться теоретическими положениями курса.</w:t>
      </w:r>
    </w:p>
    <w:p w14:paraId="2A28C116" w14:textId="77777777" w:rsidR="00572B69" w:rsidRDefault="00572B69" w:rsidP="00251075">
      <w:pPr>
        <w:pStyle w:val="31"/>
        <w:ind w:firstLine="567"/>
        <w:rPr>
          <w:i w:val="0"/>
          <w:iCs/>
          <w:sz w:val="24"/>
          <w:szCs w:val="24"/>
        </w:rPr>
      </w:pPr>
    </w:p>
    <w:p w14:paraId="78843B09" w14:textId="77777777" w:rsidR="0014590B" w:rsidRPr="00AB07D7" w:rsidRDefault="0014590B" w:rsidP="0014590B">
      <w:pPr>
        <w:tabs>
          <w:tab w:val="left" w:pos="709"/>
        </w:tabs>
        <w:ind w:firstLine="567"/>
        <w:jc w:val="both"/>
        <w:rPr>
          <w:i/>
        </w:rPr>
      </w:pPr>
      <w:r w:rsidRPr="00AB07D7">
        <w:rPr>
          <w:i/>
        </w:rPr>
        <w:t>5.4.2 Шкалы и критерии оценивания</w:t>
      </w:r>
      <w:r>
        <w:rPr>
          <w:i/>
        </w:rPr>
        <w:t xml:space="preserve"> зачёта</w:t>
      </w:r>
    </w:p>
    <w:p w14:paraId="03D9C481" w14:textId="77777777" w:rsidR="0014590B" w:rsidRPr="00AB07D7" w:rsidRDefault="0014590B" w:rsidP="0014590B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компетенций в рамках дисциплины осуществляется по 4-балльной ранговой шкале с рангами: 2 (неудовлетворительно), 3 (удовлетворительно), 4(хорошо),  5 (отлично).</w:t>
      </w:r>
    </w:p>
    <w:p w14:paraId="545442A2" w14:textId="77777777" w:rsidR="0014590B" w:rsidRDefault="0014590B" w:rsidP="0014590B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«отлично» выставляется обучающемуся, если</w:t>
      </w:r>
      <w:r w:rsidR="002F55A3">
        <w:rPr>
          <w:szCs w:val="24"/>
        </w:rPr>
        <w:t xml:space="preserve"> индивидуальное задание выполнено в срок и защищено с оценкой «отлично», </w:t>
      </w:r>
      <w:r>
        <w:rPr>
          <w:szCs w:val="24"/>
        </w:rPr>
        <w:t>все лабораторные работы выполнены и защищены в течение семестра. Компьютерные модели на базе структурных схем студент создаёт самостоятельно, свободно пользуясь инструментарием компьютерной программы</w:t>
      </w:r>
      <w:r w:rsidR="00E85DB8">
        <w:rPr>
          <w:szCs w:val="24"/>
        </w:rPr>
        <w:t>, полученные результаты экспериментов, подтверждает теоретическим материалом по изучаемой теме.</w:t>
      </w:r>
      <w:r>
        <w:rPr>
          <w:szCs w:val="24"/>
        </w:rPr>
        <w:t xml:space="preserve"> </w:t>
      </w:r>
    </w:p>
    <w:p w14:paraId="3F8D1C6A" w14:textId="77777777" w:rsidR="00E85DB8" w:rsidRDefault="0014590B" w:rsidP="0014590B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«хорошо» выставляется обучающемуся, </w:t>
      </w:r>
      <w:r w:rsidR="00E85DB8" w:rsidRPr="00AB07D7">
        <w:rPr>
          <w:szCs w:val="24"/>
        </w:rPr>
        <w:t>если</w:t>
      </w:r>
      <w:r w:rsidR="002F55A3">
        <w:rPr>
          <w:szCs w:val="24"/>
        </w:rPr>
        <w:t xml:space="preserve"> индивидуальное задание выполнено в срок и защищено с оценкой «отлично» или «хорошо»,</w:t>
      </w:r>
      <w:r w:rsidR="00E85DB8" w:rsidRPr="00AB07D7">
        <w:rPr>
          <w:szCs w:val="24"/>
        </w:rPr>
        <w:t xml:space="preserve"> </w:t>
      </w:r>
      <w:r w:rsidR="00E85DB8">
        <w:rPr>
          <w:szCs w:val="24"/>
        </w:rPr>
        <w:t>все лабораторные работы выполнены и защищены в течение семестра. Компьютерные модели на базе структурных схем студент создаёт с незначительными подсказками преподавателя, свободно пользуясь инструментарием компьютерной программы, полученные результаты экспериментов, подтверждает теоретическим материалом, пользуясь конспектом лекций или технической литературой.</w:t>
      </w:r>
    </w:p>
    <w:p w14:paraId="2387E700" w14:textId="77777777" w:rsidR="00E85DB8" w:rsidRDefault="0014590B" w:rsidP="00E85DB8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«удовлетворительно» выставляется обучающемуся, </w:t>
      </w:r>
      <w:r w:rsidR="00E85DB8" w:rsidRPr="00AB07D7">
        <w:rPr>
          <w:szCs w:val="24"/>
        </w:rPr>
        <w:t>если</w:t>
      </w:r>
      <w:r w:rsidR="002F55A3">
        <w:rPr>
          <w:szCs w:val="24"/>
        </w:rPr>
        <w:t xml:space="preserve"> индивидуальное задание выполнено в срок и защищено с оценкой «хорошо» или «удовлетворительно»,</w:t>
      </w:r>
      <w:r w:rsidR="00E85DB8" w:rsidRPr="00AB07D7">
        <w:rPr>
          <w:szCs w:val="24"/>
        </w:rPr>
        <w:t xml:space="preserve"> </w:t>
      </w:r>
      <w:r w:rsidR="00E85DB8">
        <w:rPr>
          <w:szCs w:val="24"/>
        </w:rPr>
        <w:t xml:space="preserve">все лабораторные работы выполнены и защищены после окончания семестра, или если компьютерные модели на базе структурных схем студент создаёт с подсказками преподавателя, </w:t>
      </w:r>
      <w:r w:rsidR="00951CB2">
        <w:rPr>
          <w:szCs w:val="24"/>
        </w:rPr>
        <w:t>инструменты  компьютерной программы использует с затруднениями</w:t>
      </w:r>
      <w:r w:rsidR="00E85DB8">
        <w:rPr>
          <w:szCs w:val="24"/>
        </w:rPr>
        <w:t>, полученные результаты экспериментов подтверждает теоретическим материалом, пользуясь конспектом лекций или технической литературой.</w:t>
      </w:r>
    </w:p>
    <w:p w14:paraId="2FB5B255" w14:textId="77777777" w:rsidR="00E85DB8" w:rsidRDefault="00391123" w:rsidP="0014590B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>
        <w:rPr>
          <w:szCs w:val="24"/>
        </w:rPr>
        <w:t xml:space="preserve">В остальных случаях выставляется оценка </w:t>
      </w:r>
      <w:r w:rsidRPr="00AB07D7">
        <w:rPr>
          <w:szCs w:val="24"/>
        </w:rPr>
        <w:t>«неудовлетворительно»</w:t>
      </w:r>
      <w:r>
        <w:rPr>
          <w:szCs w:val="24"/>
        </w:rPr>
        <w:t>.</w:t>
      </w:r>
    </w:p>
    <w:p w14:paraId="68873DB8" w14:textId="77777777" w:rsidR="00572B69" w:rsidRPr="00267539" w:rsidRDefault="00572B69" w:rsidP="00251075">
      <w:pPr>
        <w:pStyle w:val="31"/>
        <w:ind w:firstLine="567"/>
        <w:rPr>
          <w:sz w:val="24"/>
          <w:szCs w:val="24"/>
        </w:rPr>
      </w:pPr>
    </w:p>
    <w:p w14:paraId="2757A9B1" w14:textId="77777777" w:rsidR="00572B69" w:rsidRDefault="00572B69" w:rsidP="00572B69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5.4.</w:t>
      </w:r>
      <w:r w:rsidR="00391123">
        <w:rPr>
          <w:sz w:val="24"/>
          <w:szCs w:val="24"/>
        </w:rPr>
        <w:t>3</w:t>
      </w:r>
      <w:r>
        <w:rPr>
          <w:sz w:val="24"/>
          <w:szCs w:val="24"/>
        </w:rPr>
        <w:t xml:space="preserve"> Методика оценки экзамена по дисциплине</w:t>
      </w:r>
    </w:p>
    <w:p w14:paraId="6915A9B7" w14:textId="77777777" w:rsidR="00251075" w:rsidRPr="00267539" w:rsidRDefault="00251075" w:rsidP="00251075">
      <w:pPr>
        <w:pStyle w:val="31"/>
        <w:ind w:firstLine="567"/>
        <w:rPr>
          <w:sz w:val="24"/>
          <w:szCs w:val="24"/>
        </w:rPr>
      </w:pPr>
    </w:p>
    <w:p w14:paraId="7F1CB714" w14:textId="77777777" w:rsidR="00251075" w:rsidRPr="00251075" w:rsidRDefault="00251075" w:rsidP="00251075">
      <w:pPr>
        <w:pStyle w:val="31"/>
        <w:ind w:firstLine="567"/>
        <w:rPr>
          <w:i w:val="0"/>
          <w:sz w:val="24"/>
          <w:szCs w:val="24"/>
        </w:rPr>
      </w:pPr>
      <w:r w:rsidRPr="005654CF">
        <w:rPr>
          <w:i w:val="0"/>
          <w:sz w:val="24"/>
          <w:szCs w:val="24"/>
        </w:rPr>
        <w:t xml:space="preserve">Экзамен по дисциплине </w:t>
      </w:r>
      <w:r>
        <w:rPr>
          <w:i w:val="0"/>
          <w:sz w:val="24"/>
          <w:szCs w:val="24"/>
        </w:rPr>
        <w:t>провод</w:t>
      </w:r>
      <w:r w:rsidR="00391123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тся в шестом семестр</w:t>
      </w:r>
      <w:r w:rsidR="00391123">
        <w:rPr>
          <w:i w:val="0"/>
          <w:sz w:val="24"/>
          <w:szCs w:val="24"/>
        </w:rPr>
        <w:t>е</w:t>
      </w:r>
      <w:r w:rsidR="00A572C0">
        <w:rPr>
          <w:i w:val="0"/>
          <w:sz w:val="24"/>
          <w:szCs w:val="24"/>
        </w:rPr>
        <w:t xml:space="preserve"> очного отделения </w:t>
      </w:r>
      <w:r>
        <w:rPr>
          <w:i w:val="0"/>
          <w:sz w:val="24"/>
          <w:szCs w:val="24"/>
        </w:rPr>
        <w:t xml:space="preserve"> по экзаменационным билетам, включающим в себя по три вопроса.</w:t>
      </w:r>
    </w:p>
    <w:p w14:paraId="0BA88629" w14:textId="77777777" w:rsidR="00251075" w:rsidRDefault="00251075" w:rsidP="00251075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Экзамен</w:t>
      </w:r>
      <w:r w:rsidR="00443495">
        <w:rPr>
          <w:i w:val="0"/>
          <w:sz w:val="24"/>
          <w:szCs w:val="24"/>
        </w:rPr>
        <w:t xml:space="preserve"> включает</w:t>
      </w:r>
      <w:r>
        <w:rPr>
          <w:i w:val="0"/>
          <w:sz w:val="24"/>
          <w:szCs w:val="24"/>
        </w:rPr>
        <w:t xml:space="preserve"> </w:t>
      </w:r>
      <w:r w:rsidRPr="005654CF">
        <w:rPr>
          <w:i w:val="0"/>
          <w:sz w:val="24"/>
          <w:szCs w:val="24"/>
        </w:rPr>
        <w:t>теоретическую часть</w:t>
      </w:r>
      <w:r>
        <w:rPr>
          <w:i w:val="0"/>
          <w:sz w:val="24"/>
          <w:szCs w:val="24"/>
        </w:rPr>
        <w:t xml:space="preserve"> (</w:t>
      </w:r>
      <w:r w:rsidR="00BC2685">
        <w:rPr>
          <w:i w:val="0"/>
          <w:sz w:val="24"/>
          <w:szCs w:val="24"/>
        </w:rPr>
        <w:t>один</w:t>
      </w:r>
      <w:r>
        <w:rPr>
          <w:i w:val="0"/>
          <w:sz w:val="24"/>
          <w:szCs w:val="24"/>
        </w:rPr>
        <w:t xml:space="preserve"> вопрос)</w:t>
      </w:r>
      <w:r w:rsidRPr="005654CF">
        <w:rPr>
          <w:i w:val="0"/>
          <w:sz w:val="24"/>
          <w:szCs w:val="24"/>
        </w:rPr>
        <w:t>, направленную на оценку знаний</w:t>
      </w:r>
      <w:r w:rsidR="00306927">
        <w:rPr>
          <w:i w:val="0"/>
          <w:sz w:val="24"/>
          <w:szCs w:val="24"/>
        </w:rPr>
        <w:t>,</w:t>
      </w:r>
      <w:r w:rsidR="00443495">
        <w:rPr>
          <w:i w:val="0"/>
          <w:sz w:val="24"/>
          <w:szCs w:val="24"/>
        </w:rPr>
        <w:t xml:space="preserve"> характеризующих </w:t>
      </w:r>
      <w:r w:rsidR="00443495">
        <w:rPr>
          <w:i w:val="0"/>
          <w:sz w:val="24"/>
          <w:szCs w:val="24"/>
          <w:lang w:val="en-US"/>
        </w:rPr>
        <w:t>I</w:t>
      </w:r>
      <w:r w:rsidR="00443495">
        <w:rPr>
          <w:i w:val="0"/>
          <w:sz w:val="24"/>
          <w:szCs w:val="24"/>
        </w:rPr>
        <w:t xml:space="preserve"> этап компетенций ОПК-3, ПК-11, ПК-21, </w:t>
      </w:r>
      <w:r w:rsidRPr="005654CF">
        <w:rPr>
          <w:i w:val="0"/>
          <w:sz w:val="24"/>
          <w:szCs w:val="24"/>
        </w:rPr>
        <w:t>и практическую часть</w:t>
      </w:r>
      <w:r>
        <w:rPr>
          <w:i w:val="0"/>
          <w:sz w:val="24"/>
          <w:szCs w:val="24"/>
        </w:rPr>
        <w:t xml:space="preserve"> (</w:t>
      </w:r>
      <w:r w:rsidR="00443495">
        <w:rPr>
          <w:i w:val="0"/>
          <w:sz w:val="24"/>
          <w:szCs w:val="24"/>
        </w:rPr>
        <w:t>две</w:t>
      </w:r>
      <w:r>
        <w:rPr>
          <w:i w:val="0"/>
          <w:sz w:val="24"/>
          <w:szCs w:val="24"/>
        </w:rPr>
        <w:t xml:space="preserve"> задач</w:t>
      </w:r>
      <w:r w:rsidR="00443495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)</w:t>
      </w:r>
      <w:r w:rsidRPr="005654CF">
        <w:rPr>
          <w:i w:val="0"/>
          <w:sz w:val="24"/>
          <w:szCs w:val="24"/>
        </w:rPr>
        <w:t xml:space="preserve">, направленную на оценку </w:t>
      </w:r>
      <w:r>
        <w:rPr>
          <w:i w:val="0"/>
          <w:sz w:val="24"/>
          <w:szCs w:val="24"/>
        </w:rPr>
        <w:t>умений</w:t>
      </w:r>
      <w:r w:rsidRPr="005654CF">
        <w:rPr>
          <w:i w:val="0"/>
          <w:sz w:val="24"/>
          <w:szCs w:val="24"/>
        </w:rPr>
        <w:t>, характеризующих</w:t>
      </w:r>
      <w:r w:rsidR="00081170">
        <w:rPr>
          <w:i w:val="0"/>
          <w:sz w:val="24"/>
          <w:szCs w:val="24"/>
        </w:rPr>
        <w:t xml:space="preserve"> </w:t>
      </w:r>
      <w:r w:rsidR="00081170">
        <w:rPr>
          <w:i w:val="0"/>
          <w:sz w:val="24"/>
          <w:szCs w:val="24"/>
          <w:lang w:val="en-US"/>
        </w:rPr>
        <w:t>II</w:t>
      </w:r>
      <w:r w:rsidR="00651A11">
        <w:rPr>
          <w:i w:val="0"/>
          <w:sz w:val="24"/>
          <w:szCs w:val="24"/>
        </w:rPr>
        <w:t xml:space="preserve"> </w:t>
      </w:r>
      <w:r w:rsidR="00081170">
        <w:rPr>
          <w:i w:val="0"/>
          <w:sz w:val="24"/>
          <w:szCs w:val="24"/>
        </w:rPr>
        <w:t>этапы</w:t>
      </w:r>
      <w:r w:rsidR="00443495">
        <w:rPr>
          <w:i w:val="0"/>
          <w:sz w:val="24"/>
          <w:szCs w:val="24"/>
        </w:rPr>
        <w:t xml:space="preserve"> компетенций ОПК-4 и</w:t>
      </w:r>
      <w:r w:rsidR="00081170">
        <w:rPr>
          <w:i w:val="0"/>
          <w:sz w:val="24"/>
          <w:szCs w:val="24"/>
        </w:rPr>
        <w:t xml:space="preserve"> </w:t>
      </w:r>
      <w:r w:rsidR="00081170" w:rsidRPr="00081170">
        <w:rPr>
          <w:i w:val="0"/>
          <w:sz w:val="24"/>
          <w:szCs w:val="24"/>
        </w:rPr>
        <w:t>ПК-</w:t>
      </w:r>
      <w:r w:rsidR="005D5092">
        <w:rPr>
          <w:i w:val="0"/>
          <w:sz w:val="24"/>
          <w:szCs w:val="24"/>
        </w:rPr>
        <w:t>2</w:t>
      </w:r>
      <w:r w:rsidR="00443495">
        <w:rPr>
          <w:i w:val="0"/>
          <w:sz w:val="24"/>
          <w:szCs w:val="24"/>
        </w:rPr>
        <w:t>1</w:t>
      </w:r>
      <w:r w:rsidR="00306927">
        <w:rPr>
          <w:i w:val="0"/>
          <w:sz w:val="24"/>
          <w:szCs w:val="24"/>
        </w:rPr>
        <w:t>.</w:t>
      </w:r>
    </w:p>
    <w:p w14:paraId="5B2F8B2A" w14:textId="77777777" w:rsidR="00AB07D7" w:rsidRDefault="00AB07D7" w:rsidP="00A830B2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Экзамен проводится в письменной или устной формах.</w:t>
      </w:r>
    </w:p>
    <w:p w14:paraId="49FAB3E8" w14:textId="77777777" w:rsidR="0093334B" w:rsidRDefault="0093334B" w:rsidP="00A830B2">
      <w:pPr>
        <w:pStyle w:val="31"/>
        <w:ind w:firstLine="567"/>
        <w:rPr>
          <w:i w:val="0"/>
          <w:sz w:val="24"/>
          <w:szCs w:val="24"/>
        </w:rPr>
      </w:pPr>
    </w:p>
    <w:p w14:paraId="31D4A978" w14:textId="77777777" w:rsidR="00AB07D7" w:rsidRPr="00AB07D7" w:rsidRDefault="00AB07D7" w:rsidP="0012283E">
      <w:pPr>
        <w:tabs>
          <w:tab w:val="left" w:pos="709"/>
        </w:tabs>
        <w:ind w:firstLine="567"/>
        <w:jc w:val="both"/>
        <w:rPr>
          <w:i/>
        </w:rPr>
      </w:pPr>
      <w:r w:rsidRPr="00AB07D7">
        <w:rPr>
          <w:i/>
        </w:rPr>
        <w:t>5.4.</w:t>
      </w:r>
      <w:r w:rsidR="00443495">
        <w:rPr>
          <w:i/>
        </w:rPr>
        <w:t>4</w:t>
      </w:r>
      <w:r w:rsidRPr="00AB07D7">
        <w:rPr>
          <w:i/>
        </w:rPr>
        <w:t xml:space="preserve"> Шкалы и критерии оценивания</w:t>
      </w:r>
      <w:r w:rsidR="00A572C0">
        <w:rPr>
          <w:i/>
        </w:rPr>
        <w:t xml:space="preserve"> экзамена</w:t>
      </w:r>
    </w:p>
    <w:p w14:paraId="4676206F" w14:textId="77777777" w:rsidR="00AB07D7" w:rsidRPr="00AB07D7" w:rsidRDefault="00AB07D7" w:rsidP="0012283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компетенций в рамках дисциплины осуществляется по 4-балльной ранговой шкале с рангами: 2 (неудовлетворительно), 3 (удовлетворительно), 4(хорошо),  5 (отлично).</w:t>
      </w:r>
    </w:p>
    <w:p w14:paraId="3CC712DF" w14:textId="77777777" w:rsidR="00AB07D7" w:rsidRPr="00AB07D7" w:rsidRDefault="00AB07D7" w:rsidP="0012283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«отлично» выставляется обучающемуся, если все задания выполнены в соответствии с требованиями экзаменационного билета,  в полном объеме и без ошибок.</w:t>
      </w:r>
    </w:p>
    <w:p w14:paraId="3C2BD8F7" w14:textId="77777777" w:rsidR="00AB07D7" w:rsidRPr="00AB07D7" w:rsidRDefault="00AB07D7" w:rsidP="0012283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«хорошо» выставляется обучающемуся, если все задания выполнены в соответствии с требованиями экзаменационного билета,  в полном объеме, однако один или несколько ответов имеют ошибки в содержании и/или выводах, не влияющие (или слабо влияющие) на итоговый результат.</w:t>
      </w:r>
    </w:p>
    <w:p w14:paraId="792F6168" w14:textId="77777777" w:rsidR="00AB07D7" w:rsidRPr="00AB07D7" w:rsidRDefault="00AB07D7" w:rsidP="0012283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«удовлетворительно» выставляется обучающемуся, если все задания выполнены в соответствии с требованиями экзаменационного билета,  в полном объеме, однако один или несколько ответов имеют ошибки в содержании и/или выводах, которые повлекли незначительное искажение итогового результата.</w:t>
      </w:r>
    </w:p>
    <w:p w14:paraId="29B8BF47" w14:textId="77777777" w:rsidR="00AB07D7" w:rsidRPr="00AB07D7" w:rsidRDefault="00AB07D7" w:rsidP="0012283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«неудовлетворительно» выставляется обучающемуся, если не выполнен</w:t>
      </w:r>
      <w:r w:rsidR="007D4B68">
        <w:rPr>
          <w:szCs w:val="24"/>
        </w:rPr>
        <w:t>а, или выполнена с ошибками, существенно повлиявшими на конечный результат, практическая часть экза</w:t>
      </w:r>
      <w:r w:rsidR="007D4B68">
        <w:rPr>
          <w:szCs w:val="24"/>
        </w:rPr>
        <w:lastRenderedPageBreak/>
        <w:t>менационного билета</w:t>
      </w:r>
      <w:r w:rsidR="00620664">
        <w:rPr>
          <w:szCs w:val="24"/>
        </w:rPr>
        <w:t>,</w:t>
      </w:r>
      <w:r w:rsidRPr="00AB07D7">
        <w:rPr>
          <w:szCs w:val="24"/>
        </w:rPr>
        <w:t xml:space="preserve"> или ответ</w:t>
      </w:r>
      <w:r w:rsidR="00620664">
        <w:rPr>
          <w:szCs w:val="24"/>
        </w:rPr>
        <w:t>ы на теоретические вопросы</w:t>
      </w:r>
      <w:r w:rsidRPr="00AB07D7">
        <w:rPr>
          <w:szCs w:val="24"/>
        </w:rPr>
        <w:t xml:space="preserve"> имеют ошибки в содержании и/или выводах, которые привели к значительному искажению итогового результата.</w:t>
      </w:r>
    </w:p>
    <w:p w14:paraId="2F8EE13C" w14:textId="77777777" w:rsidR="00AB07D7" w:rsidRDefault="00AB07D7" w:rsidP="0012283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  <w:r w:rsidRPr="009D6879">
        <w:rPr>
          <w:i w:val="0"/>
          <w:sz w:val="24"/>
          <w:szCs w:val="24"/>
        </w:rPr>
        <w:t xml:space="preserve">В случаях, если студент дает неполные и/или неразвернутые ответы на вопросы </w:t>
      </w:r>
      <w:r>
        <w:rPr>
          <w:i w:val="0"/>
          <w:sz w:val="24"/>
          <w:szCs w:val="24"/>
        </w:rPr>
        <w:t xml:space="preserve">и задания </w:t>
      </w:r>
      <w:r w:rsidRPr="009D6879">
        <w:rPr>
          <w:i w:val="0"/>
          <w:sz w:val="24"/>
          <w:szCs w:val="24"/>
        </w:rPr>
        <w:t>или же ответы содержат ошибочные сведения и выводы, преподаватель вправе задавать дополнительные вопросы, направленные на уточнение уровня знаний, умений и навыков студента в рамках освоения компетенций по данной дисциплине.</w:t>
      </w:r>
    </w:p>
    <w:p w14:paraId="1763777E" w14:textId="77777777" w:rsidR="00A572C0" w:rsidRDefault="00A572C0" w:rsidP="0012283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</w:p>
    <w:p w14:paraId="5DEBD531" w14:textId="77777777" w:rsidR="00A572C0" w:rsidRPr="00267539" w:rsidRDefault="00A572C0" w:rsidP="00A572C0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5.4.</w:t>
      </w:r>
      <w:r w:rsidR="00443495">
        <w:rPr>
          <w:sz w:val="24"/>
          <w:szCs w:val="24"/>
        </w:rPr>
        <w:t>5</w:t>
      </w:r>
      <w:r>
        <w:rPr>
          <w:sz w:val="24"/>
          <w:szCs w:val="24"/>
        </w:rPr>
        <w:t xml:space="preserve"> Методика оценки курсового проекта по дисциплине</w:t>
      </w:r>
    </w:p>
    <w:p w14:paraId="3B5EB063" w14:textId="77777777" w:rsidR="00A572C0" w:rsidRPr="009D6879" w:rsidRDefault="00A572C0" w:rsidP="0012283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</w:p>
    <w:p w14:paraId="3AA19BE9" w14:textId="77777777" w:rsidR="00A572C0" w:rsidRDefault="00A572C0" w:rsidP="00A572C0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Курсовой проект выполняется в 6 семестре (очное отделение) или на 4 курсе (заочное отде</w:t>
      </w:r>
      <w:r w:rsidR="00C96B08">
        <w:rPr>
          <w:i w:val="0"/>
          <w:sz w:val="24"/>
          <w:szCs w:val="24"/>
        </w:rPr>
        <w:t>ление)</w:t>
      </w:r>
      <w:r>
        <w:rPr>
          <w:i w:val="0"/>
          <w:sz w:val="24"/>
          <w:szCs w:val="24"/>
        </w:rPr>
        <w:t xml:space="preserve"> и н</w:t>
      </w:r>
      <w:r w:rsidRPr="005654CF">
        <w:rPr>
          <w:i w:val="0"/>
          <w:sz w:val="24"/>
          <w:szCs w:val="24"/>
        </w:rPr>
        <w:t xml:space="preserve">аправлен на оценку </w:t>
      </w:r>
      <w:r>
        <w:rPr>
          <w:i w:val="0"/>
          <w:sz w:val="24"/>
          <w:szCs w:val="24"/>
        </w:rPr>
        <w:t>навыков</w:t>
      </w:r>
      <w:r w:rsidRPr="005654CF">
        <w:rPr>
          <w:i w:val="0"/>
          <w:sz w:val="24"/>
          <w:szCs w:val="24"/>
        </w:rPr>
        <w:t>, характеризующих</w:t>
      </w:r>
      <w:r w:rsidR="000C3F83">
        <w:rPr>
          <w:i w:val="0"/>
          <w:sz w:val="24"/>
          <w:szCs w:val="24"/>
        </w:rPr>
        <w:t xml:space="preserve"> </w:t>
      </w:r>
      <w:r w:rsidRPr="005654CF">
        <w:rPr>
          <w:i w:val="0"/>
          <w:sz w:val="24"/>
          <w:szCs w:val="24"/>
        </w:rPr>
        <w:t>II</w:t>
      </w:r>
      <w:r>
        <w:rPr>
          <w:i w:val="0"/>
          <w:sz w:val="24"/>
          <w:szCs w:val="24"/>
          <w:lang w:val="en-US"/>
        </w:rPr>
        <w:t>I</w:t>
      </w:r>
      <w:r w:rsidRPr="005654CF">
        <w:rPr>
          <w:i w:val="0"/>
          <w:sz w:val="24"/>
          <w:szCs w:val="24"/>
        </w:rPr>
        <w:t xml:space="preserve"> этап</w:t>
      </w:r>
      <w:r w:rsidR="000C3F83">
        <w:rPr>
          <w:i w:val="0"/>
          <w:sz w:val="24"/>
          <w:szCs w:val="24"/>
        </w:rPr>
        <w:t xml:space="preserve"> </w:t>
      </w:r>
      <w:r w:rsidR="000C3F83" w:rsidRPr="000C3F83">
        <w:rPr>
          <w:i w:val="0"/>
          <w:sz w:val="24"/>
          <w:szCs w:val="24"/>
        </w:rPr>
        <w:t>ПК-</w:t>
      </w:r>
      <w:r w:rsidR="00443495">
        <w:rPr>
          <w:i w:val="0"/>
          <w:sz w:val="24"/>
          <w:szCs w:val="24"/>
        </w:rPr>
        <w:t>2</w:t>
      </w:r>
      <w:r w:rsidR="000C3F83" w:rsidRPr="000C3F83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. </w:t>
      </w:r>
      <w:r w:rsidR="00FC1CCD">
        <w:rPr>
          <w:i w:val="0"/>
          <w:sz w:val="24"/>
          <w:szCs w:val="24"/>
        </w:rPr>
        <w:t>Проект направлен на приобретение и закрепление навыков анализа и синтеза замкнутых систем путём теоретического исследования и компьютерного моделирования.</w:t>
      </w:r>
    </w:p>
    <w:p w14:paraId="64E6FA3B" w14:textId="77777777" w:rsidR="00A572C0" w:rsidRDefault="00E161DE" w:rsidP="0012283E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Защита курсового проекта осуществляется после его проверки руководителем в виде </w:t>
      </w:r>
      <w:r w:rsidR="007E25B2">
        <w:rPr>
          <w:i w:val="0"/>
          <w:sz w:val="24"/>
          <w:szCs w:val="24"/>
        </w:rPr>
        <w:t>доклада, сопровождающегося демонстрацией слайдов</w:t>
      </w:r>
      <w:r>
        <w:rPr>
          <w:i w:val="0"/>
          <w:sz w:val="24"/>
          <w:szCs w:val="24"/>
        </w:rPr>
        <w:t>.</w:t>
      </w:r>
      <w:r w:rsidR="007E25B2">
        <w:rPr>
          <w:i w:val="0"/>
          <w:sz w:val="24"/>
          <w:szCs w:val="24"/>
        </w:rPr>
        <w:t xml:space="preserve"> Защита принимается комиссией, утверждённой заведующим кафедрой. </w:t>
      </w:r>
      <w:r w:rsidR="00CA322C">
        <w:rPr>
          <w:i w:val="0"/>
          <w:sz w:val="24"/>
          <w:szCs w:val="24"/>
        </w:rPr>
        <w:t>До защиты проекта обучающимся должны быть устранены все замечания</w:t>
      </w:r>
      <w:r w:rsidR="000E3CA1">
        <w:rPr>
          <w:i w:val="0"/>
          <w:sz w:val="24"/>
          <w:szCs w:val="24"/>
        </w:rPr>
        <w:t xml:space="preserve"> руководителя, выявленные в ходе проверки проекта.</w:t>
      </w:r>
    </w:p>
    <w:p w14:paraId="0C1A994E" w14:textId="77777777" w:rsidR="00E161DE" w:rsidRDefault="00E161DE" w:rsidP="0012283E">
      <w:pPr>
        <w:pStyle w:val="31"/>
        <w:ind w:firstLine="567"/>
        <w:rPr>
          <w:i w:val="0"/>
          <w:sz w:val="24"/>
          <w:szCs w:val="24"/>
        </w:rPr>
      </w:pPr>
    </w:p>
    <w:p w14:paraId="73780014" w14:textId="77777777" w:rsidR="00E161DE" w:rsidRPr="00AB07D7" w:rsidRDefault="00E161DE" w:rsidP="00E161DE">
      <w:pPr>
        <w:tabs>
          <w:tab w:val="left" w:pos="709"/>
        </w:tabs>
        <w:ind w:firstLine="567"/>
        <w:jc w:val="both"/>
        <w:rPr>
          <w:i/>
        </w:rPr>
      </w:pPr>
      <w:r w:rsidRPr="00AB07D7">
        <w:rPr>
          <w:i/>
        </w:rPr>
        <w:t>5.4.</w:t>
      </w:r>
      <w:r w:rsidR="002F55A3">
        <w:rPr>
          <w:i/>
        </w:rPr>
        <w:t>6</w:t>
      </w:r>
      <w:r w:rsidRPr="00AB07D7">
        <w:rPr>
          <w:i/>
        </w:rPr>
        <w:t xml:space="preserve"> Шкалы и критерии оценивания</w:t>
      </w:r>
      <w:r>
        <w:rPr>
          <w:i/>
        </w:rPr>
        <w:t xml:space="preserve"> курсового проекта</w:t>
      </w:r>
    </w:p>
    <w:p w14:paraId="5DA7E8B0" w14:textId="77777777" w:rsidR="00E161DE" w:rsidRPr="00AB07D7" w:rsidRDefault="00E161DE" w:rsidP="00E161D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компетенций в рамках дисциплины осуществляется по 4-балльной ранговой шкале с рангами: 2 (неудовлетворительно), 3 (</w:t>
      </w:r>
      <w:r w:rsidR="00631453">
        <w:rPr>
          <w:szCs w:val="24"/>
        </w:rPr>
        <w:t xml:space="preserve">удовлетворительно), 4(хорошо), </w:t>
      </w:r>
      <w:r w:rsidRPr="00AB07D7">
        <w:rPr>
          <w:szCs w:val="24"/>
        </w:rPr>
        <w:t>5 (отлично).</w:t>
      </w:r>
    </w:p>
    <w:p w14:paraId="0D9697A9" w14:textId="77777777" w:rsidR="00E161DE" w:rsidRPr="00AB07D7" w:rsidRDefault="00E161DE" w:rsidP="00E161D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«отлично» выставляется обучающемуся, если все </w:t>
      </w:r>
      <w:r>
        <w:rPr>
          <w:szCs w:val="24"/>
        </w:rPr>
        <w:t>разделы проекта</w:t>
      </w:r>
      <w:r w:rsidRPr="00AB07D7">
        <w:rPr>
          <w:szCs w:val="24"/>
        </w:rPr>
        <w:t xml:space="preserve"> выполнены</w:t>
      </w:r>
      <w:r>
        <w:rPr>
          <w:szCs w:val="24"/>
        </w:rPr>
        <w:t xml:space="preserve"> в установленные сроки и</w:t>
      </w:r>
      <w:r w:rsidRPr="00AB07D7">
        <w:rPr>
          <w:szCs w:val="24"/>
        </w:rPr>
        <w:t xml:space="preserve"> в соответствии с требованиями </w:t>
      </w:r>
      <w:r>
        <w:rPr>
          <w:szCs w:val="24"/>
        </w:rPr>
        <w:t>задания на проектирование</w:t>
      </w:r>
      <w:r w:rsidRPr="00AB07D7">
        <w:rPr>
          <w:szCs w:val="24"/>
        </w:rPr>
        <w:t>, в полном объеме и без ошибок.</w:t>
      </w:r>
      <w:r>
        <w:rPr>
          <w:szCs w:val="24"/>
        </w:rPr>
        <w:t xml:space="preserve"> В ходе защиты продемонстрировано полное понимание сути выполненн</w:t>
      </w:r>
      <w:r w:rsidR="00584469">
        <w:rPr>
          <w:szCs w:val="24"/>
        </w:rPr>
        <w:t xml:space="preserve">ых расчётов и принятых решений. </w:t>
      </w:r>
      <w:r w:rsidR="00631453">
        <w:rPr>
          <w:szCs w:val="24"/>
        </w:rPr>
        <w:t>На вопросы преподавателя, касающиеся темы проекта, даёт правильные и обоснованные ответы.</w:t>
      </w:r>
    </w:p>
    <w:p w14:paraId="6544DB33" w14:textId="77777777" w:rsidR="00E161DE" w:rsidRPr="00AB07D7" w:rsidRDefault="00E161DE" w:rsidP="00E161DE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«хорошо» выставляется обучающемуся, </w:t>
      </w:r>
      <w:r w:rsidR="00631453" w:rsidRPr="00AB07D7">
        <w:rPr>
          <w:szCs w:val="24"/>
        </w:rPr>
        <w:t xml:space="preserve">если все </w:t>
      </w:r>
      <w:r w:rsidR="00631453">
        <w:rPr>
          <w:szCs w:val="24"/>
        </w:rPr>
        <w:t>разделы проекта</w:t>
      </w:r>
      <w:r w:rsidR="00631453" w:rsidRPr="00AB07D7">
        <w:rPr>
          <w:szCs w:val="24"/>
        </w:rPr>
        <w:t xml:space="preserve"> выполнены</w:t>
      </w:r>
      <w:r w:rsidR="00631453">
        <w:rPr>
          <w:szCs w:val="24"/>
        </w:rPr>
        <w:t xml:space="preserve"> в установленные сроки и</w:t>
      </w:r>
      <w:r w:rsidR="00631453" w:rsidRPr="00AB07D7">
        <w:rPr>
          <w:szCs w:val="24"/>
        </w:rPr>
        <w:t xml:space="preserve"> в соответствии с требованиями </w:t>
      </w:r>
      <w:r w:rsidR="00631453">
        <w:rPr>
          <w:szCs w:val="24"/>
        </w:rPr>
        <w:t>задания на проектирование</w:t>
      </w:r>
      <w:r w:rsidR="00631453" w:rsidRPr="00AB07D7">
        <w:rPr>
          <w:szCs w:val="24"/>
        </w:rPr>
        <w:t>, в полном объеме и без ошибок.</w:t>
      </w:r>
      <w:r w:rsidR="00631453">
        <w:rPr>
          <w:szCs w:val="24"/>
        </w:rPr>
        <w:t xml:space="preserve"> В ходе защиты продемонстрировано понимание сути выполненных расчётов и принятых решений</w:t>
      </w:r>
      <w:r w:rsidRPr="00AB07D7">
        <w:rPr>
          <w:szCs w:val="24"/>
        </w:rPr>
        <w:t xml:space="preserve">, </w:t>
      </w:r>
      <w:r w:rsidR="00CA322C">
        <w:rPr>
          <w:szCs w:val="24"/>
        </w:rPr>
        <w:t>на</w:t>
      </w:r>
      <w:r w:rsidR="007E25B2">
        <w:rPr>
          <w:szCs w:val="24"/>
        </w:rPr>
        <w:t xml:space="preserve"> </w:t>
      </w:r>
      <w:r w:rsidRPr="00AB07D7">
        <w:rPr>
          <w:szCs w:val="24"/>
        </w:rPr>
        <w:t>один или несколько</w:t>
      </w:r>
      <w:r w:rsidR="00CA322C">
        <w:rPr>
          <w:szCs w:val="24"/>
        </w:rPr>
        <w:t xml:space="preserve"> вопросов даны </w:t>
      </w:r>
      <w:r w:rsidRPr="00AB07D7">
        <w:rPr>
          <w:szCs w:val="24"/>
        </w:rPr>
        <w:t>ответ</w:t>
      </w:r>
      <w:r w:rsidR="00CA322C">
        <w:rPr>
          <w:szCs w:val="24"/>
        </w:rPr>
        <w:t>ы с несущественными ошибками</w:t>
      </w:r>
      <w:r w:rsidRPr="00AB07D7">
        <w:rPr>
          <w:szCs w:val="24"/>
        </w:rPr>
        <w:t>.</w:t>
      </w:r>
    </w:p>
    <w:p w14:paraId="1D9A2532" w14:textId="77777777" w:rsidR="00CA322C" w:rsidRPr="00AB07D7" w:rsidRDefault="00E161DE" w:rsidP="00CA322C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«удовлетворительно» выставляется обучающемуся, </w:t>
      </w:r>
      <w:r w:rsidR="00CA322C" w:rsidRPr="00AB07D7">
        <w:rPr>
          <w:szCs w:val="24"/>
        </w:rPr>
        <w:t xml:space="preserve">если все </w:t>
      </w:r>
      <w:r w:rsidR="00CA322C">
        <w:rPr>
          <w:szCs w:val="24"/>
        </w:rPr>
        <w:t>разделы проекта</w:t>
      </w:r>
      <w:r w:rsidR="00CA322C" w:rsidRPr="00AB07D7">
        <w:rPr>
          <w:szCs w:val="24"/>
        </w:rPr>
        <w:t xml:space="preserve"> выполнены</w:t>
      </w:r>
      <w:r w:rsidR="00FF7434">
        <w:rPr>
          <w:szCs w:val="24"/>
        </w:rPr>
        <w:t xml:space="preserve"> </w:t>
      </w:r>
      <w:r w:rsidR="00CA322C" w:rsidRPr="00AB07D7">
        <w:rPr>
          <w:szCs w:val="24"/>
        </w:rPr>
        <w:t xml:space="preserve">в соответствии с требованиями </w:t>
      </w:r>
      <w:r w:rsidR="00CA322C">
        <w:rPr>
          <w:szCs w:val="24"/>
        </w:rPr>
        <w:t xml:space="preserve">задания на проектирование, </w:t>
      </w:r>
      <w:r w:rsidR="00CA322C" w:rsidRPr="00AB07D7">
        <w:rPr>
          <w:szCs w:val="24"/>
        </w:rPr>
        <w:t>в полном объеме и без ошибок</w:t>
      </w:r>
      <w:r w:rsidR="000E3CA1">
        <w:rPr>
          <w:szCs w:val="24"/>
        </w:rPr>
        <w:t>(с исправленными ошибками, выявленными в ходе проверки)</w:t>
      </w:r>
      <w:r w:rsidR="00CA322C">
        <w:rPr>
          <w:szCs w:val="24"/>
        </w:rPr>
        <w:t>, но с отставанием от графика работы над проектом</w:t>
      </w:r>
      <w:r w:rsidR="00CA322C" w:rsidRPr="00AB07D7">
        <w:rPr>
          <w:szCs w:val="24"/>
        </w:rPr>
        <w:t>.</w:t>
      </w:r>
      <w:r w:rsidR="00CA322C">
        <w:rPr>
          <w:szCs w:val="24"/>
        </w:rPr>
        <w:t xml:space="preserve"> В ходе защиты продемонстрировано не полное понимание сути выполненных расчётов и принятых решений</w:t>
      </w:r>
      <w:r w:rsidR="00CA322C" w:rsidRPr="00AB07D7">
        <w:rPr>
          <w:szCs w:val="24"/>
        </w:rPr>
        <w:t xml:space="preserve">, </w:t>
      </w:r>
      <w:r w:rsidR="00CA322C">
        <w:rPr>
          <w:szCs w:val="24"/>
        </w:rPr>
        <w:t>на</w:t>
      </w:r>
      <w:r w:rsidR="00CA322C" w:rsidRPr="00AB07D7">
        <w:rPr>
          <w:szCs w:val="24"/>
        </w:rPr>
        <w:t xml:space="preserve"> один или несколько</w:t>
      </w:r>
      <w:r w:rsidR="00CA322C">
        <w:rPr>
          <w:szCs w:val="24"/>
        </w:rPr>
        <w:t xml:space="preserve"> вопросов даны </w:t>
      </w:r>
      <w:r w:rsidR="00CA322C" w:rsidRPr="00AB07D7">
        <w:rPr>
          <w:szCs w:val="24"/>
        </w:rPr>
        <w:t>ответ</w:t>
      </w:r>
      <w:r w:rsidR="00CA322C">
        <w:rPr>
          <w:szCs w:val="24"/>
        </w:rPr>
        <w:t>ы с несущественными ошибками</w:t>
      </w:r>
      <w:r w:rsidR="00CA322C" w:rsidRPr="00AB07D7">
        <w:rPr>
          <w:szCs w:val="24"/>
        </w:rPr>
        <w:t>.</w:t>
      </w:r>
    </w:p>
    <w:p w14:paraId="3D91B7B2" w14:textId="77777777" w:rsidR="000E3CA1" w:rsidRPr="00AB07D7" w:rsidRDefault="00E161DE" w:rsidP="000E3CA1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«неудовлетворительно» выставляется обучающемуся, </w:t>
      </w:r>
      <w:r w:rsidR="000E3CA1" w:rsidRPr="00AB07D7">
        <w:rPr>
          <w:szCs w:val="24"/>
        </w:rPr>
        <w:t xml:space="preserve">если все </w:t>
      </w:r>
      <w:r w:rsidR="000E3CA1">
        <w:rPr>
          <w:szCs w:val="24"/>
        </w:rPr>
        <w:t>разделы проекта</w:t>
      </w:r>
      <w:r w:rsidR="000E3CA1" w:rsidRPr="00AB07D7">
        <w:rPr>
          <w:szCs w:val="24"/>
        </w:rPr>
        <w:t xml:space="preserve"> выполнены</w:t>
      </w:r>
      <w:r w:rsidR="007E25B2">
        <w:rPr>
          <w:szCs w:val="24"/>
        </w:rPr>
        <w:t xml:space="preserve"> </w:t>
      </w:r>
      <w:r w:rsidR="000E3CA1" w:rsidRPr="00AB07D7">
        <w:rPr>
          <w:szCs w:val="24"/>
        </w:rPr>
        <w:t xml:space="preserve">в соответствии с требованиями </w:t>
      </w:r>
      <w:r w:rsidR="000E3CA1">
        <w:rPr>
          <w:szCs w:val="24"/>
        </w:rPr>
        <w:t xml:space="preserve">задания на проектирование, </w:t>
      </w:r>
      <w:r w:rsidR="000E3CA1" w:rsidRPr="00AB07D7">
        <w:rPr>
          <w:szCs w:val="24"/>
        </w:rPr>
        <w:t>в полном объеме и без ошибок</w:t>
      </w:r>
      <w:r w:rsidR="000E3CA1">
        <w:rPr>
          <w:szCs w:val="24"/>
        </w:rPr>
        <w:t xml:space="preserve"> (с исправленными ошибками, выявленными в ходе проверки), но с отставанием от графика работы над проектом</w:t>
      </w:r>
      <w:r w:rsidR="000E3CA1" w:rsidRPr="00AB07D7">
        <w:rPr>
          <w:szCs w:val="24"/>
        </w:rPr>
        <w:t>.</w:t>
      </w:r>
      <w:r w:rsidR="000E3CA1">
        <w:rPr>
          <w:szCs w:val="24"/>
        </w:rPr>
        <w:t xml:space="preserve"> В ходе защиты продемонстрировано непонимание сути выполненных расчётов и принятых решений</w:t>
      </w:r>
      <w:r w:rsidR="000E3CA1" w:rsidRPr="00AB07D7">
        <w:rPr>
          <w:szCs w:val="24"/>
        </w:rPr>
        <w:t xml:space="preserve">, </w:t>
      </w:r>
      <w:r w:rsidR="000E3CA1">
        <w:rPr>
          <w:szCs w:val="24"/>
        </w:rPr>
        <w:t>на</w:t>
      </w:r>
      <w:r w:rsidR="007E25B2">
        <w:rPr>
          <w:szCs w:val="24"/>
        </w:rPr>
        <w:t xml:space="preserve"> </w:t>
      </w:r>
      <w:r w:rsidR="006C7855">
        <w:rPr>
          <w:szCs w:val="24"/>
        </w:rPr>
        <w:t xml:space="preserve">два и более </w:t>
      </w:r>
      <w:r w:rsidR="000E3CA1">
        <w:rPr>
          <w:szCs w:val="24"/>
        </w:rPr>
        <w:t>вопрос</w:t>
      </w:r>
      <w:r w:rsidR="006C7855">
        <w:rPr>
          <w:szCs w:val="24"/>
        </w:rPr>
        <w:t>а не даны ответы, или</w:t>
      </w:r>
      <w:r w:rsidR="000E3CA1">
        <w:rPr>
          <w:szCs w:val="24"/>
        </w:rPr>
        <w:t xml:space="preserve"> даны </w:t>
      </w:r>
      <w:r w:rsidR="000E3CA1" w:rsidRPr="00AB07D7">
        <w:rPr>
          <w:szCs w:val="24"/>
        </w:rPr>
        <w:t>ответ</w:t>
      </w:r>
      <w:r w:rsidR="000E3CA1">
        <w:rPr>
          <w:szCs w:val="24"/>
        </w:rPr>
        <w:t>ы с существенными ошибками</w:t>
      </w:r>
      <w:r w:rsidR="000E3CA1" w:rsidRPr="00AB07D7">
        <w:rPr>
          <w:szCs w:val="24"/>
        </w:rPr>
        <w:t>.</w:t>
      </w:r>
    </w:p>
    <w:p w14:paraId="1A40FAE9" w14:textId="77777777" w:rsidR="00E161DE" w:rsidRDefault="006C7855" w:rsidP="00E161D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</w:t>
      </w:r>
      <w:r w:rsidR="00E161DE" w:rsidRPr="009D6879">
        <w:rPr>
          <w:i w:val="0"/>
          <w:sz w:val="24"/>
          <w:szCs w:val="24"/>
        </w:rPr>
        <w:t>реподаватель вправе задавать дополнительные вопросы, направленные на уточнение уровня знаний, умений и навыков студента в рамках освоения компетенций по данной дисциплине.</w:t>
      </w:r>
    </w:p>
    <w:p w14:paraId="49E68EEA" w14:textId="77777777" w:rsidR="002F33B1" w:rsidRDefault="002F33B1" w:rsidP="00E161D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</w:p>
    <w:p w14:paraId="2D0591C8" w14:textId="77777777" w:rsidR="002F33B1" w:rsidRPr="00267539" w:rsidRDefault="002F33B1" w:rsidP="002F33B1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5.4.</w:t>
      </w:r>
      <w:r w:rsidR="00684F3E">
        <w:rPr>
          <w:sz w:val="24"/>
          <w:szCs w:val="24"/>
        </w:rPr>
        <w:t>7</w:t>
      </w:r>
      <w:r>
        <w:rPr>
          <w:sz w:val="24"/>
          <w:szCs w:val="24"/>
        </w:rPr>
        <w:t xml:space="preserve"> Методика оценки лабораторных работ по дисциплине</w:t>
      </w:r>
    </w:p>
    <w:p w14:paraId="49B67947" w14:textId="77777777" w:rsidR="002F33B1" w:rsidRDefault="002F33B1" w:rsidP="00E161DE">
      <w:pPr>
        <w:pStyle w:val="31"/>
        <w:tabs>
          <w:tab w:val="left" w:pos="709"/>
        </w:tabs>
        <w:ind w:firstLine="567"/>
        <w:rPr>
          <w:i w:val="0"/>
          <w:sz w:val="24"/>
          <w:szCs w:val="24"/>
        </w:rPr>
      </w:pPr>
    </w:p>
    <w:p w14:paraId="7857678A" w14:textId="77777777" w:rsidR="00E161DE" w:rsidRDefault="00C96B08" w:rsidP="0012283E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Лабораторные работы выполняются в 5 и 6 семестрах (очное отделение) или на 4 курс</w:t>
      </w:r>
      <w:r w:rsidR="00684F3E">
        <w:rPr>
          <w:i w:val="0"/>
          <w:sz w:val="24"/>
          <w:szCs w:val="24"/>
        </w:rPr>
        <w:t>е</w:t>
      </w:r>
      <w:r>
        <w:rPr>
          <w:i w:val="0"/>
          <w:sz w:val="24"/>
          <w:szCs w:val="24"/>
        </w:rPr>
        <w:t xml:space="preserve"> (заочное отделение) и направлены на формирование</w:t>
      </w:r>
      <w:r w:rsidR="00684F3E">
        <w:rPr>
          <w:i w:val="0"/>
          <w:sz w:val="24"/>
          <w:szCs w:val="24"/>
        </w:rPr>
        <w:t xml:space="preserve"> умений и</w:t>
      </w:r>
      <w:r>
        <w:rPr>
          <w:i w:val="0"/>
          <w:sz w:val="24"/>
          <w:szCs w:val="24"/>
        </w:rPr>
        <w:t xml:space="preserve"> способностей </w:t>
      </w:r>
      <w:r w:rsidR="00684F3E">
        <w:rPr>
          <w:i w:val="0"/>
          <w:sz w:val="24"/>
          <w:szCs w:val="24"/>
        </w:rPr>
        <w:t>О</w:t>
      </w:r>
      <w:r w:rsidR="005D5092">
        <w:rPr>
          <w:i w:val="0"/>
          <w:sz w:val="24"/>
          <w:szCs w:val="24"/>
        </w:rPr>
        <w:t>ПК-</w:t>
      </w:r>
      <w:r w:rsidR="00684F3E">
        <w:rPr>
          <w:i w:val="0"/>
          <w:sz w:val="24"/>
          <w:szCs w:val="24"/>
        </w:rPr>
        <w:t>4</w:t>
      </w:r>
      <w:r w:rsidRPr="00C96B08">
        <w:rPr>
          <w:i w:val="0"/>
          <w:sz w:val="24"/>
          <w:szCs w:val="24"/>
        </w:rPr>
        <w:t xml:space="preserve"> </w:t>
      </w:r>
      <w:r w:rsidR="00684F3E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 xml:space="preserve"> </w:t>
      </w:r>
      <w:r w:rsidRPr="00C96B08">
        <w:rPr>
          <w:i w:val="0"/>
          <w:sz w:val="24"/>
          <w:szCs w:val="24"/>
        </w:rPr>
        <w:t>ПК-</w:t>
      </w:r>
      <w:r w:rsidR="00684F3E">
        <w:rPr>
          <w:i w:val="0"/>
          <w:sz w:val="24"/>
          <w:szCs w:val="24"/>
        </w:rPr>
        <w:t>2</w:t>
      </w:r>
      <w:r w:rsidRPr="00C96B08">
        <w:rPr>
          <w:i w:val="0"/>
          <w:sz w:val="24"/>
          <w:szCs w:val="24"/>
        </w:rPr>
        <w:t>1</w:t>
      </w:r>
      <w:r w:rsidR="00136204">
        <w:rPr>
          <w:i w:val="0"/>
          <w:sz w:val="24"/>
          <w:szCs w:val="24"/>
        </w:rPr>
        <w:t>. Каждая лабораторная работа оформляется в виде отчёта, содержащего цель работы, необходимые схемы и модели, графики полученных характеристик и выводы.</w:t>
      </w:r>
    </w:p>
    <w:p w14:paraId="4C2C15AA" w14:textId="77777777" w:rsidR="00136204" w:rsidRDefault="008050E1" w:rsidP="0012283E">
      <w:pPr>
        <w:pStyle w:val="31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Защита отчётов по лабораторным работам осуществляется в виде собеседования с преподавателем. Допуск к экзамену осуществляется после защиты всех лабораторных работ, предусмотренных учебным</w:t>
      </w:r>
      <w:r w:rsidR="00684F3E">
        <w:rPr>
          <w:i w:val="0"/>
          <w:sz w:val="24"/>
          <w:szCs w:val="24"/>
        </w:rPr>
        <w:t>.</w:t>
      </w:r>
    </w:p>
    <w:p w14:paraId="5247F066" w14:textId="77777777" w:rsidR="008050E1" w:rsidRDefault="008050E1" w:rsidP="0012283E">
      <w:pPr>
        <w:pStyle w:val="31"/>
        <w:ind w:firstLine="567"/>
        <w:rPr>
          <w:i w:val="0"/>
          <w:sz w:val="24"/>
          <w:szCs w:val="24"/>
        </w:rPr>
      </w:pPr>
    </w:p>
    <w:p w14:paraId="2CDE6A7F" w14:textId="77777777" w:rsidR="008050E1" w:rsidRPr="00AB07D7" w:rsidRDefault="008050E1" w:rsidP="008050E1">
      <w:pPr>
        <w:tabs>
          <w:tab w:val="left" w:pos="709"/>
        </w:tabs>
        <w:ind w:firstLine="567"/>
        <w:jc w:val="both"/>
        <w:rPr>
          <w:i/>
        </w:rPr>
      </w:pPr>
      <w:r w:rsidRPr="00AB07D7">
        <w:rPr>
          <w:i/>
        </w:rPr>
        <w:t>5.4.</w:t>
      </w:r>
      <w:r w:rsidR="00684F3E">
        <w:rPr>
          <w:i/>
        </w:rPr>
        <w:t>8</w:t>
      </w:r>
      <w:r w:rsidRPr="00AB07D7">
        <w:rPr>
          <w:i/>
        </w:rPr>
        <w:t xml:space="preserve"> Шкалы и критерии оценивания</w:t>
      </w:r>
      <w:r>
        <w:rPr>
          <w:i/>
        </w:rPr>
        <w:t xml:space="preserve"> лабораторных работ</w:t>
      </w:r>
    </w:p>
    <w:p w14:paraId="6BA86420" w14:textId="77777777" w:rsidR="008050E1" w:rsidRDefault="008050E1" w:rsidP="0012283E">
      <w:pPr>
        <w:pStyle w:val="31"/>
        <w:ind w:firstLine="567"/>
        <w:rPr>
          <w:i w:val="0"/>
          <w:sz w:val="24"/>
          <w:szCs w:val="24"/>
        </w:rPr>
      </w:pPr>
      <w:r w:rsidRPr="008050E1">
        <w:rPr>
          <w:i w:val="0"/>
          <w:sz w:val="24"/>
          <w:szCs w:val="24"/>
        </w:rPr>
        <w:t xml:space="preserve">Оценка компетенций в рамках </w:t>
      </w:r>
      <w:r>
        <w:rPr>
          <w:i w:val="0"/>
          <w:sz w:val="24"/>
          <w:szCs w:val="24"/>
        </w:rPr>
        <w:t>лабораторной работы</w:t>
      </w:r>
      <w:r w:rsidRPr="008050E1">
        <w:rPr>
          <w:i w:val="0"/>
          <w:sz w:val="24"/>
          <w:szCs w:val="24"/>
        </w:rPr>
        <w:t xml:space="preserve"> осуществляется по</w:t>
      </w:r>
      <w:r>
        <w:rPr>
          <w:i w:val="0"/>
          <w:sz w:val="24"/>
          <w:szCs w:val="24"/>
        </w:rPr>
        <w:t xml:space="preserve"> шкале «зачтено </w:t>
      </w:r>
      <w:r w:rsidRPr="008050E1">
        <w:rPr>
          <w:i w:val="0"/>
          <w:sz w:val="24"/>
          <w:szCs w:val="24"/>
        </w:rPr>
        <w:t>–</w:t>
      </w:r>
      <w:r>
        <w:rPr>
          <w:i w:val="0"/>
          <w:sz w:val="24"/>
          <w:szCs w:val="24"/>
        </w:rPr>
        <w:t xml:space="preserve"> не зачтено», что соответствует д</w:t>
      </w:r>
      <w:r w:rsidRPr="008050E1">
        <w:rPr>
          <w:i w:val="0"/>
          <w:sz w:val="24"/>
          <w:szCs w:val="24"/>
        </w:rPr>
        <w:t>ихотомическ</w:t>
      </w:r>
      <w:r>
        <w:rPr>
          <w:i w:val="0"/>
          <w:sz w:val="24"/>
          <w:szCs w:val="24"/>
        </w:rPr>
        <w:t>ой</w:t>
      </w:r>
      <w:r w:rsidRPr="008050E1">
        <w:rPr>
          <w:i w:val="0"/>
          <w:sz w:val="24"/>
          <w:szCs w:val="24"/>
        </w:rPr>
        <w:t xml:space="preserve"> шкал</w:t>
      </w:r>
      <w:r>
        <w:rPr>
          <w:i w:val="0"/>
          <w:sz w:val="24"/>
          <w:szCs w:val="24"/>
        </w:rPr>
        <w:t>е</w:t>
      </w:r>
      <w:r w:rsidRPr="008050E1">
        <w:rPr>
          <w:i w:val="0"/>
          <w:sz w:val="24"/>
          <w:szCs w:val="24"/>
        </w:rPr>
        <w:t xml:space="preserve"> «освоен</w:t>
      </w:r>
      <w:r>
        <w:rPr>
          <w:i w:val="0"/>
          <w:sz w:val="24"/>
          <w:szCs w:val="24"/>
        </w:rPr>
        <w:t>о</w:t>
      </w:r>
      <w:r w:rsidRPr="008050E1">
        <w:rPr>
          <w:i w:val="0"/>
          <w:sz w:val="24"/>
          <w:szCs w:val="24"/>
        </w:rPr>
        <w:t xml:space="preserve"> – не освоен</w:t>
      </w:r>
      <w:r>
        <w:rPr>
          <w:i w:val="0"/>
          <w:sz w:val="24"/>
          <w:szCs w:val="24"/>
        </w:rPr>
        <w:t>о</w:t>
      </w:r>
      <w:r w:rsidRPr="008050E1">
        <w:rPr>
          <w:i w:val="0"/>
          <w:sz w:val="24"/>
          <w:szCs w:val="24"/>
        </w:rPr>
        <w:t>»</w:t>
      </w:r>
      <w:r>
        <w:rPr>
          <w:i w:val="0"/>
          <w:sz w:val="24"/>
          <w:szCs w:val="24"/>
        </w:rPr>
        <w:t>. Работа считается зачтённой при правильно и аккуратно оформленном отчёте, отвечающем требованиям</w:t>
      </w:r>
      <w:r w:rsidR="00A13663">
        <w:rPr>
          <w:i w:val="0"/>
          <w:sz w:val="24"/>
          <w:szCs w:val="24"/>
        </w:rPr>
        <w:t xml:space="preserve">, изложенным в п. 5.4.5 настоящей рабочей программы, и правильных ответах на 3 </w:t>
      </w:r>
      <w:r w:rsidR="00A13663" w:rsidRPr="008050E1">
        <w:rPr>
          <w:i w:val="0"/>
          <w:sz w:val="24"/>
          <w:szCs w:val="24"/>
        </w:rPr>
        <w:t>–</w:t>
      </w:r>
      <w:r w:rsidR="00A13663">
        <w:rPr>
          <w:i w:val="0"/>
          <w:sz w:val="24"/>
          <w:szCs w:val="24"/>
        </w:rPr>
        <w:t xml:space="preserve"> 5 вопросов преподавателя, касающихся тематики защищаемой работы. </w:t>
      </w:r>
    </w:p>
    <w:p w14:paraId="3615FF3C" w14:textId="77777777" w:rsidR="002F55A3" w:rsidRDefault="002F55A3" w:rsidP="0012283E">
      <w:pPr>
        <w:pStyle w:val="31"/>
        <w:ind w:firstLine="567"/>
        <w:rPr>
          <w:i w:val="0"/>
          <w:sz w:val="24"/>
          <w:szCs w:val="24"/>
        </w:rPr>
      </w:pPr>
    </w:p>
    <w:p w14:paraId="04ED71F3" w14:textId="77777777" w:rsidR="002F55A3" w:rsidRDefault="002F55A3" w:rsidP="002F55A3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5.4.9 Методика оценки индивидуального задания</w:t>
      </w:r>
    </w:p>
    <w:p w14:paraId="24391FE4" w14:textId="77777777" w:rsidR="002F55A3" w:rsidRDefault="002F55A3" w:rsidP="002F55A3">
      <w:pPr>
        <w:pStyle w:val="31"/>
        <w:ind w:firstLine="567"/>
        <w:rPr>
          <w:sz w:val="24"/>
          <w:szCs w:val="24"/>
        </w:rPr>
      </w:pPr>
    </w:p>
    <w:p w14:paraId="3E89328A" w14:textId="77777777" w:rsidR="00480954" w:rsidRDefault="00AB62A5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AB62A5">
        <w:rPr>
          <w:i w:val="0"/>
          <w:iCs/>
          <w:sz w:val="24"/>
          <w:szCs w:val="24"/>
        </w:rPr>
        <w:t>Индивидуальное задание выполняется в пятом семестре</w:t>
      </w:r>
      <w:r w:rsidR="00480954">
        <w:rPr>
          <w:i w:val="0"/>
          <w:iCs/>
          <w:sz w:val="24"/>
          <w:szCs w:val="24"/>
        </w:rPr>
        <w:t xml:space="preserve"> в рамках самостоятельной работы</w:t>
      </w:r>
      <w:r>
        <w:rPr>
          <w:i w:val="0"/>
          <w:iCs/>
          <w:sz w:val="24"/>
          <w:szCs w:val="24"/>
        </w:rPr>
        <w:t xml:space="preserve"> и оформляется в виде записки</w:t>
      </w:r>
      <w:r w:rsidR="00480954">
        <w:rPr>
          <w:i w:val="0"/>
          <w:iCs/>
          <w:sz w:val="24"/>
          <w:szCs w:val="24"/>
        </w:rPr>
        <w:t xml:space="preserve">, содержащей: </w:t>
      </w:r>
    </w:p>
    <w:p w14:paraId="3064A144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1) построение структурной схемы исходной системы по заданным уравнениям;</w:t>
      </w:r>
    </w:p>
    <w:p w14:paraId="1F8B6BF9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2) определение передаточн</w:t>
      </w:r>
      <w:r>
        <w:rPr>
          <w:i w:val="0"/>
          <w:iCs/>
          <w:sz w:val="24"/>
          <w:szCs w:val="24"/>
        </w:rPr>
        <w:t>ых</w:t>
      </w:r>
      <w:r w:rsidRPr="00480954">
        <w:rPr>
          <w:i w:val="0"/>
          <w:iCs/>
          <w:sz w:val="24"/>
          <w:szCs w:val="24"/>
        </w:rPr>
        <w:t xml:space="preserve"> функци</w:t>
      </w:r>
      <w:r>
        <w:rPr>
          <w:i w:val="0"/>
          <w:iCs/>
          <w:sz w:val="24"/>
          <w:szCs w:val="24"/>
        </w:rPr>
        <w:t>й</w:t>
      </w:r>
      <w:r w:rsidRPr="00480954">
        <w:rPr>
          <w:i w:val="0"/>
          <w:iCs/>
          <w:sz w:val="24"/>
          <w:szCs w:val="24"/>
        </w:rPr>
        <w:t xml:space="preserve"> звеньев и системы в целом;</w:t>
      </w:r>
    </w:p>
    <w:p w14:paraId="42B9E0C3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3) статический расчет системы;</w:t>
      </w:r>
    </w:p>
    <w:p w14:paraId="6FF0603E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4) анализ устойчивости исходной системы;</w:t>
      </w:r>
    </w:p>
    <w:p w14:paraId="73A92EB2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5) расчет параметров корректирующего устройства, если исходная система окажется неустойчивой;</w:t>
      </w:r>
    </w:p>
    <w:p w14:paraId="3C714C63" w14:textId="77777777" w:rsidR="00480954" w:rsidRPr="00480954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6) определение передаточной функции скорректированной САУ по управляющему и возмущающему воздействиям;</w:t>
      </w:r>
    </w:p>
    <w:p w14:paraId="618C5731" w14:textId="77777777" w:rsidR="00AB62A5" w:rsidRPr="00AB62A5" w:rsidRDefault="00480954" w:rsidP="00480954">
      <w:pPr>
        <w:pStyle w:val="31"/>
        <w:ind w:firstLine="567"/>
        <w:rPr>
          <w:i w:val="0"/>
          <w:iCs/>
          <w:sz w:val="24"/>
          <w:szCs w:val="24"/>
        </w:rPr>
      </w:pPr>
      <w:r w:rsidRPr="00480954">
        <w:rPr>
          <w:i w:val="0"/>
          <w:iCs/>
          <w:sz w:val="24"/>
          <w:szCs w:val="24"/>
        </w:rPr>
        <w:t>7) анализ устойчивости скорректированной САУ.</w:t>
      </w:r>
    </w:p>
    <w:p w14:paraId="5FF9DBD9" w14:textId="77777777" w:rsidR="002F55A3" w:rsidRDefault="00480954" w:rsidP="002F55A3">
      <w:pPr>
        <w:pStyle w:val="31"/>
        <w:ind w:firstLine="567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Объём </w:t>
      </w:r>
      <w:r w:rsidR="000A175B">
        <w:rPr>
          <w:i w:val="0"/>
          <w:iCs/>
          <w:sz w:val="24"/>
          <w:szCs w:val="24"/>
        </w:rPr>
        <w:t>пояснительной записки – 5 – 8 страниц текста.</w:t>
      </w:r>
    </w:p>
    <w:p w14:paraId="0F740700" w14:textId="77777777" w:rsidR="000A175B" w:rsidRPr="00480954" w:rsidRDefault="000A175B" w:rsidP="002F55A3">
      <w:pPr>
        <w:pStyle w:val="31"/>
        <w:ind w:firstLine="567"/>
        <w:rPr>
          <w:i w:val="0"/>
          <w:iCs/>
          <w:sz w:val="24"/>
          <w:szCs w:val="24"/>
        </w:rPr>
      </w:pPr>
    </w:p>
    <w:p w14:paraId="713D4571" w14:textId="77777777" w:rsidR="002F55A3" w:rsidRPr="00AB07D7" w:rsidRDefault="002F55A3" w:rsidP="002F55A3">
      <w:pPr>
        <w:tabs>
          <w:tab w:val="left" w:pos="709"/>
        </w:tabs>
        <w:ind w:firstLine="567"/>
        <w:jc w:val="both"/>
        <w:rPr>
          <w:i/>
        </w:rPr>
      </w:pPr>
      <w:r w:rsidRPr="00AB07D7">
        <w:rPr>
          <w:i/>
        </w:rPr>
        <w:t>5.4.</w:t>
      </w:r>
      <w:r>
        <w:rPr>
          <w:i/>
        </w:rPr>
        <w:t>10</w:t>
      </w:r>
      <w:r w:rsidRPr="00AB07D7">
        <w:rPr>
          <w:i/>
        </w:rPr>
        <w:t xml:space="preserve"> Шкалы и критерии оценивания</w:t>
      </w:r>
      <w:r>
        <w:rPr>
          <w:i/>
        </w:rPr>
        <w:t xml:space="preserve"> индивидуального задания</w:t>
      </w:r>
    </w:p>
    <w:p w14:paraId="569DF3F7" w14:textId="77777777" w:rsidR="002F55A3" w:rsidRPr="00AB07D7" w:rsidRDefault="002F55A3" w:rsidP="002F55A3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>Оценка компетенций в рамках дисциплины осуществляется по 4-балльной ранговой шкале с рангами: 2 (неудовлетворительно), 3 (</w:t>
      </w:r>
      <w:r>
        <w:rPr>
          <w:szCs w:val="24"/>
        </w:rPr>
        <w:t xml:space="preserve">удовлетворительно), 4(хорошо), </w:t>
      </w:r>
      <w:r w:rsidRPr="00AB07D7">
        <w:rPr>
          <w:szCs w:val="24"/>
        </w:rPr>
        <w:t>5 (отлично).</w:t>
      </w:r>
    </w:p>
    <w:p w14:paraId="04A52493" w14:textId="77777777" w:rsidR="002F55A3" w:rsidRPr="00AB07D7" w:rsidRDefault="002F55A3" w:rsidP="002F55A3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«отлично» выставляется обучающемуся, если все </w:t>
      </w:r>
      <w:r>
        <w:rPr>
          <w:szCs w:val="24"/>
        </w:rPr>
        <w:t xml:space="preserve">разделы </w:t>
      </w:r>
      <w:r w:rsidR="000A175B">
        <w:rPr>
          <w:szCs w:val="24"/>
        </w:rPr>
        <w:t>задания</w:t>
      </w:r>
      <w:r w:rsidRPr="00AB07D7">
        <w:rPr>
          <w:szCs w:val="24"/>
        </w:rPr>
        <w:t xml:space="preserve"> выполнены</w:t>
      </w:r>
      <w:r>
        <w:rPr>
          <w:szCs w:val="24"/>
        </w:rPr>
        <w:t xml:space="preserve"> в </w:t>
      </w:r>
      <w:r w:rsidR="000A175B">
        <w:rPr>
          <w:szCs w:val="24"/>
        </w:rPr>
        <w:t>течение пятого семестра</w:t>
      </w:r>
      <w:r>
        <w:rPr>
          <w:szCs w:val="24"/>
        </w:rPr>
        <w:t xml:space="preserve"> и</w:t>
      </w:r>
      <w:r w:rsidRPr="00AB07D7">
        <w:rPr>
          <w:szCs w:val="24"/>
        </w:rPr>
        <w:t xml:space="preserve"> в соответствии с требованиями, в полном объеме и без ошибок.</w:t>
      </w:r>
      <w:r>
        <w:rPr>
          <w:szCs w:val="24"/>
        </w:rPr>
        <w:t xml:space="preserve"> В ходе защиты продемонстрировано полное понимание сути выполненных расчётов и принятых решений. На вопросы преподавателя, касающиеся темы </w:t>
      </w:r>
      <w:r w:rsidR="000A175B">
        <w:rPr>
          <w:szCs w:val="24"/>
        </w:rPr>
        <w:t>раздела дисциплины</w:t>
      </w:r>
      <w:r>
        <w:rPr>
          <w:szCs w:val="24"/>
        </w:rPr>
        <w:t>, даёт правильные и обоснованные ответы.</w:t>
      </w:r>
    </w:p>
    <w:p w14:paraId="4E78C6B6" w14:textId="77777777" w:rsidR="002F55A3" w:rsidRPr="00AB07D7" w:rsidRDefault="002F55A3" w:rsidP="002F55A3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«хорошо» выставляется обучающемуся, если все </w:t>
      </w:r>
      <w:r>
        <w:rPr>
          <w:szCs w:val="24"/>
        </w:rPr>
        <w:t xml:space="preserve">разделы </w:t>
      </w:r>
      <w:r w:rsidR="000A175B">
        <w:rPr>
          <w:szCs w:val="24"/>
        </w:rPr>
        <w:t>задания</w:t>
      </w:r>
      <w:r w:rsidR="000A175B" w:rsidRPr="00AB07D7">
        <w:rPr>
          <w:szCs w:val="24"/>
        </w:rPr>
        <w:t xml:space="preserve"> выполнены</w:t>
      </w:r>
      <w:r w:rsidR="000A175B">
        <w:rPr>
          <w:szCs w:val="24"/>
        </w:rPr>
        <w:t xml:space="preserve"> в течение пятого семестра и</w:t>
      </w:r>
      <w:r w:rsidR="000A175B" w:rsidRPr="00AB07D7">
        <w:rPr>
          <w:szCs w:val="24"/>
        </w:rPr>
        <w:t xml:space="preserve"> в соответствии с требованиями</w:t>
      </w:r>
      <w:r w:rsidRPr="00AB07D7">
        <w:rPr>
          <w:szCs w:val="24"/>
        </w:rPr>
        <w:t>, в полном объеме и без ошибок.</w:t>
      </w:r>
      <w:r>
        <w:rPr>
          <w:szCs w:val="24"/>
        </w:rPr>
        <w:t xml:space="preserve"> В ходе защиты продемонстрировано понимание сути выполненных расчётов и принятых решений</w:t>
      </w:r>
      <w:r w:rsidRPr="00AB07D7">
        <w:rPr>
          <w:szCs w:val="24"/>
        </w:rPr>
        <w:t xml:space="preserve">, </w:t>
      </w:r>
      <w:r>
        <w:rPr>
          <w:szCs w:val="24"/>
        </w:rPr>
        <w:t xml:space="preserve">на </w:t>
      </w:r>
      <w:r w:rsidRPr="00AB07D7">
        <w:rPr>
          <w:szCs w:val="24"/>
        </w:rPr>
        <w:t>один или несколько</w:t>
      </w:r>
      <w:r>
        <w:rPr>
          <w:szCs w:val="24"/>
        </w:rPr>
        <w:t xml:space="preserve"> вопросов даны </w:t>
      </w:r>
      <w:r w:rsidRPr="00AB07D7">
        <w:rPr>
          <w:szCs w:val="24"/>
        </w:rPr>
        <w:t>ответ</w:t>
      </w:r>
      <w:r>
        <w:rPr>
          <w:szCs w:val="24"/>
        </w:rPr>
        <w:t>ы с несущественными ошибками</w:t>
      </w:r>
      <w:r w:rsidRPr="00AB07D7">
        <w:rPr>
          <w:szCs w:val="24"/>
        </w:rPr>
        <w:t>.</w:t>
      </w:r>
    </w:p>
    <w:p w14:paraId="0A6C0D83" w14:textId="77777777" w:rsidR="002F55A3" w:rsidRPr="00AB07D7" w:rsidRDefault="002F55A3" w:rsidP="002F55A3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 w:rsidRPr="00AB07D7">
        <w:rPr>
          <w:szCs w:val="24"/>
        </w:rPr>
        <w:t xml:space="preserve">Оценка «удовлетворительно» выставляется обучающемуся, если все </w:t>
      </w:r>
      <w:r>
        <w:rPr>
          <w:szCs w:val="24"/>
        </w:rPr>
        <w:t xml:space="preserve">разделы </w:t>
      </w:r>
      <w:r w:rsidR="000A175B">
        <w:rPr>
          <w:szCs w:val="24"/>
        </w:rPr>
        <w:t>задания</w:t>
      </w:r>
      <w:r w:rsidR="000A175B" w:rsidRPr="00AB07D7">
        <w:rPr>
          <w:szCs w:val="24"/>
        </w:rPr>
        <w:t xml:space="preserve"> выполнены</w:t>
      </w:r>
      <w:r w:rsidR="000A175B">
        <w:rPr>
          <w:szCs w:val="24"/>
        </w:rPr>
        <w:t xml:space="preserve"> </w:t>
      </w:r>
      <w:r w:rsidR="000A175B" w:rsidRPr="00AB07D7">
        <w:rPr>
          <w:szCs w:val="24"/>
        </w:rPr>
        <w:t>в соответствии с требованиями</w:t>
      </w:r>
      <w:r>
        <w:rPr>
          <w:szCs w:val="24"/>
        </w:rPr>
        <w:t xml:space="preserve">, </w:t>
      </w:r>
      <w:r w:rsidRPr="00AB07D7">
        <w:rPr>
          <w:szCs w:val="24"/>
        </w:rPr>
        <w:t>в полном объеме и без ошибок</w:t>
      </w:r>
      <w:r w:rsidR="000A175B">
        <w:rPr>
          <w:szCs w:val="24"/>
        </w:rPr>
        <w:t xml:space="preserve"> </w:t>
      </w:r>
      <w:r>
        <w:rPr>
          <w:szCs w:val="24"/>
        </w:rPr>
        <w:t xml:space="preserve">(с исправленными ошибками, выявленными в ходе проверки), но с отставанием от графика </w:t>
      </w:r>
      <w:r w:rsidR="000A175B">
        <w:rPr>
          <w:szCs w:val="24"/>
        </w:rPr>
        <w:t>учебного процесса</w:t>
      </w:r>
      <w:r w:rsidRPr="00AB07D7">
        <w:rPr>
          <w:szCs w:val="24"/>
        </w:rPr>
        <w:t>.</w:t>
      </w:r>
      <w:r>
        <w:rPr>
          <w:szCs w:val="24"/>
        </w:rPr>
        <w:t xml:space="preserve"> В ходе защиты продемонстрировано не полное понимание сути выполненных расчётов и принятых решений</w:t>
      </w:r>
      <w:r w:rsidRPr="00AB07D7">
        <w:rPr>
          <w:szCs w:val="24"/>
        </w:rPr>
        <w:t xml:space="preserve">, </w:t>
      </w:r>
      <w:r>
        <w:rPr>
          <w:szCs w:val="24"/>
        </w:rPr>
        <w:t>на</w:t>
      </w:r>
      <w:r w:rsidRPr="00AB07D7">
        <w:rPr>
          <w:szCs w:val="24"/>
        </w:rPr>
        <w:t xml:space="preserve"> один или несколько</w:t>
      </w:r>
      <w:r>
        <w:rPr>
          <w:szCs w:val="24"/>
        </w:rPr>
        <w:t xml:space="preserve"> вопросов даны </w:t>
      </w:r>
      <w:r w:rsidRPr="00AB07D7">
        <w:rPr>
          <w:szCs w:val="24"/>
        </w:rPr>
        <w:t>ответ</w:t>
      </w:r>
      <w:r>
        <w:rPr>
          <w:szCs w:val="24"/>
        </w:rPr>
        <w:t>ы с несущественными ошибками</w:t>
      </w:r>
      <w:r w:rsidRPr="00AB07D7">
        <w:rPr>
          <w:szCs w:val="24"/>
        </w:rPr>
        <w:t>.</w:t>
      </w:r>
    </w:p>
    <w:p w14:paraId="6E4F0273" w14:textId="77777777" w:rsidR="009C7A46" w:rsidRDefault="000A175B" w:rsidP="002F55A3">
      <w:pPr>
        <w:tabs>
          <w:tab w:val="left" w:pos="709"/>
        </w:tabs>
        <w:spacing w:after="0"/>
        <w:ind w:firstLine="567"/>
        <w:jc w:val="both"/>
        <w:rPr>
          <w:szCs w:val="24"/>
        </w:rPr>
      </w:pPr>
      <w:r>
        <w:rPr>
          <w:szCs w:val="24"/>
        </w:rPr>
        <w:t>В остальных случаях выс</w:t>
      </w:r>
      <w:r w:rsidR="009C7A46">
        <w:rPr>
          <w:szCs w:val="24"/>
        </w:rPr>
        <w:t>тавляется о</w:t>
      </w:r>
      <w:r w:rsidR="002F55A3" w:rsidRPr="00AB07D7">
        <w:rPr>
          <w:szCs w:val="24"/>
        </w:rPr>
        <w:t>ценка «неудовлетворительно»</w:t>
      </w:r>
      <w:r w:rsidR="009C7A46">
        <w:rPr>
          <w:szCs w:val="24"/>
        </w:rPr>
        <w:t>. В случае неудовлетворительной оценки студенту</w:t>
      </w:r>
      <w:r w:rsidR="00A33E64">
        <w:rPr>
          <w:szCs w:val="24"/>
        </w:rPr>
        <w:t>, для получения зачёта,</w:t>
      </w:r>
      <w:r w:rsidR="009C7A46">
        <w:rPr>
          <w:szCs w:val="24"/>
        </w:rPr>
        <w:t xml:space="preserve"> предоставляется время на доработку индивидуального задания в течение времени, </w:t>
      </w:r>
      <w:r w:rsidR="00A33E64">
        <w:rPr>
          <w:szCs w:val="24"/>
        </w:rPr>
        <w:t>отводимого положениями университета на ликвидацию академических задолженностей.</w:t>
      </w:r>
    </w:p>
    <w:p w14:paraId="681DE7E4" w14:textId="77777777" w:rsidR="00136204" w:rsidRDefault="00136204" w:rsidP="0012283E">
      <w:pPr>
        <w:pStyle w:val="31"/>
        <w:ind w:firstLine="567"/>
        <w:rPr>
          <w:i w:val="0"/>
          <w:sz w:val="24"/>
          <w:szCs w:val="24"/>
        </w:rPr>
      </w:pPr>
    </w:p>
    <w:p w14:paraId="5D9FEF8D" w14:textId="77777777" w:rsidR="001A57C4" w:rsidRDefault="001A57C4" w:rsidP="0012283E">
      <w:pPr>
        <w:pStyle w:val="a4"/>
        <w:tabs>
          <w:tab w:val="left" w:pos="993"/>
        </w:tabs>
        <w:ind w:left="0" w:firstLine="567"/>
        <w:jc w:val="both"/>
        <w:rPr>
          <w:b/>
          <w:i/>
          <w:sz w:val="24"/>
          <w:szCs w:val="24"/>
        </w:rPr>
      </w:pPr>
    </w:p>
    <w:p w14:paraId="5E56083E" w14:textId="210BD2BA" w:rsidR="00DC37FC" w:rsidRPr="00AB07D7" w:rsidRDefault="00D37E64" w:rsidP="0012283E">
      <w:pPr>
        <w:pStyle w:val="a4"/>
        <w:tabs>
          <w:tab w:val="left" w:pos="993"/>
        </w:tabs>
        <w:ind w:left="0" w:firstLine="567"/>
        <w:jc w:val="both"/>
        <w:rPr>
          <w:b/>
          <w:i/>
          <w:sz w:val="24"/>
          <w:szCs w:val="24"/>
        </w:rPr>
      </w:pPr>
      <w:r w:rsidRPr="00AB07D7">
        <w:rPr>
          <w:b/>
          <w:i/>
          <w:sz w:val="24"/>
          <w:szCs w:val="24"/>
        </w:rPr>
        <w:lastRenderedPageBreak/>
        <w:t>6</w:t>
      </w:r>
      <w:r w:rsidR="00DC37FC" w:rsidRPr="00AB07D7">
        <w:rPr>
          <w:b/>
          <w:i/>
          <w:sz w:val="24"/>
          <w:szCs w:val="24"/>
        </w:rPr>
        <w:t>. Перечень основной и дополнительной учебной литературы, необходимой для освоения дисциплины (модуля)</w:t>
      </w:r>
    </w:p>
    <w:p w14:paraId="25871A60" w14:textId="77777777" w:rsidR="00107B27" w:rsidRDefault="00107B27" w:rsidP="00107B27">
      <w:pPr>
        <w:pStyle w:val="31"/>
        <w:ind w:firstLine="425"/>
        <w:rPr>
          <w:i w:val="0"/>
          <w:sz w:val="28"/>
        </w:rPr>
      </w:pPr>
    </w:p>
    <w:p w14:paraId="4B0BA546" w14:textId="77777777" w:rsidR="004157F3" w:rsidRPr="007C71B3" w:rsidRDefault="004157F3" w:rsidP="004157F3">
      <w:pPr>
        <w:pStyle w:val="31"/>
        <w:ind w:firstLine="567"/>
        <w:rPr>
          <w:i w:val="0"/>
          <w:sz w:val="24"/>
          <w:szCs w:val="24"/>
        </w:rPr>
      </w:pPr>
      <w:r w:rsidRPr="007C71B3">
        <w:rPr>
          <w:i w:val="0"/>
          <w:sz w:val="24"/>
          <w:szCs w:val="24"/>
        </w:rPr>
        <w:t>а) основная учебная литература</w:t>
      </w:r>
    </w:p>
    <w:p w14:paraId="18D04473" w14:textId="77777777" w:rsidR="004157F3" w:rsidRDefault="00427756" w:rsidP="004157F3">
      <w:pPr>
        <w:numPr>
          <w:ilvl w:val="0"/>
          <w:numId w:val="7"/>
        </w:numPr>
        <w:spacing w:after="0"/>
        <w:jc w:val="both"/>
      </w:pPr>
      <w:r w:rsidRPr="00C10B36">
        <w:rPr>
          <w:szCs w:val="24"/>
        </w:rPr>
        <w:t xml:space="preserve">Первозванский, А.А. Курс теории автоматического управления [Электронный ресурс] : учеб. пособие </w:t>
      </w:r>
      <w:r w:rsidRPr="00536164">
        <w:t>–</w:t>
      </w:r>
      <w:r w:rsidRPr="00C10B36">
        <w:rPr>
          <w:szCs w:val="24"/>
        </w:rPr>
        <w:t xml:space="preserve"> Электрон. дан. </w:t>
      </w:r>
      <w:r w:rsidRPr="00536164">
        <w:t>–</w:t>
      </w:r>
      <w:r w:rsidRPr="00C10B36">
        <w:rPr>
          <w:szCs w:val="24"/>
        </w:rPr>
        <w:t xml:space="preserve"> Санкт-Петербург : Лань, 2015. </w:t>
      </w:r>
      <w:r w:rsidRPr="00536164">
        <w:t>–</w:t>
      </w:r>
      <w:r w:rsidRPr="00C10B36">
        <w:rPr>
          <w:szCs w:val="24"/>
        </w:rPr>
        <w:t xml:space="preserve"> 624 с. </w:t>
      </w:r>
      <w:r w:rsidRPr="00536164">
        <w:t>–</w:t>
      </w:r>
      <w:r w:rsidRPr="00C10B36">
        <w:rPr>
          <w:szCs w:val="24"/>
        </w:rPr>
        <w:t xml:space="preserve"> Режим доступа: https://e.lanbook.com/book/68460. </w:t>
      </w:r>
      <w:r w:rsidRPr="00536164">
        <w:t>–</w:t>
      </w:r>
      <w:r w:rsidRPr="00C10B36">
        <w:rPr>
          <w:szCs w:val="24"/>
        </w:rPr>
        <w:t xml:space="preserve"> Загл. с экрана</w:t>
      </w:r>
      <w:r>
        <w:t xml:space="preserve">; </w:t>
      </w:r>
    </w:p>
    <w:p w14:paraId="08DEB756" w14:textId="77777777" w:rsidR="004157F3" w:rsidRPr="00CC5855" w:rsidRDefault="004157F3" w:rsidP="00427756">
      <w:pPr>
        <w:pStyle w:val="a4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CC5855">
        <w:rPr>
          <w:sz w:val="24"/>
          <w:szCs w:val="24"/>
        </w:rPr>
        <w:t xml:space="preserve">Коновалов, Б.И. Теория автоматического управления [Электронный ресурс] : учеб. пособие / Б.И. Коновалов, Ю.М. Лебедев. </w:t>
      </w:r>
      <w:r w:rsidR="00427756" w:rsidRPr="00536164">
        <w:t>–</w:t>
      </w:r>
      <w:r w:rsidRPr="00CC5855">
        <w:rPr>
          <w:sz w:val="24"/>
          <w:szCs w:val="24"/>
        </w:rPr>
        <w:t xml:space="preserve"> Электрон. дан. </w:t>
      </w:r>
      <w:r w:rsidR="00427756" w:rsidRPr="00536164">
        <w:t>–</w:t>
      </w:r>
      <w:r w:rsidRPr="00CC5855">
        <w:rPr>
          <w:sz w:val="24"/>
          <w:szCs w:val="24"/>
        </w:rPr>
        <w:t xml:space="preserve"> Санкт-Петербург : Лань, 2016. </w:t>
      </w:r>
      <w:r w:rsidR="00427756" w:rsidRPr="00536164">
        <w:t>–</w:t>
      </w:r>
      <w:r w:rsidRPr="00CC5855">
        <w:rPr>
          <w:sz w:val="24"/>
          <w:szCs w:val="24"/>
        </w:rPr>
        <w:t xml:space="preserve"> 224 с. </w:t>
      </w:r>
      <w:r w:rsidR="00427756" w:rsidRPr="00536164">
        <w:t>–</w:t>
      </w:r>
      <w:r w:rsidRPr="00CC5855">
        <w:rPr>
          <w:sz w:val="24"/>
          <w:szCs w:val="24"/>
        </w:rPr>
        <w:t xml:space="preserve"> Режим доступа: https://e.lanbook.com/book/71753. </w:t>
      </w:r>
      <w:r w:rsidR="00427756" w:rsidRPr="00536164">
        <w:t>–</w:t>
      </w:r>
      <w:r w:rsidRPr="00CC5855">
        <w:rPr>
          <w:sz w:val="24"/>
          <w:szCs w:val="24"/>
        </w:rPr>
        <w:t xml:space="preserve"> Загл. с экрана. </w:t>
      </w:r>
    </w:p>
    <w:p w14:paraId="632C23A0" w14:textId="77777777" w:rsidR="004157F3" w:rsidRPr="007C71B3" w:rsidRDefault="004157F3" w:rsidP="004157F3">
      <w:pPr>
        <w:pStyle w:val="31"/>
        <w:tabs>
          <w:tab w:val="num" w:pos="851"/>
        </w:tabs>
        <w:ind w:firstLine="567"/>
        <w:rPr>
          <w:i w:val="0"/>
          <w:sz w:val="24"/>
          <w:szCs w:val="24"/>
        </w:rPr>
      </w:pPr>
    </w:p>
    <w:p w14:paraId="2F5F929C" w14:textId="77777777" w:rsidR="004157F3" w:rsidRDefault="004157F3" w:rsidP="00427756">
      <w:pPr>
        <w:pStyle w:val="31"/>
        <w:tabs>
          <w:tab w:val="num" w:pos="851"/>
        </w:tabs>
        <w:ind w:firstLine="567"/>
        <w:rPr>
          <w:i w:val="0"/>
          <w:sz w:val="24"/>
          <w:szCs w:val="24"/>
        </w:rPr>
      </w:pPr>
      <w:r w:rsidRPr="007C71B3">
        <w:rPr>
          <w:i w:val="0"/>
          <w:sz w:val="24"/>
          <w:szCs w:val="24"/>
        </w:rPr>
        <w:t>б) дополнительная учебная литература</w:t>
      </w:r>
    </w:p>
    <w:p w14:paraId="00882A37" w14:textId="77777777" w:rsidR="00427756" w:rsidRPr="007C71B3" w:rsidRDefault="00427756" w:rsidP="00427756">
      <w:pPr>
        <w:pStyle w:val="31"/>
        <w:tabs>
          <w:tab w:val="num" w:pos="851"/>
        </w:tabs>
        <w:ind w:firstLine="567"/>
        <w:rPr>
          <w:i w:val="0"/>
          <w:sz w:val="24"/>
          <w:szCs w:val="24"/>
        </w:rPr>
      </w:pPr>
    </w:p>
    <w:p w14:paraId="02C834A9" w14:textId="77777777" w:rsidR="004157F3" w:rsidRDefault="004157F3" w:rsidP="004157F3">
      <w:pPr>
        <w:numPr>
          <w:ilvl w:val="0"/>
          <w:numId w:val="15"/>
        </w:numPr>
        <w:spacing w:after="0"/>
        <w:jc w:val="both"/>
      </w:pPr>
      <w:r>
        <w:t>Попов Е.П. Теория линейных систем автоматического регулирования и управления</w:t>
      </w:r>
      <w:r w:rsidR="00C915A9">
        <w:t xml:space="preserve"> </w:t>
      </w:r>
      <w:r w:rsidR="00C915A9" w:rsidRPr="007461F2">
        <w:t>[</w:t>
      </w:r>
      <w:r w:rsidR="00C915A9">
        <w:t>Текст</w:t>
      </w:r>
      <w:r w:rsidR="00C915A9" w:rsidRPr="007461F2">
        <w:t>]</w:t>
      </w:r>
      <w:r>
        <w:t>: учеб. пос. /  Е.П. Попов. – М. Наука, 1989. – 301 с. (83);</w:t>
      </w:r>
    </w:p>
    <w:p w14:paraId="5598DF1B" w14:textId="77777777" w:rsidR="004157F3" w:rsidRDefault="004157F3" w:rsidP="004157F3">
      <w:pPr>
        <w:numPr>
          <w:ilvl w:val="0"/>
          <w:numId w:val="15"/>
        </w:numPr>
        <w:spacing w:after="0"/>
        <w:jc w:val="both"/>
      </w:pPr>
      <w:r>
        <w:t xml:space="preserve">Попов, Е.П. Теория нелинейных систем автоматического регулирования и управления </w:t>
      </w:r>
      <w:r w:rsidRPr="007461F2">
        <w:t>[</w:t>
      </w:r>
      <w:r>
        <w:t>Текст</w:t>
      </w:r>
      <w:r w:rsidRPr="007461F2">
        <w:t>]</w:t>
      </w:r>
      <w:r>
        <w:t xml:space="preserve">: учеб. пос. / Е. П. Попов. </w:t>
      </w:r>
      <w:r w:rsidR="003A588C">
        <w:t>–</w:t>
      </w:r>
      <w:r>
        <w:t xml:space="preserve"> 2-е изд., стер. </w:t>
      </w:r>
      <w:r w:rsidR="003A588C">
        <w:t>–</w:t>
      </w:r>
      <w:r>
        <w:t xml:space="preserve"> М. : Наука, 1988. </w:t>
      </w:r>
      <w:r w:rsidR="003A588C">
        <w:t>–</w:t>
      </w:r>
      <w:r>
        <w:t xml:space="preserve"> 256 с. (56);</w:t>
      </w:r>
    </w:p>
    <w:p w14:paraId="64B3FE7C" w14:textId="77777777" w:rsidR="003A588C" w:rsidRPr="00B00675" w:rsidRDefault="003A588C" w:rsidP="003A588C">
      <w:pPr>
        <w:numPr>
          <w:ilvl w:val="0"/>
          <w:numId w:val="15"/>
        </w:numPr>
        <w:spacing w:after="0"/>
        <w:jc w:val="both"/>
        <w:rPr>
          <w:szCs w:val="24"/>
        </w:rPr>
      </w:pPr>
      <w:r w:rsidRPr="00B00675">
        <w:rPr>
          <w:bCs/>
          <w:color w:val="000000"/>
          <w:szCs w:val="24"/>
        </w:rPr>
        <w:t>Бесекерский</w:t>
      </w:r>
      <w:r>
        <w:rPr>
          <w:bCs/>
          <w:color w:val="000000"/>
          <w:szCs w:val="24"/>
        </w:rPr>
        <w:t>,</w:t>
      </w:r>
      <w:r w:rsidRPr="00B00675">
        <w:rPr>
          <w:bCs/>
          <w:color w:val="000000"/>
          <w:szCs w:val="24"/>
        </w:rPr>
        <w:t xml:space="preserve"> В</w:t>
      </w:r>
      <w:r>
        <w:rPr>
          <w:bCs/>
          <w:color w:val="000000"/>
          <w:szCs w:val="24"/>
        </w:rPr>
        <w:t>.</w:t>
      </w:r>
      <w:r w:rsidRPr="00B00675">
        <w:rPr>
          <w:bCs/>
          <w:color w:val="000000"/>
          <w:szCs w:val="24"/>
        </w:rPr>
        <w:t>А</w:t>
      </w:r>
      <w:r>
        <w:rPr>
          <w:bCs/>
          <w:color w:val="000000"/>
          <w:szCs w:val="24"/>
        </w:rPr>
        <w:t>.</w:t>
      </w:r>
      <w:r w:rsidRPr="00B00675">
        <w:rPr>
          <w:color w:val="000000"/>
          <w:szCs w:val="24"/>
        </w:rPr>
        <w:t xml:space="preserve"> Теория систем автоматического управления / В. А. Бесекерский, Е. П. Попов. </w:t>
      </w:r>
      <w:r>
        <w:t>–</w:t>
      </w:r>
      <w:r w:rsidRPr="00B00675">
        <w:rPr>
          <w:color w:val="000000"/>
          <w:szCs w:val="24"/>
        </w:rPr>
        <w:t xml:space="preserve"> Изд. 4-е , перераб. и доп. </w:t>
      </w:r>
      <w:r>
        <w:t>–</w:t>
      </w:r>
      <w:r w:rsidRPr="00B00675">
        <w:rPr>
          <w:color w:val="000000"/>
          <w:szCs w:val="24"/>
        </w:rPr>
        <w:t xml:space="preserve"> СПб. : Профессия, 2003. </w:t>
      </w:r>
      <w:r>
        <w:t>–</w:t>
      </w:r>
      <w:r w:rsidRPr="00B00675">
        <w:rPr>
          <w:color w:val="000000"/>
          <w:szCs w:val="24"/>
        </w:rPr>
        <w:t xml:space="preserve"> 752 с. : ил. </w:t>
      </w:r>
      <w:r>
        <w:t>–</w:t>
      </w:r>
      <w:r w:rsidRPr="00B00675">
        <w:rPr>
          <w:color w:val="000000"/>
          <w:szCs w:val="24"/>
        </w:rPr>
        <w:t xml:space="preserve"> (Специалист). </w:t>
      </w:r>
      <w:r>
        <w:t>–</w:t>
      </w:r>
      <w:r w:rsidRPr="00B00675">
        <w:rPr>
          <w:color w:val="000000"/>
          <w:szCs w:val="24"/>
        </w:rPr>
        <w:t xml:space="preserve"> ISBN 5-93913-035-6 : 280,50.</w:t>
      </w:r>
      <w:r w:rsidRPr="00B00675">
        <w:rPr>
          <w:szCs w:val="24"/>
        </w:rPr>
        <w:t xml:space="preserve"> (</w:t>
      </w:r>
      <w:r>
        <w:rPr>
          <w:szCs w:val="24"/>
        </w:rPr>
        <w:t>47</w:t>
      </w:r>
      <w:r w:rsidRPr="00B00675">
        <w:rPr>
          <w:szCs w:val="24"/>
        </w:rPr>
        <w:t>);</w:t>
      </w:r>
    </w:p>
    <w:p w14:paraId="6836CD4F" w14:textId="77777777" w:rsidR="004157F3" w:rsidRPr="00D54705" w:rsidRDefault="004157F3" w:rsidP="004157F3">
      <w:pPr>
        <w:spacing w:after="0"/>
        <w:ind w:left="720"/>
        <w:jc w:val="both"/>
      </w:pPr>
    </w:p>
    <w:p w14:paraId="196F4FFB" w14:textId="77777777" w:rsidR="004157F3" w:rsidRDefault="004157F3" w:rsidP="004157F3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C1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</w:t>
      </w:r>
      <w:r w:rsidRPr="007C71B3">
        <w:rPr>
          <w:b/>
          <w:sz w:val="24"/>
          <w:szCs w:val="24"/>
        </w:rPr>
        <w:t>етодические указания для обучающихся по освоению дисциплины (модуля)</w:t>
      </w:r>
    </w:p>
    <w:p w14:paraId="5E5C0275" w14:textId="77777777" w:rsidR="004157F3" w:rsidRDefault="004157F3" w:rsidP="004157F3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0AD73E24" w14:textId="77777777" w:rsidR="004157F3" w:rsidRPr="002D74C2" w:rsidRDefault="004157F3" w:rsidP="004157F3">
      <w:pPr>
        <w:pStyle w:val="21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2D74C2">
        <w:rPr>
          <w:szCs w:val="24"/>
        </w:rPr>
        <w:t>Гросс, В.Ю. Расчёт линейной системы стабилизации угловой скорости электродвигателя постоянного тока [Электронный ресурс]: задания и методические указания к выполнению курсового проекта по курсу «Теория автоматического управления»/ В.Ю. Гросс, Е.Г. Гурова. - Новосибирск: Изд-во Новосиб. гос. акад. вод. трансп., 2014. – 45 с.</w:t>
      </w:r>
      <w:r>
        <w:rPr>
          <w:szCs w:val="24"/>
        </w:rPr>
        <w:t xml:space="preserve"> </w:t>
      </w:r>
      <w:r w:rsidRPr="00536164">
        <w:t>–</w:t>
      </w:r>
      <w:r>
        <w:t xml:space="preserve"> Сетевой ресурс. Открывается с использованием Adobe reader версии 9.0 и новее. </w:t>
      </w:r>
      <w:r w:rsidRPr="00536164">
        <w:t>–</w:t>
      </w:r>
      <w:r w:rsidRPr="00C10B36">
        <w:rPr>
          <w:szCs w:val="24"/>
        </w:rPr>
        <w:t xml:space="preserve"> Режим доступа: </w:t>
      </w:r>
      <w:hyperlink r:id="rId28" w:history="1">
        <w:r w:rsidRPr="00136EC2">
          <w:rPr>
            <w:rStyle w:val="ab"/>
            <w:szCs w:val="24"/>
          </w:rPr>
          <w:t>http://libcat.nsawt.ru/cgi-bin/cgi.exe/login?m=104519</w:t>
        </w:r>
      </w:hyperlink>
      <w:r>
        <w:rPr>
          <w:szCs w:val="24"/>
        </w:rPr>
        <w:t xml:space="preserve">. </w:t>
      </w:r>
      <w:r w:rsidRPr="00536164">
        <w:t>–</w:t>
      </w:r>
      <w:r>
        <w:rPr>
          <w:szCs w:val="24"/>
        </w:rPr>
        <w:t xml:space="preserve"> Загл. с экрана; </w:t>
      </w:r>
    </w:p>
    <w:p w14:paraId="7E779350" w14:textId="77777777" w:rsidR="004157F3" w:rsidRPr="00F70FA8" w:rsidRDefault="004157F3" w:rsidP="004157F3">
      <w:pPr>
        <w:pStyle w:val="21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F70FA8">
        <w:rPr>
          <w:szCs w:val="24"/>
        </w:rPr>
        <w:t xml:space="preserve">Гросс В.Ю. Теория автоматического управления [Электронный ресурс] : метод. указ. к компьютерному варианту лаб. работ по курсу "Теория автоматического управления" для студентов спец. "Электроприровод и автоматика промышленных установок и техн. комплексов" и "Эксп. судового электрооборудования и средств автоматики" / В. Ю. Гросс, Е. Г. Гурова. </w:t>
      </w:r>
      <w:r w:rsidRPr="00536164">
        <w:t>–</w:t>
      </w:r>
      <w:r w:rsidRPr="00F70FA8">
        <w:rPr>
          <w:szCs w:val="24"/>
        </w:rPr>
        <w:t xml:space="preserve"> Новосибирск: Изд-во Новосиб. гос. акад. вод. трансп., 2014. </w:t>
      </w:r>
      <w:r w:rsidRPr="00536164">
        <w:t>–</w:t>
      </w:r>
      <w:r w:rsidRPr="00F70FA8">
        <w:rPr>
          <w:szCs w:val="24"/>
        </w:rPr>
        <w:t xml:space="preserve"> 53 с.  </w:t>
      </w:r>
      <w:r w:rsidRPr="00536164">
        <w:t>–</w:t>
      </w:r>
      <w:r>
        <w:t xml:space="preserve"> Сетевой ресурс. Открывается с использованием Adobe reader версии 9.0 и новее. </w:t>
      </w:r>
      <w:r w:rsidRPr="00536164">
        <w:t>–</w:t>
      </w:r>
      <w:r w:rsidRPr="00F70FA8">
        <w:rPr>
          <w:szCs w:val="24"/>
        </w:rPr>
        <w:t xml:space="preserve"> Режим доступа: </w:t>
      </w:r>
      <w:r>
        <w:rPr>
          <w:szCs w:val="24"/>
        </w:rPr>
        <w:t xml:space="preserve"> </w:t>
      </w:r>
      <w:hyperlink r:id="rId29" w:history="1">
        <w:r w:rsidRPr="00136EC2">
          <w:rPr>
            <w:rStyle w:val="ab"/>
            <w:szCs w:val="24"/>
          </w:rPr>
          <w:t>http://libcat.nsawt.ru/cgi-bin/cgi.exe/login?m=105659</w:t>
        </w:r>
      </w:hyperlink>
      <w:r>
        <w:rPr>
          <w:szCs w:val="24"/>
        </w:rPr>
        <w:t xml:space="preserve">. </w:t>
      </w:r>
      <w:r w:rsidRPr="00536164">
        <w:t>–</w:t>
      </w:r>
      <w:r w:rsidRPr="00C10B36">
        <w:rPr>
          <w:szCs w:val="24"/>
        </w:rPr>
        <w:t xml:space="preserve"> Загл. с экрана.</w:t>
      </w:r>
    </w:p>
    <w:p w14:paraId="4C5B52A8" w14:textId="77777777" w:rsidR="004157F3" w:rsidRDefault="004157F3" w:rsidP="00752C2A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14:paraId="667ED4C4" w14:textId="77777777" w:rsidR="00752C2A" w:rsidRDefault="00752C2A" w:rsidP="00752C2A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изучении типовых звеньев автоматики рекомендуется сначала изучить их передаточные функции и переходные характеристики, затем структурные преобразования и передаточные функции замкнутых систем. Это позволит исследовать статические свойства систем с различными типами регуляторов. </w:t>
      </w:r>
      <w:r w:rsidR="00D9105E">
        <w:rPr>
          <w:sz w:val="24"/>
          <w:szCs w:val="24"/>
        </w:rPr>
        <w:t>Полученные знания необходимо закрепить выполнением части курсового проекта, посвящённой расчёту коэффициента разомкнутой системы по заданной статической ошибке и передаточного коэффициента делителя напряжения.</w:t>
      </w:r>
    </w:p>
    <w:p w14:paraId="2AB545F6" w14:textId="77777777" w:rsidR="00752C2A" w:rsidRDefault="00752C2A" w:rsidP="00752C2A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освоения этого материала следует вернуться к изучению частотных характеристик типовых звеньев и систем регулирования, что упростит понимание </w:t>
      </w:r>
      <w:r w:rsidR="00D9105E">
        <w:rPr>
          <w:sz w:val="24"/>
          <w:szCs w:val="24"/>
        </w:rPr>
        <w:t xml:space="preserve">разделов по исследованию устойчивости линейных САР и синтезу корректирующих звеньев. </w:t>
      </w:r>
      <w:r w:rsidR="004E4FB3">
        <w:rPr>
          <w:sz w:val="24"/>
          <w:szCs w:val="24"/>
        </w:rPr>
        <w:t>Изученный материал рекомендуется закрепить определением устойчивости САР в курсовом проекте и синтезом корректирующего звена.</w:t>
      </w:r>
    </w:p>
    <w:p w14:paraId="0749B148" w14:textId="77777777" w:rsidR="004E4FB3" w:rsidRDefault="004E4FB3" w:rsidP="00752C2A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САР, разрабатываемой в курсовом проекте</w:t>
      </w:r>
      <w:r w:rsidR="00246F22">
        <w:rPr>
          <w:sz w:val="24"/>
          <w:szCs w:val="24"/>
        </w:rPr>
        <w:t xml:space="preserve"> студентами заочного факультета</w:t>
      </w:r>
      <w:r>
        <w:rPr>
          <w:sz w:val="24"/>
          <w:szCs w:val="24"/>
        </w:rPr>
        <w:t>, допускается проводить в период лабораторно-экзаменационной сессии под руководством преподавателя.</w:t>
      </w:r>
      <w:r w:rsidR="00246F22">
        <w:rPr>
          <w:sz w:val="24"/>
          <w:szCs w:val="24"/>
        </w:rPr>
        <w:t xml:space="preserve"> С разрешения преподавателя для студентов заочного факультета допускается исключить </w:t>
      </w:r>
      <w:r w:rsidR="00246F22">
        <w:rPr>
          <w:sz w:val="24"/>
          <w:szCs w:val="24"/>
        </w:rPr>
        <w:lastRenderedPageBreak/>
        <w:t>компьютерное моделирование</w:t>
      </w:r>
      <w:r w:rsidR="003E0EF9">
        <w:rPr>
          <w:sz w:val="24"/>
          <w:szCs w:val="24"/>
        </w:rPr>
        <w:t xml:space="preserve"> САР (при отсутствии программного обеспечения в филиалах), заменив его определением запасов устойчивости по частотным характеристикам скорректированной системы.</w:t>
      </w:r>
    </w:p>
    <w:p w14:paraId="3122D280" w14:textId="77777777" w:rsidR="00D9105E" w:rsidRPr="00752C2A" w:rsidRDefault="00D9105E" w:rsidP="00752C2A">
      <w:pPr>
        <w:pStyle w:val="a4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нелинейных САР основное внимание необходимо уделить исследованию режимов автоколебаний (методом гармонической линеаризации) и определению абсолютной устойчивости (критерий абсолютной устойчивости В.М. Попова).</w:t>
      </w:r>
    </w:p>
    <w:p w14:paraId="1FF24CF2" w14:textId="77777777" w:rsidR="00D37E64" w:rsidRDefault="00D37E64" w:rsidP="00752C2A">
      <w:pPr>
        <w:pStyle w:val="31"/>
        <w:rPr>
          <w:i w:val="0"/>
          <w:color w:val="000000"/>
          <w:sz w:val="24"/>
          <w:szCs w:val="24"/>
        </w:rPr>
      </w:pPr>
    </w:p>
    <w:p w14:paraId="2D7EAE97" w14:textId="77777777" w:rsidR="00D37E64" w:rsidRDefault="00D37E64" w:rsidP="00B81934">
      <w:pPr>
        <w:pStyle w:val="a4"/>
        <w:numPr>
          <w:ilvl w:val="0"/>
          <w:numId w:val="17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6C1BA9">
        <w:rPr>
          <w:b/>
          <w:sz w:val="24"/>
          <w:szCs w:val="24"/>
        </w:rPr>
        <w:t>Перечень учебно-методического обеспечения для самостоятельной работы обучающихся</w:t>
      </w:r>
    </w:p>
    <w:p w14:paraId="6FFCA60D" w14:textId="77777777" w:rsidR="00752C2A" w:rsidRPr="00752C2A" w:rsidRDefault="00752C2A" w:rsidP="00752C2A">
      <w:pPr>
        <w:tabs>
          <w:tab w:val="left" w:pos="993"/>
        </w:tabs>
        <w:ind w:left="425"/>
        <w:jc w:val="both"/>
        <w:rPr>
          <w:b/>
          <w:szCs w:val="24"/>
        </w:rPr>
      </w:pPr>
    </w:p>
    <w:p w14:paraId="4A7B40B3" w14:textId="77777777" w:rsidR="00490F28" w:rsidRPr="00441D85" w:rsidRDefault="002D74C2" w:rsidP="002D74C2">
      <w:pPr>
        <w:pStyle w:val="a4"/>
        <w:numPr>
          <w:ilvl w:val="0"/>
          <w:numId w:val="21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2D74C2">
        <w:rPr>
          <w:bCs/>
          <w:sz w:val="24"/>
          <w:szCs w:val="24"/>
        </w:rPr>
        <w:t>Шапиро, С.А.</w:t>
      </w:r>
      <w:r>
        <w:rPr>
          <w:b/>
          <w:bCs/>
          <w:sz w:val="24"/>
          <w:szCs w:val="24"/>
        </w:rPr>
        <w:t xml:space="preserve"> </w:t>
      </w:r>
      <w:r w:rsidRPr="00572848">
        <w:rPr>
          <w:sz w:val="24"/>
          <w:szCs w:val="24"/>
        </w:rPr>
        <w:t>Специфика самостоятельной работы студента в транспортном вузе. Теорет.</w:t>
      </w:r>
      <w:r>
        <w:rPr>
          <w:sz w:val="24"/>
          <w:szCs w:val="24"/>
        </w:rPr>
        <w:t xml:space="preserve"> </w:t>
      </w:r>
      <w:r w:rsidRPr="00572848">
        <w:rPr>
          <w:sz w:val="24"/>
          <w:szCs w:val="24"/>
        </w:rPr>
        <w:t>ч.1 / С. А. Шапиро ; М-во трансп. Рос. Федерации, Новосиб. гос. акад. вод. трансп. - Новосибирск : НГАВТ, 2006. - 19 с.</w:t>
      </w:r>
    </w:p>
    <w:p w14:paraId="756DF628" w14:textId="77777777" w:rsidR="00B6716D" w:rsidRPr="006C1BA9" w:rsidRDefault="00B6716D" w:rsidP="00B6716D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</w:p>
    <w:p w14:paraId="16894249" w14:textId="77777777" w:rsidR="00D37E64" w:rsidRDefault="00D37E64" w:rsidP="00B81934">
      <w:pPr>
        <w:pStyle w:val="a4"/>
        <w:numPr>
          <w:ilvl w:val="0"/>
          <w:numId w:val="18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C71B3">
        <w:rPr>
          <w:b/>
          <w:sz w:val="24"/>
          <w:szCs w:val="24"/>
        </w:rPr>
        <w:t>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2AC0B7C6" w14:textId="77777777" w:rsidR="00647E3D" w:rsidRDefault="00647E3D" w:rsidP="004157F3">
      <w:pPr>
        <w:tabs>
          <w:tab w:val="left" w:pos="993"/>
        </w:tabs>
        <w:spacing w:after="0"/>
        <w:ind w:left="851"/>
        <w:jc w:val="both"/>
        <w:rPr>
          <w:szCs w:val="24"/>
        </w:rPr>
      </w:pPr>
    </w:p>
    <w:p w14:paraId="3E56E4D2" w14:textId="77777777" w:rsidR="00922220" w:rsidRDefault="004157F3" w:rsidP="00B81934">
      <w:pPr>
        <w:tabs>
          <w:tab w:val="left" w:pos="993"/>
        </w:tabs>
        <w:ind w:left="851"/>
        <w:jc w:val="both"/>
        <w:rPr>
          <w:szCs w:val="24"/>
        </w:rPr>
      </w:pPr>
      <w:r w:rsidRPr="00A60826">
        <w:t>Единое окно доступа к образовательным ресурсам</w:t>
      </w:r>
      <w:r>
        <w:t xml:space="preserve"> </w:t>
      </w:r>
      <w:r w:rsidRPr="00E06A2F">
        <w:t>[</w:t>
      </w:r>
      <w:r>
        <w:t>Электронный ресурс</w:t>
      </w:r>
      <w:r w:rsidRPr="00E06A2F">
        <w:t>]</w:t>
      </w:r>
      <w:r>
        <w:t xml:space="preserve"> </w:t>
      </w:r>
      <w:r>
        <w:rPr>
          <w:rStyle w:val="breadcrumbs-delimeter"/>
        </w:rPr>
        <w:t xml:space="preserve">// </w:t>
      </w:r>
      <w:r w:rsidRPr="00A60826">
        <w:t>Федеральный портал</w:t>
      </w:r>
      <w:r>
        <w:t xml:space="preserve">/ </w:t>
      </w:r>
      <w:r w:rsidRPr="00A60826">
        <w:t>Автоматика и телемеханика. Вычислительная техника</w:t>
      </w:r>
      <w:r>
        <w:t xml:space="preserve">. </w:t>
      </w:r>
      <w:r w:rsidRPr="00536164">
        <w:t>–</w:t>
      </w:r>
      <w:r>
        <w:t xml:space="preserve"> Доступ свободный. </w:t>
      </w:r>
      <w:r w:rsidRPr="00536164">
        <w:t>–</w:t>
      </w:r>
      <w:r>
        <w:t xml:space="preserve"> Режим доступа: </w:t>
      </w:r>
      <w:r>
        <w:rPr>
          <w:lang w:val="en-US"/>
        </w:rPr>
        <w:t>URL</w:t>
      </w:r>
      <w:r>
        <w:t xml:space="preserve">: </w:t>
      </w:r>
      <w:hyperlink r:id="rId30" w:history="1">
        <w:r w:rsidRPr="00B818E5">
          <w:rPr>
            <w:rStyle w:val="ab"/>
            <w:szCs w:val="24"/>
          </w:rPr>
          <w:t>http://window.edu.ru/catalog/resources?_nr=20</w:t>
        </w:r>
      </w:hyperlink>
      <w:r>
        <w:t>.</w:t>
      </w:r>
    </w:p>
    <w:p w14:paraId="2695277B" w14:textId="77777777" w:rsidR="007C71B3" w:rsidRDefault="007C71B3" w:rsidP="00B6716D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C1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7C71B3">
        <w:rPr>
          <w:b/>
          <w:sz w:val="24"/>
          <w:szCs w:val="24"/>
        </w:rPr>
        <w:t>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</w:t>
      </w:r>
      <w:r>
        <w:rPr>
          <w:b/>
          <w:sz w:val="24"/>
          <w:szCs w:val="24"/>
        </w:rPr>
        <w:t>чных систем (при необходимости)</w:t>
      </w:r>
    </w:p>
    <w:p w14:paraId="43184F55" w14:textId="77777777" w:rsidR="007C71B3" w:rsidRDefault="007C71B3" w:rsidP="007C71B3">
      <w:pPr>
        <w:pStyle w:val="a4"/>
        <w:tabs>
          <w:tab w:val="left" w:pos="993"/>
        </w:tabs>
        <w:ind w:left="0"/>
        <w:jc w:val="both"/>
        <w:rPr>
          <w:b/>
          <w:sz w:val="24"/>
          <w:szCs w:val="24"/>
        </w:rPr>
      </w:pPr>
    </w:p>
    <w:p w14:paraId="16A84BD2" w14:textId="77777777" w:rsidR="0072430D" w:rsidRPr="00B6716D" w:rsidRDefault="00B6716D" w:rsidP="0012283E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Cs w:val="24"/>
          <w:lang w:val="en-US" w:eastAsia="ru-RU"/>
        </w:rPr>
      </w:pPr>
      <w:r w:rsidRPr="00B6716D">
        <w:rPr>
          <w:rStyle w:val="a8"/>
          <w:rFonts w:eastAsiaTheme="majorEastAsia"/>
        </w:rPr>
        <w:t xml:space="preserve">Среда моделирования MATLAB (версия не ниже 2008 г.) </w:t>
      </w:r>
      <w:r w:rsidRPr="00B6716D">
        <w:rPr>
          <w:rStyle w:val="a8"/>
          <w:rFonts w:eastAsiaTheme="majorEastAsia"/>
          <w:lang w:val="en-US"/>
        </w:rPr>
        <w:t>© MathWorks. All Rights Reserved. (http://www.mathworks.com).</w:t>
      </w:r>
    </w:p>
    <w:p w14:paraId="517165E5" w14:textId="77777777" w:rsidR="007E33FF" w:rsidRPr="009441D6" w:rsidRDefault="007E33FF" w:rsidP="0012283E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9441D6">
        <w:rPr>
          <w:szCs w:val="24"/>
        </w:rPr>
        <w:t xml:space="preserve">Электронно-библиотечная система «Лань». </w:t>
      </w:r>
    </w:p>
    <w:p w14:paraId="065EDB49" w14:textId="77777777" w:rsidR="007E33FF" w:rsidRPr="009441D6" w:rsidRDefault="007E33FF" w:rsidP="0012283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9441D6">
        <w:t xml:space="preserve">Информационно-поисковая система «Консультант Плюс». </w:t>
      </w:r>
    </w:p>
    <w:p w14:paraId="000F31E0" w14:textId="77777777" w:rsidR="007E33FF" w:rsidRPr="007E33FF" w:rsidRDefault="007E33FF" w:rsidP="00B6716D">
      <w:pPr>
        <w:tabs>
          <w:tab w:val="left" w:pos="993"/>
        </w:tabs>
        <w:spacing w:after="0"/>
        <w:ind w:firstLine="567"/>
        <w:jc w:val="both"/>
        <w:rPr>
          <w:rFonts w:eastAsia="Times New Roman"/>
          <w:szCs w:val="24"/>
          <w:lang w:eastAsia="ru-RU"/>
        </w:rPr>
      </w:pPr>
    </w:p>
    <w:p w14:paraId="61F9143F" w14:textId="77777777" w:rsidR="007C71B3" w:rsidRDefault="007C71B3" w:rsidP="00B6716D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6C1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</w:t>
      </w:r>
      <w:r w:rsidRPr="007C71B3">
        <w:rPr>
          <w:b/>
          <w:sz w:val="24"/>
          <w:szCs w:val="24"/>
        </w:rPr>
        <w:t>писание материально-технической базы, необходимой для осуществления образовательного процесса по дисциплине (модулю).</w:t>
      </w:r>
    </w:p>
    <w:p w14:paraId="2B8AA5BB" w14:textId="77777777" w:rsidR="004157F3" w:rsidRDefault="004157F3" w:rsidP="00B6716D">
      <w:pPr>
        <w:pStyle w:val="a4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5956"/>
      </w:tblGrid>
      <w:tr w:rsidR="0072430D" w:rsidRPr="004F0B6E" w14:paraId="2544CB96" w14:textId="77777777" w:rsidTr="00C5610F">
        <w:trPr>
          <w:jc w:val="center"/>
        </w:trPr>
        <w:tc>
          <w:tcPr>
            <w:tcW w:w="4257" w:type="dxa"/>
          </w:tcPr>
          <w:p w14:paraId="0104CD2E" w14:textId="77777777" w:rsidR="0072430D" w:rsidRPr="007C71B3" w:rsidRDefault="0072430D" w:rsidP="00B6716D">
            <w:pPr>
              <w:spacing w:after="0"/>
              <w:jc w:val="center"/>
              <w:rPr>
                <w:szCs w:val="24"/>
              </w:rPr>
            </w:pPr>
            <w:r w:rsidRPr="007C71B3">
              <w:rPr>
                <w:szCs w:val="24"/>
              </w:rPr>
              <w:t xml:space="preserve">Наименование специализированных </w:t>
            </w:r>
            <w:r>
              <w:rPr>
                <w:szCs w:val="24"/>
              </w:rPr>
              <w:br/>
            </w:r>
            <w:r w:rsidRPr="007C71B3">
              <w:rPr>
                <w:szCs w:val="24"/>
              </w:rPr>
              <w:t>аудиторий, кабинетов, лабораторий</w:t>
            </w:r>
          </w:p>
        </w:tc>
        <w:tc>
          <w:tcPr>
            <w:tcW w:w="5956" w:type="dxa"/>
          </w:tcPr>
          <w:p w14:paraId="304013CF" w14:textId="77777777" w:rsidR="0072430D" w:rsidRPr="007C71B3" w:rsidRDefault="0072430D" w:rsidP="00B6716D">
            <w:pPr>
              <w:spacing w:after="0"/>
              <w:jc w:val="center"/>
              <w:rPr>
                <w:szCs w:val="24"/>
              </w:rPr>
            </w:pPr>
            <w:r w:rsidRPr="007C71B3">
              <w:rPr>
                <w:szCs w:val="24"/>
              </w:rPr>
              <w:t>Перечень основного оборудования</w:t>
            </w:r>
          </w:p>
        </w:tc>
      </w:tr>
      <w:tr w:rsidR="0072430D" w:rsidRPr="004F0B6E" w14:paraId="1429CB3B" w14:textId="77777777" w:rsidTr="00C5610F">
        <w:trPr>
          <w:jc w:val="center"/>
        </w:trPr>
        <w:tc>
          <w:tcPr>
            <w:tcW w:w="4257" w:type="dxa"/>
            <w:vAlign w:val="center"/>
          </w:tcPr>
          <w:p w14:paraId="5B43013C" w14:textId="77777777" w:rsidR="0072430D" w:rsidRPr="000148F6" w:rsidRDefault="001C4174" w:rsidP="00C5610F">
            <w:pPr>
              <w:spacing w:after="0"/>
              <w:rPr>
                <w:szCs w:val="24"/>
                <w:highlight w:val="yellow"/>
              </w:rPr>
            </w:pPr>
            <w:r w:rsidRPr="00C51BAE">
              <w:rPr>
                <w:szCs w:val="24"/>
              </w:rPr>
              <w:t>Учебная аудитория для проведения</w:t>
            </w:r>
            <w:r>
              <w:rPr>
                <w:szCs w:val="24"/>
              </w:rPr>
              <w:t xml:space="preserve"> лабораторных работ (т</w:t>
            </w:r>
            <w:r w:rsidR="00B6716D">
              <w:t xml:space="preserve">ерминальный класс </w:t>
            </w:r>
            <w:r>
              <w:rPr>
                <w:szCs w:val="24"/>
              </w:rPr>
              <w:t>гл:</w:t>
            </w:r>
            <w:r w:rsidR="00B6716D">
              <w:t>318</w:t>
            </w:r>
            <w:r>
              <w:t>)</w:t>
            </w:r>
          </w:p>
        </w:tc>
        <w:tc>
          <w:tcPr>
            <w:tcW w:w="5956" w:type="dxa"/>
            <w:vAlign w:val="center"/>
          </w:tcPr>
          <w:p w14:paraId="349344C9" w14:textId="77777777" w:rsidR="0072430D" w:rsidRPr="00B6716D" w:rsidRDefault="00B6716D" w:rsidP="00B6716D">
            <w:pPr>
              <w:spacing w:after="0"/>
            </w:pPr>
            <w:r w:rsidRPr="00B6716D">
              <w:t>Выход в локальную сеть и сеть Internet;</w:t>
            </w:r>
          </w:p>
          <w:p w14:paraId="10C2970F" w14:textId="77777777" w:rsidR="00B6716D" w:rsidRPr="00B6716D" w:rsidRDefault="00B6716D" w:rsidP="00B6716D">
            <w:pPr>
              <w:spacing w:after="0"/>
              <w:rPr>
                <w:szCs w:val="24"/>
              </w:rPr>
            </w:pPr>
            <w:r w:rsidRPr="00B6716D">
              <w:rPr>
                <w:szCs w:val="24"/>
              </w:rPr>
              <w:t>13 персональных компьютеров</w:t>
            </w:r>
            <w:r>
              <w:rPr>
                <w:szCs w:val="24"/>
              </w:rPr>
              <w:t>.</w:t>
            </w:r>
          </w:p>
        </w:tc>
      </w:tr>
      <w:tr w:rsidR="001C4174" w:rsidRPr="004F0B6E" w14:paraId="437B21EE" w14:textId="77777777" w:rsidTr="00C5610F">
        <w:trPr>
          <w:jc w:val="center"/>
        </w:trPr>
        <w:tc>
          <w:tcPr>
            <w:tcW w:w="4257" w:type="dxa"/>
            <w:vAlign w:val="center"/>
          </w:tcPr>
          <w:p w14:paraId="2266536D" w14:textId="77777777" w:rsidR="001C4174" w:rsidRPr="007958C9" w:rsidRDefault="001C4174" w:rsidP="00C5610F">
            <w:pPr>
              <w:spacing w:after="0"/>
              <w:jc w:val="center"/>
              <w:rPr>
                <w:color w:val="000000"/>
              </w:rPr>
            </w:pPr>
            <w:r w:rsidRPr="00C51BAE">
              <w:rPr>
                <w:szCs w:val="24"/>
              </w:rPr>
              <w:t>Учебная аудитория для проведения</w:t>
            </w:r>
            <w:r>
              <w:rPr>
                <w:szCs w:val="24"/>
              </w:rPr>
              <w:t xml:space="preserve"> </w:t>
            </w:r>
            <w:r w:rsidRPr="00C51BAE">
              <w:rPr>
                <w:szCs w:val="24"/>
              </w:rPr>
              <w:t>занятий лекционного типа</w:t>
            </w:r>
            <w:r>
              <w:rPr>
                <w:szCs w:val="24"/>
              </w:rPr>
              <w:t xml:space="preserve"> (гл: 308)</w:t>
            </w:r>
          </w:p>
        </w:tc>
        <w:tc>
          <w:tcPr>
            <w:tcW w:w="5956" w:type="dxa"/>
            <w:vAlign w:val="center"/>
          </w:tcPr>
          <w:p w14:paraId="4A9B50E4" w14:textId="77777777" w:rsidR="001C4174" w:rsidRPr="007958C9" w:rsidRDefault="001C4174" w:rsidP="006B08FF">
            <w:pPr>
              <w:jc w:val="center"/>
              <w:rPr>
                <w:color w:val="000000"/>
              </w:rPr>
            </w:pPr>
            <w:r w:rsidRPr="00C51BAE">
              <w:rPr>
                <w:szCs w:val="24"/>
              </w:rPr>
              <w:t>доска учебная, мультимедийный проектор, экран проекционный.</w:t>
            </w:r>
          </w:p>
        </w:tc>
      </w:tr>
      <w:tr w:rsidR="00C0467A" w:rsidRPr="004F0B6E" w14:paraId="246EAED5" w14:textId="77777777" w:rsidTr="00C5610F">
        <w:trPr>
          <w:jc w:val="center"/>
        </w:trPr>
        <w:tc>
          <w:tcPr>
            <w:tcW w:w="4257" w:type="dxa"/>
            <w:vAlign w:val="center"/>
          </w:tcPr>
          <w:p w14:paraId="65D17EE6" w14:textId="77777777" w:rsidR="00C0467A" w:rsidRPr="00586303" w:rsidRDefault="00C0467A" w:rsidP="00C5610F">
            <w:pPr>
              <w:spacing w:after="0"/>
              <w:rPr>
                <w:color w:val="000000"/>
                <w:lang w:eastAsia="ru-RU"/>
              </w:rPr>
            </w:pPr>
            <w:r w:rsidRPr="007958C9">
              <w:rPr>
                <w:color w:val="000000"/>
              </w:rPr>
              <w:t xml:space="preserve">Учебная аудитория для </w:t>
            </w:r>
            <w:r w:rsidR="00C5610F">
              <w:rPr>
                <w:color w:val="000000"/>
              </w:rPr>
              <w:t xml:space="preserve">самостоятельной работы и </w:t>
            </w:r>
            <w:r w:rsidRPr="00586303">
              <w:rPr>
                <w:color w:val="000000"/>
              </w:rPr>
              <w:t>курсового проектирования (выполнения курсовых работ)</w:t>
            </w:r>
            <w:r w:rsidRPr="007958C9">
              <w:rPr>
                <w:color w:val="000000"/>
              </w:rPr>
              <w:t xml:space="preserve"> (гл: </w:t>
            </w:r>
            <w:r>
              <w:rPr>
                <w:color w:val="000000"/>
              </w:rPr>
              <w:t>220</w:t>
            </w:r>
            <w:r w:rsidRPr="007958C9">
              <w:rPr>
                <w:color w:val="000000"/>
              </w:rPr>
              <w:t>)</w:t>
            </w:r>
          </w:p>
        </w:tc>
        <w:tc>
          <w:tcPr>
            <w:tcW w:w="5956" w:type="dxa"/>
            <w:vAlign w:val="center"/>
          </w:tcPr>
          <w:p w14:paraId="30FE3CC9" w14:textId="77777777" w:rsidR="00C0467A" w:rsidRPr="005C7E5B" w:rsidRDefault="00C0467A" w:rsidP="00A01801">
            <w:pPr>
              <w:rPr>
                <w:szCs w:val="24"/>
              </w:rPr>
            </w:pPr>
            <w:r w:rsidRPr="005C7E5B">
              <w:rPr>
                <w:szCs w:val="24"/>
              </w:rPr>
              <w:t xml:space="preserve">10 </w:t>
            </w:r>
            <w:r>
              <w:rPr>
                <w:szCs w:val="24"/>
              </w:rPr>
              <w:t xml:space="preserve">рабочих мест, оборудованных персональными компьютерами с доступом в </w:t>
            </w:r>
            <w:r>
              <w:rPr>
                <w:szCs w:val="24"/>
                <w:lang w:val="en-US"/>
              </w:rPr>
              <w:t>Internet</w:t>
            </w:r>
          </w:p>
        </w:tc>
      </w:tr>
    </w:tbl>
    <w:p w14:paraId="4535E39E" w14:textId="77777777" w:rsidR="00107B27" w:rsidRDefault="00107B27" w:rsidP="007C71B3">
      <w:pPr>
        <w:pStyle w:val="31"/>
        <w:rPr>
          <w:i w:val="0"/>
          <w:sz w:val="28"/>
        </w:rPr>
      </w:pPr>
    </w:p>
    <w:p w14:paraId="3F69EDC1" w14:textId="77777777" w:rsidR="000D0D72" w:rsidRPr="00CB7EA2" w:rsidRDefault="000D0D72" w:rsidP="00107B27">
      <w:pPr>
        <w:rPr>
          <w:szCs w:val="24"/>
        </w:rPr>
      </w:pPr>
    </w:p>
    <w:sectPr w:rsidR="000D0D72" w:rsidRPr="00CB7EA2" w:rsidSect="00CB7E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0DAD" w14:textId="77777777" w:rsidR="00DB6A02" w:rsidRDefault="00DB6A02" w:rsidP="00726EFF">
      <w:pPr>
        <w:spacing w:after="0"/>
      </w:pPr>
      <w:r>
        <w:separator/>
      </w:r>
    </w:p>
  </w:endnote>
  <w:endnote w:type="continuationSeparator" w:id="0">
    <w:p w14:paraId="4B937AE4" w14:textId="77777777" w:rsidR="00DB6A02" w:rsidRDefault="00DB6A02" w:rsidP="00726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49749"/>
      <w:docPartObj>
        <w:docPartGallery w:val="Page Numbers (Bottom of Page)"/>
        <w:docPartUnique/>
      </w:docPartObj>
    </w:sdtPr>
    <w:sdtEndPr/>
    <w:sdtContent>
      <w:p w14:paraId="5A19EE2D" w14:textId="77777777" w:rsidR="0003399D" w:rsidRDefault="0003399D">
        <w:pPr>
          <w:pStyle w:val="af4"/>
          <w:jc w:val="right"/>
        </w:pPr>
        <w:r w:rsidRPr="00726EFF">
          <w:rPr>
            <w:sz w:val="20"/>
            <w:szCs w:val="20"/>
          </w:rPr>
          <w:fldChar w:fldCharType="begin"/>
        </w:r>
        <w:r w:rsidRPr="00726EFF">
          <w:rPr>
            <w:sz w:val="20"/>
            <w:szCs w:val="20"/>
          </w:rPr>
          <w:instrText xml:space="preserve"> PAGE   \* MERGEFORMAT </w:instrText>
        </w:r>
        <w:r w:rsidRPr="00726EF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726EFF">
          <w:rPr>
            <w:sz w:val="20"/>
            <w:szCs w:val="20"/>
          </w:rPr>
          <w:fldChar w:fldCharType="end"/>
        </w:r>
      </w:p>
    </w:sdtContent>
  </w:sdt>
  <w:p w14:paraId="2FD31B13" w14:textId="77777777" w:rsidR="0003399D" w:rsidRDefault="0003399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6FC0" w14:textId="77777777" w:rsidR="00DB6A02" w:rsidRDefault="00DB6A02" w:rsidP="00726EFF">
      <w:pPr>
        <w:spacing w:after="0"/>
      </w:pPr>
      <w:r>
        <w:separator/>
      </w:r>
    </w:p>
  </w:footnote>
  <w:footnote w:type="continuationSeparator" w:id="0">
    <w:p w14:paraId="434BF2C5" w14:textId="77777777" w:rsidR="00DB6A02" w:rsidRDefault="00DB6A02" w:rsidP="00726E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6B16"/>
    <w:multiLevelType w:val="multilevel"/>
    <w:tmpl w:val="FF5E4180"/>
    <w:numStyleLink w:val="1"/>
  </w:abstractNum>
  <w:abstractNum w:abstractNumId="1" w15:restartNumberingAfterBreak="0">
    <w:nsid w:val="11424B6D"/>
    <w:multiLevelType w:val="hybridMultilevel"/>
    <w:tmpl w:val="D6040F8E"/>
    <w:lvl w:ilvl="0" w:tplc="5D9EF8BE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FEB"/>
    <w:multiLevelType w:val="hybridMultilevel"/>
    <w:tmpl w:val="FBFEDC08"/>
    <w:lvl w:ilvl="0" w:tplc="96AA6C52">
      <w:start w:val="1"/>
      <w:numFmt w:val="upperRoman"/>
      <w:lvlText w:val="%1-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6667CE9"/>
    <w:multiLevelType w:val="hybridMultilevel"/>
    <w:tmpl w:val="D6040F8E"/>
    <w:lvl w:ilvl="0" w:tplc="5D9EF8BE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669D"/>
    <w:multiLevelType w:val="hybridMultilevel"/>
    <w:tmpl w:val="A59019E0"/>
    <w:lvl w:ilvl="0" w:tplc="D77E7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C150C3"/>
    <w:multiLevelType w:val="hybridMultilevel"/>
    <w:tmpl w:val="62BAE2BC"/>
    <w:lvl w:ilvl="0" w:tplc="47DAE3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05E4E34"/>
    <w:multiLevelType w:val="hybridMultilevel"/>
    <w:tmpl w:val="3C2CCA36"/>
    <w:lvl w:ilvl="0" w:tplc="47DAE3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3E685A"/>
    <w:multiLevelType w:val="hybridMultilevel"/>
    <w:tmpl w:val="ED1CEAD4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7E4E"/>
    <w:multiLevelType w:val="hybridMultilevel"/>
    <w:tmpl w:val="E93AFC2A"/>
    <w:lvl w:ilvl="0" w:tplc="A6E2A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E5F"/>
    <w:multiLevelType w:val="hybridMultilevel"/>
    <w:tmpl w:val="3CB8B536"/>
    <w:lvl w:ilvl="0" w:tplc="49E42C96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85A"/>
    <w:multiLevelType w:val="hybridMultilevel"/>
    <w:tmpl w:val="9FB2E80C"/>
    <w:lvl w:ilvl="0" w:tplc="47DAE3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7F1375"/>
    <w:multiLevelType w:val="hybridMultilevel"/>
    <w:tmpl w:val="449471B0"/>
    <w:lvl w:ilvl="0" w:tplc="9B26B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47C0"/>
    <w:multiLevelType w:val="hybridMultilevel"/>
    <w:tmpl w:val="A4166090"/>
    <w:lvl w:ilvl="0" w:tplc="9D30EB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C6719"/>
    <w:multiLevelType w:val="hybridMultilevel"/>
    <w:tmpl w:val="FE5E10A8"/>
    <w:lvl w:ilvl="0" w:tplc="007253E4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2A40ADB"/>
    <w:multiLevelType w:val="multilevel"/>
    <w:tmpl w:val="FF5E4180"/>
    <w:styleLink w:val="1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9D5"/>
    <w:multiLevelType w:val="hybridMultilevel"/>
    <w:tmpl w:val="423EACC8"/>
    <w:lvl w:ilvl="0" w:tplc="CCD45AB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97F06"/>
    <w:multiLevelType w:val="hybridMultilevel"/>
    <w:tmpl w:val="DF206AF8"/>
    <w:lvl w:ilvl="0" w:tplc="947CF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A8577B"/>
    <w:multiLevelType w:val="hybridMultilevel"/>
    <w:tmpl w:val="C8D05BB2"/>
    <w:lvl w:ilvl="0" w:tplc="0B949AD8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37DF7"/>
    <w:multiLevelType w:val="hybridMultilevel"/>
    <w:tmpl w:val="A434C6D8"/>
    <w:lvl w:ilvl="0" w:tplc="448659C2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043F8"/>
    <w:multiLevelType w:val="hybridMultilevel"/>
    <w:tmpl w:val="C49E7BC0"/>
    <w:lvl w:ilvl="0" w:tplc="F4C0F092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5870850"/>
    <w:multiLevelType w:val="hybridMultilevel"/>
    <w:tmpl w:val="4C5CB718"/>
    <w:lvl w:ilvl="0" w:tplc="D36C4E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654D"/>
    <w:multiLevelType w:val="hybridMultilevel"/>
    <w:tmpl w:val="07D6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6"/>
  </w:num>
  <w:num w:numId="5">
    <w:abstractNumId w:val="10"/>
  </w:num>
  <w:num w:numId="6">
    <w:abstractNumId w:val="22"/>
  </w:num>
  <w:num w:numId="7">
    <w:abstractNumId w:val="11"/>
  </w:num>
  <w:num w:numId="8">
    <w:abstractNumId w:val="21"/>
  </w:num>
  <w:num w:numId="9">
    <w:abstractNumId w:val="16"/>
  </w:num>
  <w:num w:numId="10">
    <w:abstractNumId w:val="14"/>
  </w:num>
  <w:num w:numId="11">
    <w:abstractNumId w:val="5"/>
  </w:num>
  <w:num w:numId="12">
    <w:abstractNumId w:val="20"/>
  </w:num>
  <w:num w:numId="13">
    <w:abstractNumId w:val="19"/>
  </w:num>
  <w:num w:numId="14">
    <w:abstractNumId w:val="0"/>
  </w:num>
  <w:num w:numId="15">
    <w:abstractNumId w:val="13"/>
  </w:num>
  <w:num w:numId="16">
    <w:abstractNumId w:val="2"/>
  </w:num>
  <w:num w:numId="17">
    <w:abstractNumId w:val="1"/>
  </w:num>
  <w:num w:numId="18">
    <w:abstractNumId w:val="18"/>
  </w:num>
  <w:num w:numId="19">
    <w:abstractNumId w:val="12"/>
  </w:num>
  <w:num w:numId="20">
    <w:abstractNumId w:val="3"/>
  </w:num>
  <w:num w:numId="21">
    <w:abstractNumId w:val="9"/>
  </w:num>
  <w:num w:numId="22">
    <w:abstractNumId w:val="8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EA2"/>
    <w:rsid w:val="000068B5"/>
    <w:rsid w:val="00006AC1"/>
    <w:rsid w:val="000148F6"/>
    <w:rsid w:val="00016284"/>
    <w:rsid w:val="00016BE0"/>
    <w:rsid w:val="000248FA"/>
    <w:rsid w:val="00025241"/>
    <w:rsid w:val="0003399D"/>
    <w:rsid w:val="00036105"/>
    <w:rsid w:val="00045255"/>
    <w:rsid w:val="00053964"/>
    <w:rsid w:val="00060169"/>
    <w:rsid w:val="00062041"/>
    <w:rsid w:val="00066131"/>
    <w:rsid w:val="000710BB"/>
    <w:rsid w:val="00081170"/>
    <w:rsid w:val="00082CB7"/>
    <w:rsid w:val="00083FA4"/>
    <w:rsid w:val="00084928"/>
    <w:rsid w:val="000A175B"/>
    <w:rsid w:val="000B5298"/>
    <w:rsid w:val="000B5FE7"/>
    <w:rsid w:val="000B6237"/>
    <w:rsid w:val="000C0AF0"/>
    <w:rsid w:val="000C3F83"/>
    <w:rsid w:val="000C611E"/>
    <w:rsid w:val="000C650F"/>
    <w:rsid w:val="000D03A1"/>
    <w:rsid w:val="000D0D72"/>
    <w:rsid w:val="000D2DB7"/>
    <w:rsid w:val="000D44C0"/>
    <w:rsid w:val="000E3B7A"/>
    <w:rsid w:val="000E3CA1"/>
    <w:rsid w:val="000F4631"/>
    <w:rsid w:val="00107B27"/>
    <w:rsid w:val="001115E4"/>
    <w:rsid w:val="001117E8"/>
    <w:rsid w:val="00113ACE"/>
    <w:rsid w:val="00120226"/>
    <w:rsid w:val="001219DA"/>
    <w:rsid w:val="0012283E"/>
    <w:rsid w:val="00123C9B"/>
    <w:rsid w:val="0013238C"/>
    <w:rsid w:val="00132DF2"/>
    <w:rsid w:val="00136204"/>
    <w:rsid w:val="00136381"/>
    <w:rsid w:val="00140E11"/>
    <w:rsid w:val="00141364"/>
    <w:rsid w:val="00143F12"/>
    <w:rsid w:val="001448C5"/>
    <w:rsid w:val="00144CA2"/>
    <w:rsid w:val="0014590B"/>
    <w:rsid w:val="00155119"/>
    <w:rsid w:val="00163EC3"/>
    <w:rsid w:val="00175A46"/>
    <w:rsid w:val="001767E6"/>
    <w:rsid w:val="00192CF5"/>
    <w:rsid w:val="00194255"/>
    <w:rsid w:val="00195BD8"/>
    <w:rsid w:val="001A57C4"/>
    <w:rsid w:val="001C10D1"/>
    <w:rsid w:val="001C4174"/>
    <w:rsid w:val="001C6CB3"/>
    <w:rsid w:val="001D5B6F"/>
    <w:rsid w:val="001E0077"/>
    <w:rsid w:val="001E00DB"/>
    <w:rsid w:val="001E229C"/>
    <w:rsid w:val="001F108A"/>
    <w:rsid w:val="0020621A"/>
    <w:rsid w:val="0020742A"/>
    <w:rsid w:val="002104D9"/>
    <w:rsid w:val="0021103D"/>
    <w:rsid w:val="00211FE2"/>
    <w:rsid w:val="00214786"/>
    <w:rsid w:val="00216651"/>
    <w:rsid w:val="002166E3"/>
    <w:rsid w:val="00222B6C"/>
    <w:rsid w:val="0022673D"/>
    <w:rsid w:val="00233D91"/>
    <w:rsid w:val="00236228"/>
    <w:rsid w:val="00241251"/>
    <w:rsid w:val="00245A35"/>
    <w:rsid w:val="00246F22"/>
    <w:rsid w:val="00251075"/>
    <w:rsid w:val="002518AE"/>
    <w:rsid w:val="00251D37"/>
    <w:rsid w:val="00257F13"/>
    <w:rsid w:val="0026086E"/>
    <w:rsid w:val="00267539"/>
    <w:rsid w:val="00275D59"/>
    <w:rsid w:val="002863A6"/>
    <w:rsid w:val="0028787C"/>
    <w:rsid w:val="00292459"/>
    <w:rsid w:val="00297434"/>
    <w:rsid w:val="002A6367"/>
    <w:rsid w:val="002A65AF"/>
    <w:rsid w:val="002B2CA3"/>
    <w:rsid w:val="002B2E5B"/>
    <w:rsid w:val="002B3F05"/>
    <w:rsid w:val="002B409F"/>
    <w:rsid w:val="002B698D"/>
    <w:rsid w:val="002B758C"/>
    <w:rsid w:val="002B7C71"/>
    <w:rsid w:val="002C2B0A"/>
    <w:rsid w:val="002D38FF"/>
    <w:rsid w:val="002D74C2"/>
    <w:rsid w:val="002E34CA"/>
    <w:rsid w:val="002F21E1"/>
    <w:rsid w:val="002F33B1"/>
    <w:rsid w:val="002F55A3"/>
    <w:rsid w:val="00306927"/>
    <w:rsid w:val="00317222"/>
    <w:rsid w:val="003202D3"/>
    <w:rsid w:val="003211ED"/>
    <w:rsid w:val="00322CF6"/>
    <w:rsid w:val="00323996"/>
    <w:rsid w:val="00330093"/>
    <w:rsid w:val="00332206"/>
    <w:rsid w:val="0033405C"/>
    <w:rsid w:val="00336B3A"/>
    <w:rsid w:val="00344092"/>
    <w:rsid w:val="00345429"/>
    <w:rsid w:val="00350A58"/>
    <w:rsid w:val="00355F28"/>
    <w:rsid w:val="0036613E"/>
    <w:rsid w:val="00374EDA"/>
    <w:rsid w:val="00377786"/>
    <w:rsid w:val="0038176E"/>
    <w:rsid w:val="00384AF9"/>
    <w:rsid w:val="00391123"/>
    <w:rsid w:val="00393F48"/>
    <w:rsid w:val="003A588C"/>
    <w:rsid w:val="003A5C32"/>
    <w:rsid w:val="003B0AD6"/>
    <w:rsid w:val="003B1582"/>
    <w:rsid w:val="003B1A10"/>
    <w:rsid w:val="003C5B3F"/>
    <w:rsid w:val="003D3968"/>
    <w:rsid w:val="003D640F"/>
    <w:rsid w:val="003D64BB"/>
    <w:rsid w:val="003E0EF9"/>
    <w:rsid w:val="003E1D53"/>
    <w:rsid w:val="003E75E2"/>
    <w:rsid w:val="003F7695"/>
    <w:rsid w:val="00407B7E"/>
    <w:rsid w:val="004157F3"/>
    <w:rsid w:val="00427756"/>
    <w:rsid w:val="0043161F"/>
    <w:rsid w:val="00435140"/>
    <w:rsid w:val="00435C6A"/>
    <w:rsid w:val="00441C8B"/>
    <w:rsid w:val="00441D85"/>
    <w:rsid w:val="00443495"/>
    <w:rsid w:val="004435C7"/>
    <w:rsid w:val="0044477F"/>
    <w:rsid w:val="004576FF"/>
    <w:rsid w:val="00461206"/>
    <w:rsid w:val="00464CF2"/>
    <w:rsid w:val="00467C30"/>
    <w:rsid w:val="00471715"/>
    <w:rsid w:val="00477FE8"/>
    <w:rsid w:val="00480954"/>
    <w:rsid w:val="00486428"/>
    <w:rsid w:val="00487872"/>
    <w:rsid w:val="00490F28"/>
    <w:rsid w:val="00496EFA"/>
    <w:rsid w:val="004A0133"/>
    <w:rsid w:val="004A7B25"/>
    <w:rsid w:val="004A7FDA"/>
    <w:rsid w:val="004B0DBD"/>
    <w:rsid w:val="004B3B3D"/>
    <w:rsid w:val="004C1B8F"/>
    <w:rsid w:val="004C469C"/>
    <w:rsid w:val="004C52EE"/>
    <w:rsid w:val="004D1484"/>
    <w:rsid w:val="004D3EEB"/>
    <w:rsid w:val="004D4312"/>
    <w:rsid w:val="004D64FB"/>
    <w:rsid w:val="004D7CCF"/>
    <w:rsid w:val="004E43B6"/>
    <w:rsid w:val="004E46FA"/>
    <w:rsid w:val="004E4FB3"/>
    <w:rsid w:val="004F10D9"/>
    <w:rsid w:val="004F33B5"/>
    <w:rsid w:val="005004A0"/>
    <w:rsid w:val="005030B2"/>
    <w:rsid w:val="0051265E"/>
    <w:rsid w:val="00512DAA"/>
    <w:rsid w:val="005138EB"/>
    <w:rsid w:val="00515377"/>
    <w:rsid w:val="00515D09"/>
    <w:rsid w:val="005218B3"/>
    <w:rsid w:val="00526D9D"/>
    <w:rsid w:val="00531BC8"/>
    <w:rsid w:val="00534734"/>
    <w:rsid w:val="00535901"/>
    <w:rsid w:val="00561810"/>
    <w:rsid w:val="0056215F"/>
    <w:rsid w:val="0056351C"/>
    <w:rsid w:val="00563E14"/>
    <w:rsid w:val="00564153"/>
    <w:rsid w:val="00570FF1"/>
    <w:rsid w:val="00572B69"/>
    <w:rsid w:val="00582711"/>
    <w:rsid w:val="00582B63"/>
    <w:rsid w:val="00584469"/>
    <w:rsid w:val="005848FA"/>
    <w:rsid w:val="00593F49"/>
    <w:rsid w:val="00597AD9"/>
    <w:rsid w:val="005A03D6"/>
    <w:rsid w:val="005A0AAD"/>
    <w:rsid w:val="005A3B6D"/>
    <w:rsid w:val="005A585E"/>
    <w:rsid w:val="005A5999"/>
    <w:rsid w:val="005B4104"/>
    <w:rsid w:val="005B646C"/>
    <w:rsid w:val="005C02DA"/>
    <w:rsid w:val="005C0995"/>
    <w:rsid w:val="005C25F8"/>
    <w:rsid w:val="005C26BE"/>
    <w:rsid w:val="005C37E2"/>
    <w:rsid w:val="005C6071"/>
    <w:rsid w:val="005C6263"/>
    <w:rsid w:val="005D11DF"/>
    <w:rsid w:val="005D40F5"/>
    <w:rsid w:val="005D5092"/>
    <w:rsid w:val="005D5F7D"/>
    <w:rsid w:val="005E0EFC"/>
    <w:rsid w:val="005E3390"/>
    <w:rsid w:val="005E5D8A"/>
    <w:rsid w:val="00604E63"/>
    <w:rsid w:val="00614715"/>
    <w:rsid w:val="00614CE2"/>
    <w:rsid w:val="00617779"/>
    <w:rsid w:val="00620664"/>
    <w:rsid w:val="00624805"/>
    <w:rsid w:val="00625760"/>
    <w:rsid w:val="00631453"/>
    <w:rsid w:val="006363FD"/>
    <w:rsid w:val="0063656C"/>
    <w:rsid w:val="0064645E"/>
    <w:rsid w:val="00647E3D"/>
    <w:rsid w:val="00651A11"/>
    <w:rsid w:val="00653D83"/>
    <w:rsid w:val="00663C29"/>
    <w:rsid w:val="00670B84"/>
    <w:rsid w:val="006723B5"/>
    <w:rsid w:val="0067489B"/>
    <w:rsid w:val="00681217"/>
    <w:rsid w:val="00682713"/>
    <w:rsid w:val="006849CB"/>
    <w:rsid w:val="00684F3E"/>
    <w:rsid w:val="00687E7B"/>
    <w:rsid w:val="00690154"/>
    <w:rsid w:val="006929DC"/>
    <w:rsid w:val="00693827"/>
    <w:rsid w:val="006A79E3"/>
    <w:rsid w:val="006B08FF"/>
    <w:rsid w:val="006B1A66"/>
    <w:rsid w:val="006C0131"/>
    <w:rsid w:val="006C1BA9"/>
    <w:rsid w:val="006C40C9"/>
    <w:rsid w:val="006C7855"/>
    <w:rsid w:val="006D5C57"/>
    <w:rsid w:val="006D65DC"/>
    <w:rsid w:val="006D7212"/>
    <w:rsid w:val="006E0585"/>
    <w:rsid w:val="006E0ED9"/>
    <w:rsid w:val="006E773D"/>
    <w:rsid w:val="006E7CCD"/>
    <w:rsid w:val="006F31C1"/>
    <w:rsid w:val="006F6462"/>
    <w:rsid w:val="006F71BF"/>
    <w:rsid w:val="0070022D"/>
    <w:rsid w:val="00712F58"/>
    <w:rsid w:val="0072168F"/>
    <w:rsid w:val="0072430D"/>
    <w:rsid w:val="00724F36"/>
    <w:rsid w:val="007261C6"/>
    <w:rsid w:val="007265AC"/>
    <w:rsid w:val="00726EFF"/>
    <w:rsid w:val="00752C2A"/>
    <w:rsid w:val="00754208"/>
    <w:rsid w:val="00760344"/>
    <w:rsid w:val="00765A8F"/>
    <w:rsid w:val="00771A63"/>
    <w:rsid w:val="007820B1"/>
    <w:rsid w:val="00784BF6"/>
    <w:rsid w:val="00792DA4"/>
    <w:rsid w:val="00792E94"/>
    <w:rsid w:val="00796239"/>
    <w:rsid w:val="007A0E92"/>
    <w:rsid w:val="007A2E70"/>
    <w:rsid w:val="007B1DF2"/>
    <w:rsid w:val="007B491E"/>
    <w:rsid w:val="007B5BEF"/>
    <w:rsid w:val="007C2698"/>
    <w:rsid w:val="007C71B3"/>
    <w:rsid w:val="007C7F32"/>
    <w:rsid w:val="007D06A2"/>
    <w:rsid w:val="007D12DA"/>
    <w:rsid w:val="007D4193"/>
    <w:rsid w:val="007D4B68"/>
    <w:rsid w:val="007D7010"/>
    <w:rsid w:val="007E25B2"/>
    <w:rsid w:val="007E33FF"/>
    <w:rsid w:val="007E5E2C"/>
    <w:rsid w:val="007F639F"/>
    <w:rsid w:val="008050E1"/>
    <w:rsid w:val="008453FB"/>
    <w:rsid w:val="00845EAA"/>
    <w:rsid w:val="008531D9"/>
    <w:rsid w:val="0086549E"/>
    <w:rsid w:val="00872CF0"/>
    <w:rsid w:val="00873ACA"/>
    <w:rsid w:val="008757FB"/>
    <w:rsid w:val="00875FA1"/>
    <w:rsid w:val="00880519"/>
    <w:rsid w:val="008939C0"/>
    <w:rsid w:val="008A1FE9"/>
    <w:rsid w:val="008A374C"/>
    <w:rsid w:val="008B012D"/>
    <w:rsid w:val="008B1ED8"/>
    <w:rsid w:val="008D0E1E"/>
    <w:rsid w:val="008D3E3A"/>
    <w:rsid w:val="008E3F6E"/>
    <w:rsid w:val="008F35E1"/>
    <w:rsid w:val="008F4B24"/>
    <w:rsid w:val="00902440"/>
    <w:rsid w:val="0090444D"/>
    <w:rsid w:val="009047E8"/>
    <w:rsid w:val="009056D4"/>
    <w:rsid w:val="00917460"/>
    <w:rsid w:val="00922220"/>
    <w:rsid w:val="009255CB"/>
    <w:rsid w:val="009273CE"/>
    <w:rsid w:val="009320AC"/>
    <w:rsid w:val="0093334B"/>
    <w:rsid w:val="00934473"/>
    <w:rsid w:val="0093447F"/>
    <w:rsid w:val="0093686C"/>
    <w:rsid w:val="009428F1"/>
    <w:rsid w:val="009441D6"/>
    <w:rsid w:val="00951CB2"/>
    <w:rsid w:val="009569F9"/>
    <w:rsid w:val="00972E3B"/>
    <w:rsid w:val="00973BF5"/>
    <w:rsid w:val="00974C0D"/>
    <w:rsid w:val="009773AF"/>
    <w:rsid w:val="0098232B"/>
    <w:rsid w:val="009A71E3"/>
    <w:rsid w:val="009B0609"/>
    <w:rsid w:val="009B2401"/>
    <w:rsid w:val="009B5B2D"/>
    <w:rsid w:val="009B5CA1"/>
    <w:rsid w:val="009C3D9D"/>
    <w:rsid w:val="009C7A46"/>
    <w:rsid w:val="009C7F6E"/>
    <w:rsid w:val="009D1325"/>
    <w:rsid w:val="009D51E0"/>
    <w:rsid w:val="009D6BD7"/>
    <w:rsid w:val="009F06DA"/>
    <w:rsid w:val="009F1462"/>
    <w:rsid w:val="00A01801"/>
    <w:rsid w:val="00A01B5D"/>
    <w:rsid w:val="00A0312A"/>
    <w:rsid w:val="00A052D5"/>
    <w:rsid w:val="00A1171E"/>
    <w:rsid w:val="00A13663"/>
    <w:rsid w:val="00A239F7"/>
    <w:rsid w:val="00A24D1E"/>
    <w:rsid w:val="00A32790"/>
    <w:rsid w:val="00A33E64"/>
    <w:rsid w:val="00A34BD8"/>
    <w:rsid w:val="00A35D48"/>
    <w:rsid w:val="00A35E0F"/>
    <w:rsid w:val="00A441C0"/>
    <w:rsid w:val="00A46998"/>
    <w:rsid w:val="00A572C0"/>
    <w:rsid w:val="00A60826"/>
    <w:rsid w:val="00A61FB8"/>
    <w:rsid w:val="00A671B5"/>
    <w:rsid w:val="00A830B2"/>
    <w:rsid w:val="00A872A0"/>
    <w:rsid w:val="00A87725"/>
    <w:rsid w:val="00A91FA8"/>
    <w:rsid w:val="00A9790C"/>
    <w:rsid w:val="00AA6930"/>
    <w:rsid w:val="00AB07D7"/>
    <w:rsid w:val="00AB2D58"/>
    <w:rsid w:val="00AB3AB3"/>
    <w:rsid w:val="00AB5D1D"/>
    <w:rsid w:val="00AB62A5"/>
    <w:rsid w:val="00AC4B19"/>
    <w:rsid w:val="00AD1C17"/>
    <w:rsid w:val="00AD5825"/>
    <w:rsid w:val="00AE2C03"/>
    <w:rsid w:val="00AE6F65"/>
    <w:rsid w:val="00AF3A70"/>
    <w:rsid w:val="00AF4234"/>
    <w:rsid w:val="00B01477"/>
    <w:rsid w:val="00B02D93"/>
    <w:rsid w:val="00B0784E"/>
    <w:rsid w:val="00B07FBD"/>
    <w:rsid w:val="00B117C9"/>
    <w:rsid w:val="00B200D9"/>
    <w:rsid w:val="00B26C34"/>
    <w:rsid w:val="00B31780"/>
    <w:rsid w:val="00B4423E"/>
    <w:rsid w:val="00B54903"/>
    <w:rsid w:val="00B64E58"/>
    <w:rsid w:val="00B6716D"/>
    <w:rsid w:val="00B77BD3"/>
    <w:rsid w:val="00B808AF"/>
    <w:rsid w:val="00B81934"/>
    <w:rsid w:val="00B85020"/>
    <w:rsid w:val="00B86219"/>
    <w:rsid w:val="00B932D9"/>
    <w:rsid w:val="00BA14E4"/>
    <w:rsid w:val="00BA3FDA"/>
    <w:rsid w:val="00BB625F"/>
    <w:rsid w:val="00BB6A9A"/>
    <w:rsid w:val="00BC2685"/>
    <w:rsid w:val="00BC62F9"/>
    <w:rsid w:val="00BD5913"/>
    <w:rsid w:val="00BE6D9E"/>
    <w:rsid w:val="00BE7B07"/>
    <w:rsid w:val="00BE7DE8"/>
    <w:rsid w:val="00BF7E7B"/>
    <w:rsid w:val="00C0467A"/>
    <w:rsid w:val="00C1270A"/>
    <w:rsid w:val="00C21592"/>
    <w:rsid w:val="00C26882"/>
    <w:rsid w:val="00C26EC3"/>
    <w:rsid w:val="00C27099"/>
    <w:rsid w:val="00C52718"/>
    <w:rsid w:val="00C53093"/>
    <w:rsid w:val="00C5610F"/>
    <w:rsid w:val="00C56F91"/>
    <w:rsid w:val="00C5765C"/>
    <w:rsid w:val="00C605C6"/>
    <w:rsid w:val="00C80A6B"/>
    <w:rsid w:val="00C81144"/>
    <w:rsid w:val="00C915A9"/>
    <w:rsid w:val="00C96B08"/>
    <w:rsid w:val="00C973BA"/>
    <w:rsid w:val="00CA322C"/>
    <w:rsid w:val="00CA509F"/>
    <w:rsid w:val="00CB170C"/>
    <w:rsid w:val="00CB55FC"/>
    <w:rsid w:val="00CB7EA2"/>
    <w:rsid w:val="00CC0649"/>
    <w:rsid w:val="00CC0F0D"/>
    <w:rsid w:val="00CC415E"/>
    <w:rsid w:val="00CC7585"/>
    <w:rsid w:val="00CD1098"/>
    <w:rsid w:val="00CF69A9"/>
    <w:rsid w:val="00D03261"/>
    <w:rsid w:val="00D11FDF"/>
    <w:rsid w:val="00D12501"/>
    <w:rsid w:val="00D13C13"/>
    <w:rsid w:val="00D20E54"/>
    <w:rsid w:val="00D27646"/>
    <w:rsid w:val="00D37E64"/>
    <w:rsid w:val="00D4003A"/>
    <w:rsid w:val="00D43900"/>
    <w:rsid w:val="00D505CD"/>
    <w:rsid w:val="00D53A35"/>
    <w:rsid w:val="00D54901"/>
    <w:rsid w:val="00D5761F"/>
    <w:rsid w:val="00D8033B"/>
    <w:rsid w:val="00D83CF8"/>
    <w:rsid w:val="00D9105E"/>
    <w:rsid w:val="00DB6A02"/>
    <w:rsid w:val="00DB6E32"/>
    <w:rsid w:val="00DC2777"/>
    <w:rsid w:val="00DC37FC"/>
    <w:rsid w:val="00DC3FC6"/>
    <w:rsid w:val="00DC59C4"/>
    <w:rsid w:val="00DD0B6A"/>
    <w:rsid w:val="00DE5A2B"/>
    <w:rsid w:val="00DE7C5B"/>
    <w:rsid w:val="00E00DD1"/>
    <w:rsid w:val="00E120C0"/>
    <w:rsid w:val="00E161DE"/>
    <w:rsid w:val="00E166FD"/>
    <w:rsid w:val="00E20396"/>
    <w:rsid w:val="00E21A10"/>
    <w:rsid w:val="00E234E2"/>
    <w:rsid w:val="00E35D76"/>
    <w:rsid w:val="00E40688"/>
    <w:rsid w:val="00E41C0D"/>
    <w:rsid w:val="00E44767"/>
    <w:rsid w:val="00E448C2"/>
    <w:rsid w:val="00E44EBA"/>
    <w:rsid w:val="00E44F08"/>
    <w:rsid w:val="00E5006A"/>
    <w:rsid w:val="00E51AAF"/>
    <w:rsid w:val="00E5219C"/>
    <w:rsid w:val="00E54C96"/>
    <w:rsid w:val="00E603AB"/>
    <w:rsid w:val="00E6061D"/>
    <w:rsid w:val="00E62CAA"/>
    <w:rsid w:val="00E673D0"/>
    <w:rsid w:val="00E7191D"/>
    <w:rsid w:val="00E76993"/>
    <w:rsid w:val="00E7788E"/>
    <w:rsid w:val="00E81BEF"/>
    <w:rsid w:val="00E85DB8"/>
    <w:rsid w:val="00E934B1"/>
    <w:rsid w:val="00E95B61"/>
    <w:rsid w:val="00E9601F"/>
    <w:rsid w:val="00EA0C93"/>
    <w:rsid w:val="00EA203E"/>
    <w:rsid w:val="00EB1C54"/>
    <w:rsid w:val="00EB4BB8"/>
    <w:rsid w:val="00ED024E"/>
    <w:rsid w:val="00ED3D15"/>
    <w:rsid w:val="00ED78CC"/>
    <w:rsid w:val="00EE059D"/>
    <w:rsid w:val="00EE3696"/>
    <w:rsid w:val="00EF622C"/>
    <w:rsid w:val="00F01101"/>
    <w:rsid w:val="00F066D3"/>
    <w:rsid w:val="00F10BB4"/>
    <w:rsid w:val="00F13716"/>
    <w:rsid w:val="00F14C74"/>
    <w:rsid w:val="00F20AA5"/>
    <w:rsid w:val="00F21106"/>
    <w:rsid w:val="00F30FE7"/>
    <w:rsid w:val="00F3287D"/>
    <w:rsid w:val="00F41019"/>
    <w:rsid w:val="00F42307"/>
    <w:rsid w:val="00F45CC2"/>
    <w:rsid w:val="00F524B5"/>
    <w:rsid w:val="00F5357A"/>
    <w:rsid w:val="00F55404"/>
    <w:rsid w:val="00F62A90"/>
    <w:rsid w:val="00F85AC5"/>
    <w:rsid w:val="00F94771"/>
    <w:rsid w:val="00FA334E"/>
    <w:rsid w:val="00FB2F8D"/>
    <w:rsid w:val="00FC1CCD"/>
    <w:rsid w:val="00FD0469"/>
    <w:rsid w:val="00FD62CA"/>
    <w:rsid w:val="00FF193D"/>
    <w:rsid w:val="00FF1FBF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  <o:rules v:ext="edit">
        <o:r id="V:Rule1" type="connector" idref="#AutoShape 431"/>
        <o:r id="V:Rule2" type="connector" idref="#AutoShape 381"/>
        <o:r id="V:Rule3" type="connector" idref="#AutoShape 419"/>
        <o:r id="V:Rule4" type="connector" idref="#AutoShape 395"/>
        <o:r id="V:Rule5" type="connector" idref="#AutoShape 436"/>
        <o:r id="V:Rule6" type="connector" idref="#AutoShape 404"/>
        <o:r id="V:Rule7" type="connector" idref="#AutoShape 383"/>
        <o:r id="V:Rule8" type="connector" idref="#AutoShape 18"/>
        <o:r id="V:Rule9" type="connector" idref="#AutoShape 268"/>
        <o:r id="V:Rule10" type="connector" idref="#AutoShape 414"/>
        <o:r id="V:Rule11" type="connector" idref="#AutoShape 289"/>
        <o:r id="V:Rule12" type="connector" idref="#AutoShape 396"/>
        <o:r id="V:Rule13" type="connector" idref="#AutoShape 446"/>
        <o:r id="V:Rule14" type="connector" idref="#AutoShape 58"/>
        <o:r id="V:Rule15" type="connector" idref="#AutoShape 19"/>
        <o:r id="V:Rule16" type="connector" idref="#AutoShape 69"/>
        <o:r id="V:Rule17" type="connector" idref="#AutoShape 369"/>
        <o:r id="V:Rule18" type="connector" idref="#AutoShape 368"/>
        <o:r id="V:Rule19" type="connector" idref="#AutoShape 450"/>
        <o:r id="V:Rule20" type="connector" idref="#AutoShape 447"/>
        <o:r id="V:Rule21" type="connector" idref="#AutoShape 255"/>
        <o:r id="V:Rule22" type="connector" idref="#AutoShape 15"/>
        <o:r id="V:Rule23" type="connector" idref="#AutoShape 284"/>
        <o:r id="V:Rule24" type="connector" idref="#AutoShape 460"/>
        <o:r id="V:Rule25" type="connector" idref="#AutoShape 62"/>
        <o:r id="V:Rule26" type="connector" idref="#AutoShape 70"/>
        <o:r id="V:Rule27" type="connector" idref="#AutoShape 409"/>
        <o:r id="V:Rule28" type="connector" idref="#AutoShape 408"/>
        <o:r id="V:Rule29" type="connector" idref="#AutoShape 376"/>
        <o:r id="V:Rule30" type="connector" idref="#AutoShape 63"/>
        <o:r id="V:Rule31" type="connector" idref="#AutoShape 464"/>
        <o:r id="V:Rule32" type="connector" idref="#AutoShape 410"/>
        <o:r id="V:Rule33" type="connector" idref="#AutoShape 278"/>
        <o:r id="V:Rule34" type="connector" idref="#AutoShape 8"/>
        <o:r id="V:Rule35" type="connector" idref="#AutoShape 375"/>
        <o:r id="V:Rule36" type="connector" idref="#AutoShape 442"/>
        <o:r id="V:Rule37" type="connector" idref="#AutoShape 67"/>
        <o:r id="V:Rule38" type="connector" idref="#AutoShape 433"/>
        <o:r id="V:Rule39" type="connector" idref="#AutoShape 416"/>
        <o:r id="V:Rule40" type="connector" idref="#AutoShape 259"/>
        <o:r id="V:Rule41" type="connector" idref="#AutoShape 72"/>
        <o:r id="V:Rule42" type="connector" idref="#AutoShape 362"/>
        <o:r id="V:Rule43" type="connector" idref="#AutoShape 439"/>
        <o:r id="V:Rule44" type="connector" idref="#AutoShape 461"/>
        <o:r id="V:Rule45" type="connector" idref="#AutoShape 441"/>
        <o:r id="V:Rule46" type="connector" idref="#AutoShape 380"/>
        <o:r id="V:Rule47" type="connector" idref="#AutoShape 294"/>
        <o:r id="V:Rule48" type="connector" idref="#AutoShape 360"/>
        <o:r id="V:Rule49" type="connector" idref="#AutoShape 389"/>
        <o:r id="V:Rule50" type="connector" idref="#AutoShape 68"/>
        <o:r id="V:Rule51" type="connector" idref="#AutoShape 405"/>
        <o:r id="V:Rule52" type="connector" idref="#AutoShape 262"/>
        <o:r id="V:Rule53" type="connector" idref="#AutoShape 429"/>
        <o:r id="V:Rule54" type="connector" idref="#AutoShape 13"/>
        <o:r id="V:Rule55" type="connector" idref="#AutoShape 277"/>
        <o:r id="V:Rule56" type="connector" idref="#AutoShape 290"/>
        <o:r id="V:Rule57" type="connector" idref="#AutoShape 14"/>
        <o:r id="V:Rule58" type="connector" idref="#AutoShape 392"/>
        <o:r id="V:Rule59" type="connector" idref="#AutoShape 388"/>
        <o:r id="V:Rule60" type="connector" idref="#AutoShape 292"/>
        <o:r id="V:Rule61" type="connector" idref="#AutoShape 361"/>
        <o:r id="V:Rule62" type="connector" idref="#AutoShape 3"/>
        <o:r id="V:Rule63" type="connector" idref="#AutoShape 21"/>
        <o:r id="V:Rule64" type="connector" idref="#AutoShape 267"/>
        <o:r id="V:Rule65" type="connector" idref="#AutoShape 398"/>
        <o:r id="V:Rule66" type="connector" idref="#AutoShape 17"/>
        <o:r id="V:Rule67" type="connector" idref="#AutoShape 454"/>
        <o:r id="V:Rule68" type="connector" idref="#AutoShape 53"/>
        <o:r id="V:Rule69" type="connector" idref="#AutoShape 432"/>
        <o:r id="V:Rule70" type="connector" idref="#AutoShape 273"/>
        <o:r id="V:Rule71" type="connector" idref="#AutoShape 281"/>
        <o:r id="V:Rule72" type="connector" idref="#AutoShape 406"/>
        <o:r id="V:Rule73" type="connector" idref="#AutoShape 393"/>
        <o:r id="V:Rule74" type="connector" idref="#AutoShape 365"/>
        <o:r id="V:Rule75" type="connector" idref="#AutoShape 428"/>
        <o:r id="V:Rule76" type="connector" idref="#AutoShape 272"/>
        <o:r id="V:Rule77" type="connector" idref="#AutoShape 280"/>
        <o:r id="V:Rule78" type="connector" idref="#AutoShape 364"/>
        <o:r id="V:Rule79" type="connector" idref="#AutoShape 459"/>
        <o:r id="V:Rule80" type="connector" idref="#AutoShape 397"/>
        <o:r id="V:Rule81" type="connector" idref="#AutoShape 462"/>
        <o:r id="V:Rule82" type="connector" idref="#AutoShape 453"/>
        <o:r id="V:Rule83" type="connector" idref="#AutoShape 56"/>
        <o:r id="V:Rule84" type="connector" idref="#AutoShape 264"/>
        <o:r id="V:Rule85" type="connector" idref="#AutoShape 402"/>
        <o:r id="V:Rule86" type="connector" idref="#AutoShape 385"/>
        <o:r id="V:Rule87" type="connector" idref="#AutoShape 65"/>
        <o:r id="V:Rule88" type="connector" idref="#AutoShape 425"/>
        <o:r id="V:Rule89" type="connector" idref="#AutoShape 6"/>
        <o:r id="V:Rule90" type="connector" idref="#AutoShape 291"/>
        <o:r id="V:Rule91" type="connector" idref="#AutoShape 263"/>
        <o:r id="V:Rule92" type="connector" idref="#AutoShape 258"/>
        <o:r id="V:Rule93" type="connector" idref="#AutoShape 20"/>
        <o:r id="V:Rule94" type="connector" idref="#AutoShape 451"/>
        <o:r id="V:Rule95" type="connector" idref="#AutoShape 363"/>
        <o:r id="V:Rule96" type="connector" idref="#AutoShape 387"/>
        <o:r id="V:Rule97" type="connector" idref="#AutoShape 12"/>
        <o:r id="V:Rule98" type="connector" idref="#AutoShape 285"/>
        <o:r id="V:Rule99" type="connector" idref="#AutoShape 271"/>
        <o:r id="V:Rule100" type="connector" idref="#AutoShape 270"/>
        <o:r id="V:Rule101" type="connector" idref="#AutoShape 455"/>
        <o:r id="V:Rule102" type="connector" idref="#AutoShape 295"/>
        <o:r id="V:Rule103" type="connector" idref="#AutoShape 413"/>
        <o:r id="V:Rule104" type="connector" idref="#AutoShape 440"/>
        <o:r id="V:Rule105" type="connector" idref="#AutoShape 417"/>
        <o:r id="V:Rule106" type="connector" idref="#AutoShape 458"/>
        <o:r id="V:Rule107" type="connector" idref="#AutoShape 449"/>
        <o:r id="V:Rule108" type="connector" idref="#AutoShape 394"/>
        <o:r id="V:Rule109" type="connector" idref="#AutoShape 293"/>
        <o:r id="V:Rule110" type="connector" idref="#AutoShape 22"/>
        <o:r id="V:Rule111" type="connector" idref="#AutoShape 282"/>
        <o:r id="V:Rule112" type="connector" idref="#AutoShape 286"/>
        <o:r id="V:Rule113" type="connector" idref="#AutoShape 438"/>
        <o:r id="V:Rule114" type="connector" idref="#AutoShape 424"/>
        <o:r id="V:Rule115" type="connector" idref="#AutoShape 463"/>
        <o:r id="V:Rule116" type="connector" idref="#AutoShape 384"/>
        <o:r id="V:Rule117" type="connector" idref="#AutoShape 437"/>
        <o:r id="V:Rule118" type="connector" idref="#AutoShape 401"/>
        <o:r id="V:Rule119" type="connector" idref="#AutoShape 71"/>
        <o:r id="V:Rule120" type="connector" idref="#AutoShape 256"/>
        <o:r id="V:Rule121" type="connector" idref="#AutoShape 260"/>
        <o:r id="V:Rule122" type="connector" idref="#AutoShape 269"/>
        <o:r id="V:Rule123" type="connector" idref="#AutoShape 415"/>
        <o:r id="V:Rule124" type="connector" idref="#AutoShape 64"/>
        <o:r id="V:Rule125" type="connector" idref="#AutoShape 418"/>
        <o:r id="V:Rule126" type="connector" idref="#AutoShape 427"/>
      </o:rules>
    </o:shapelayout>
  </w:shapeDefaults>
  <w:decimalSymbol w:val=","/>
  <w:listSeparator w:val=";"/>
  <w14:docId w14:val="1CEB28E0"/>
  <w15:docId w15:val="{981116AE-9E6E-4279-A4FA-3B0494A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98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autoRedefine/>
    <w:uiPriority w:val="9"/>
    <w:qFormat/>
    <w:rsid w:val="00A87725"/>
    <w:pPr>
      <w:keepNext/>
      <w:keepLines/>
      <w:spacing w:before="3000" w:after="10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qFormat/>
    <w:rsid w:val="0044477F"/>
    <w:pPr>
      <w:keepNext/>
      <w:spacing w:before="240" w:after="60"/>
      <w:jc w:val="both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12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87725"/>
    <w:rPr>
      <w:rFonts w:ascii="Times New Roman" w:eastAsia="Times New Roman" w:hAnsi="Times New Roman"/>
      <w:b/>
      <w:bCs/>
      <w:sz w:val="36"/>
      <w:szCs w:val="28"/>
      <w:lang w:eastAsia="en-US"/>
    </w:rPr>
  </w:style>
  <w:style w:type="table" w:styleId="a3">
    <w:name w:val="Table Grid"/>
    <w:basedOn w:val="a1"/>
    <w:uiPriority w:val="59"/>
    <w:rsid w:val="004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77F"/>
    <w:pPr>
      <w:spacing w:after="0"/>
      <w:ind w:left="720"/>
      <w:contextualSpacing/>
    </w:pPr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77F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1">
    <w:name w:val="Body Text 3"/>
    <w:basedOn w:val="a"/>
    <w:link w:val="32"/>
    <w:semiHidden/>
    <w:rsid w:val="00107B27"/>
    <w:pPr>
      <w:spacing w:after="0"/>
      <w:jc w:val="both"/>
    </w:pPr>
    <w:rPr>
      <w:rFonts w:eastAsia="Times New Roman"/>
      <w:i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07B27"/>
    <w:rPr>
      <w:rFonts w:ascii="Times New Roman" w:eastAsia="Times New Roman" w:hAnsi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175A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46"/>
    <w:rPr>
      <w:rFonts w:ascii="Segoe UI" w:hAnsi="Segoe UI" w:cs="Segoe UI"/>
      <w:sz w:val="18"/>
      <w:szCs w:val="18"/>
      <w:lang w:eastAsia="en-US"/>
    </w:rPr>
  </w:style>
  <w:style w:type="character" w:customStyle="1" w:styleId="FontStyle45">
    <w:name w:val="Font Style45"/>
    <w:basedOn w:val="a0"/>
    <w:rsid w:val="0061777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617779"/>
    <w:rPr>
      <w:rFonts w:ascii="Times New Roman" w:hAnsi="Times New Roman" w:cs="Times New Roman"/>
      <w:sz w:val="22"/>
      <w:szCs w:val="22"/>
    </w:rPr>
  </w:style>
  <w:style w:type="paragraph" w:customStyle="1" w:styleId="a7">
    <w:name w:val="Норма"/>
    <w:basedOn w:val="a"/>
    <w:link w:val="a8"/>
    <w:autoRedefine/>
    <w:qFormat/>
    <w:rsid w:val="00617779"/>
    <w:pPr>
      <w:spacing w:after="0"/>
      <w:ind w:firstLine="425"/>
      <w:jc w:val="both"/>
    </w:pPr>
    <w:rPr>
      <w:rFonts w:eastAsia="Times New Roman"/>
      <w:color w:val="000000"/>
      <w:sz w:val="20"/>
      <w:lang w:eastAsia="ru-RU"/>
    </w:rPr>
  </w:style>
  <w:style w:type="character" w:customStyle="1" w:styleId="a8">
    <w:name w:val="Норма Знак"/>
    <w:basedOn w:val="a0"/>
    <w:link w:val="a7"/>
    <w:rsid w:val="00617779"/>
    <w:rPr>
      <w:rFonts w:ascii="Times New Roman" w:eastAsia="Times New Roman" w:hAnsi="Times New Roman"/>
      <w:color w:val="000000"/>
      <w:szCs w:val="22"/>
    </w:rPr>
  </w:style>
  <w:style w:type="paragraph" w:styleId="a9">
    <w:name w:val="Normal (Web)"/>
    <w:basedOn w:val="a"/>
    <w:uiPriority w:val="99"/>
    <w:unhideWhenUsed/>
    <w:rsid w:val="00EA0C9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a">
    <w:name w:val="Placeholder Text"/>
    <w:basedOn w:val="a0"/>
    <w:semiHidden/>
    <w:rsid w:val="007C71B3"/>
    <w:rPr>
      <w:color w:val="808080"/>
    </w:rPr>
  </w:style>
  <w:style w:type="character" w:styleId="ab">
    <w:name w:val="Hyperlink"/>
    <w:basedOn w:val="a0"/>
    <w:uiPriority w:val="99"/>
    <w:unhideWhenUsed/>
    <w:rsid w:val="007C71B3"/>
    <w:rPr>
      <w:color w:val="0563C1"/>
      <w:u w:val="single"/>
    </w:rPr>
  </w:style>
  <w:style w:type="paragraph" w:styleId="ac">
    <w:name w:val="Body Text"/>
    <w:basedOn w:val="a"/>
    <w:link w:val="ad"/>
    <w:rsid w:val="00257F1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57F13"/>
    <w:rPr>
      <w:rFonts w:ascii="Times New Roman" w:eastAsia="Times New Roman" w:hAnsi="Times New Roman"/>
      <w:color w:val="000000"/>
    </w:rPr>
  </w:style>
  <w:style w:type="paragraph" w:customStyle="1" w:styleId="ae">
    <w:name w:val="Норма Знак Знак"/>
    <w:basedOn w:val="a"/>
    <w:link w:val="af"/>
    <w:autoRedefine/>
    <w:qFormat/>
    <w:rsid w:val="00257F13"/>
    <w:pPr>
      <w:spacing w:after="0"/>
      <w:ind w:firstLine="425"/>
      <w:jc w:val="both"/>
    </w:pPr>
    <w:rPr>
      <w:rFonts w:eastAsia="Times New Roman"/>
      <w:color w:val="000000"/>
      <w:sz w:val="20"/>
      <w:lang w:eastAsia="ru-RU"/>
    </w:rPr>
  </w:style>
  <w:style w:type="character" w:customStyle="1" w:styleId="af">
    <w:name w:val="Норма Знак Знак Знак"/>
    <w:basedOn w:val="a0"/>
    <w:link w:val="ae"/>
    <w:rsid w:val="00257F13"/>
    <w:rPr>
      <w:rFonts w:ascii="Times New Roman" w:eastAsia="Times New Roman" w:hAnsi="Times New Roman"/>
      <w:color w:val="000000"/>
      <w:szCs w:val="22"/>
    </w:rPr>
  </w:style>
  <w:style w:type="paragraph" w:customStyle="1" w:styleId="Default">
    <w:name w:val="Default"/>
    <w:rsid w:val="007E33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ody Text Indent"/>
    <w:basedOn w:val="a"/>
    <w:link w:val="af1"/>
    <w:rsid w:val="0037778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77786"/>
    <w:rPr>
      <w:rFonts w:ascii="Times New Roman" w:eastAsia="Times New Roman" w:hAnsi="Times New Roman"/>
      <w:color w:val="000000"/>
    </w:rPr>
  </w:style>
  <w:style w:type="paragraph" w:styleId="af2">
    <w:name w:val="header"/>
    <w:basedOn w:val="a"/>
    <w:link w:val="af3"/>
    <w:uiPriority w:val="99"/>
    <w:semiHidden/>
    <w:unhideWhenUsed/>
    <w:rsid w:val="00726EFF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26EFF"/>
    <w:rPr>
      <w:rFonts w:ascii="Times New Roman" w:hAnsi="Times New Roman"/>
      <w:sz w:val="24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726EFF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726EFF"/>
    <w:rPr>
      <w:rFonts w:ascii="Times New Roman" w:hAnsi="Times New Roman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8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C268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26882"/>
    <w:rPr>
      <w:rFonts w:ascii="Times New Roman" w:hAnsi="Times New Roman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121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121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B671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6716D"/>
    <w:rPr>
      <w:rFonts w:ascii="Times New Roman" w:hAnsi="Times New Roman"/>
      <w:sz w:val="24"/>
      <w:szCs w:val="22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B6716D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6716D"/>
    <w:rPr>
      <w:rFonts w:ascii="Times New Roman" w:eastAsia="Times New Roman" w:hAnsi="Times New Roman"/>
    </w:rPr>
  </w:style>
  <w:style w:type="character" w:styleId="af8">
    <w:name w:val="FollowedHyperlink"/>
    <w:basedOn w:val="a0"/>
    <w:uiPriority w:val="99"/>
    <w:semiHidden/>
    <w:unhideWhenUsed/>
    <w:rsid w:val="00647E3D"/>
    <w:rPr>
      <w:color w:val="800080" w:themeColor="followedHyperlink"/>
      <w:u w:val="single"/>
    </w:rPr>
  </w:style>
  <w:style w:type="paragraph" w:customStyle="1" w:styleId="p">
    <w:name w:val="p"/>
    <w:basedOn w:val="a"/>
    <w:rsid w:val="00C26EC3"/>
    <w:pPr>
      <w:spacing w:before="100" w:beforeAutospacing="1" w:after="100" w:afterAutospacing="1"/>
      <w:jc w:val="both"/>
    </w:pPr>
    <w:rPr>
      <w:rFonts w:eastAsia="Times New Roman"/>
      <w:szCs w:val="24"/>
      <w:lang w:eastAsia="ru-RU"/>
    </w:rPr>
  </w:style>
  <w:style w:type="character" w:customStyle="1" w:styleId="breadcrumbs-delimeter">
    <w:name w:val="breadcrumbs-delimeter"/>
    <w:basedOn w:val="a0"/>
    <w:rsid w:val="00922220"/>
  </w:style>
  <w:style w:type="paragraph" w:customStyle="1" w:styleId="Style16">
    <w:name w:val="Style16"/>
    <w:basedOn w:val="a"/>
    <w:rsid w:val="00515D09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eastAsia="Times New Roman"/>
      <w:szCs w:val="24"/>
      <w:lang w:eastAsia="ru-RU"/>
    </w:rPr>
  </w:style>
  <w:style w:type="paragraph" w:customStyle="1" w:styleId="210">
    <w:name w:val="Основной текст 21"/>
    <w:basedOn w:val="a"/>
    <w:rsid w:val="00236228"/>
    <w:pPr>
      <w:spacing w:after="0"/>
    </w:pPr>
    <w:rPr>
      <w:rFonts w:eastAsia="Times New Roman"/>
      <w:sz w:val="20"/>
      <w:szCs w:val="24"/>
      <w:lang w:eastAsia="ar-SA"/>
    </w:rPr>
  </w:style>
  <w:style w:type="paragraph" w:customStyle="1" w:styleId="af9">
    <w:basedOn w:val="a"/>
    <w:next w:val="a9"/>
    <w:uiPriority w:val="99"/>
    <w:unhideWhenUsed/>
    <w:rsid w:val="001E229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">
    <w:name w:val="Стиль1"/>
    <w:uiPriority w:val="99"/>
    <w:rsid w:val="00684F3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://libcat.nsawt.ru/cgi-bin/cgi.exe/login?m=105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hyperlink" Target="http://libcat.nsawt.ru/cgi-bin/cgi.exe/login?m=104519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hyperlink" Target="http://window.edu.ru/catalog/resources?p_rubr=2.2.75.2&amp;p_str=%D1%82%D0%B5%D0%BB%D0%B5%D0%BA%D0%BE%D0%BC%D0%BC%D1%83%D0%BD%D0%B8%D0%BA%D0%B0%D1%86%D0%B8%D0%B8&amp;p_nr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0292-E8C3-4B06-ABEA-1ACB84A3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52056</CharactersWithSpaces>
  <SharedDoc>false</SharedDoc>
  <HLinks>
    <vt:vector size="6" baseType="variant"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http://www.cnews.ru/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zharov</dc:creator>
  <cp:lastModifiedBy>Гросс Владимир Юлиусович</cp:lastModifiedBy>
  <cp:revision>29</cp:revision>
  <dcterms:created xsi:type="dcterms:W3CDTF">2019-12-17T04:52:00Z</dcterms:created>
  <dcterms:modified xsi:type="dcterms:W3CDTF">2021-02-20T06:30:00Z</dcterms:modified>
</cp:coreProperties>
</file>